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A" w:rsidRPr="001F3F72" w:rsidRDefault="002E29AE" w:rsidP="008E6D9A">
      <w:pPr>
        <w:spacing w:before="0" w:after="0"/>
        <w:rPr>
          <w:rFonts w:asciiTheme="majorHAnsi" w:eastAsia="Times New Roman" w:hAnsiTheme="majorHAnsi" w:cs="Times New Roman"/>
          <w:b/>
          <w:sz w:val="28"/>
          <w:szCs w:val="28"/>
          <w:lang w:val="en-GB"/>
        </w:rPr>
      </w:pPr>
      <w:r w:rsidRPr="001F3F72">
        <w:rPr>
          <w:rFonts w:asciiTheme="majorHAnsi" w:eastAsia="Times New Roman" w:hAnsiTheme="majorHAnsi" w:cs="Times New Roman"/>
          <w:b/>
          <w:sz w:val="28"/>
          <w:szCs w:val="28"/>
          <w:lang w:val="en-GB"/>
        </w:rPr>
        <w:t>THE NEW ONE</w:t>
      </w:r>
    </w:p>
    <w:p w:rsidR="00653799" w:rsidRPr="001F3F72" w:rsidRDefault="001F3F72" w:rsidP="008E6D9A">
      <w:pPr>
        <w:spacing w:before="0" w:after="0"/>
        <w:rPr>
          <w:rFonts w:asciiTheme="majorHAnsi" w:eastAsia="Times New Roman" w:hAnsiTheme="majorHAnsi" w:cs="Times New Roman"/>
          <w:b/>
          <w:sz w:val="28"/>
          <w:szCs w:val="28"/>
          <w:lang w:val="en-GB"/>
        </w:rPr>
      </w:pPr>
      <w:r w:rsidRPr="001F3F72">
        <w:rPr>
          <w:rFonts w:asciiTheme="majorHAnsi" w:eastAsia="Times New Roman" w:hAnsiTheme="majorHAnsi" w:cs="Times New Roman"/>
          <w:b/>
          <w:sz w:val="28"/>
          <w:szCs w:val="28"/>
          <w:lang w:val="en-GB"/>
        </w:rPr>
        <w:t>The</w:t>
      </w:r>
      <w:r w:rsidR="008E6D9A" w:rsidRPr="001F3F72">
        <w:rPr>
          <w:rFonts w:asciiTheme="majorHAnsi" w:eastAsia="Times New Roman" w:hAnsiTheme="majorHAnsi" w:cs="Times New Roman"/>
          <w:b/>
          <w:sz w:val="28"/>
          <w:szCs w:val="28"/>
          <w:lang w:val="en-GB"/>
        </w:rPr>
        <w:t xml:space="preserve"> </w:t>
      </w:r>
      <w:r w:rsidR="002E29AE" w:rsidRPr="001F3F72">
        <w:rPr>
          <w:rFonts w:asciiTheme="majorHAnsi" w:eastAsia="Times New Roman" w:hAnsiTheme="majorHAnsi" w:cs="Times New Roman"/>
          <w:b/>
          <w:sz w:val="28"/>
          <w:szCs w:val="28"/>
          <w:lang w:val="en-GB"/>
        </w:rPr>
        <w:t>SWISS KRONO GROUP</w:t>
      </w:r>
      <w:r w:rsidR="00CB0870" w:rsidRPr="001F3F72">
        <w:rPr>
          <w:rFonts w:asciiTheme="majorHAnsi" w:eastAsia="Times New Roman" w:hAnsiTheme="majorHAnsi" w:cs="Times New Roman"/>
          <w:b/>
          <w:sz w:val="28"/>
          <w:szCs w:val="28"/>
          <w:lang w:val="en-GB"/>
        </w:rPr>
        <w:t xml:space="preserve"> </w:t>
      </w:r>
      <w:r w:rsidR="004A3507">
        <w:rPr>
          <w:rFonts w:asciiTheme="majorHAnsi" w:eastAsia="Times New Roman" w:hAnsiTheme="majorHAnsi" w:cs="Times New Roman"/>
          <w:b/>
          <w:sz w:val="28"/>
          <w:szCs w:val="28"/>
          <w:lang w:val="en-GB"/>
        </w:rPr>
        <w:t xml:space="preserve">Is </w:t>
      </w:r>
      <w:r w:rsidRPr="001F3F72">
        <w:rPr>
          <w:rFonts w:asciiTheme="majorHAnsi" w:eastAsia="Times New Roman" w:hAnsiTheme="majorHAnsi" w:cs="Times New Roman"/>
          <w:b/>
          <w:sz w:val="28"/>
          <w:szCs w:val="28"/>
          <w:lang w:val="en-GB"/>
        </w:rPr>
        <w:t xml:space="preserve">Heading </w:t>
      </w:r>
      <w:r w:rsidR="006A2C12">
        <w:rPr>
          <w:rFonts w:asciiTheme="majorHAnsi" w:eastAsia="Times New Roman" w:hAnsiTheme="majorHAnsi" w:cs="Times New Roman"/>
          <w:b/>
          <w:sz w:val="28"/>
          <w:szCs w:val="28"/>
          <w:lang w:val="en-GB"/>
        </w:rPr>
        <w:t>for</w:t>
      </w:r>
      <w:r w:rsidRPr="001F3F72">
        <w:rPr>
          <w:rFonts w:asciiTheme="majorHAnsi" w:eastAsia="Times New Roman" w:hAnsiTheme="majorHAnsi" w:cs="Times New Roman"/>
          <w:b/>
          <w:sz w:val="28"/>
          <w:szCs w:val="28"/>
          <w:lang w:val="en-GB"/>
        </w:rPr>
        <w:t xml:space="preserve"> the Future</w:t>
      </w:r>
      <w:r w:rsidR="00CB0870" w:rsidRPr="001F3F72">
        <w:rPr>
          <w:rFonts w:asciiTheme="majorHAnsi" w:eastAsia="Times New Roman" w:hAnsiTheme="majorHAnsi" w:cs="Times New Roman"/>
          <w:b/>
          <w:sz w:val="28"/>
          <w:szCs w:val="28"/>
          <w:lang w:val="en-GB"/>
        </w:rPr>
        <w:t xml:space="preserve"> </w:t>
      </w:r>
    </w:p>
    <w:p w:rsidR="002C774A" w:rsidRPr="001F3F72" w:rsidRDefault="002C774A" w:rsidP="00626317">
      <w:pPr>
        <w:spacing w:before="0" w:after="0"/>
        <w:jc w:val="both"/>
        <w:rPr>
          <w:rFonts w:asciiTheme="majorHAnsi" w:hAnsiTheme="majorHAnsi" w:cs="Arial"/>
          <w:sz w:val="24"/>
          <w:lang w:val="en-GB"/>
        </w:rPr>
      </w:pPr>
    </w:p>
    <w:p w:rsidR="001F3F72" w:rsidRDefault="005126B0" w:rsidP="00C63F9D">
      <w:pPr>
        <w:spacing w:before="0"/>
        <w:jc w:val="both"/>
        <w:rPr>
          <w:rFonts w:asciiTheme="majorHAnsi" w:hAnsiTheme="majorHAnsi" w:cstheme="majorHAnsi"/>
          <w:sz w:val="24"/>
          <w:szCs w:val="22"/>
          <w:lang w:val="en-GB"/>
        </w:rPr>
      </w:pPr>
      <w:r w:rsidRPr="001F3F72">
        <w:rPr>
          <w:rFonts w:asciiTheme="majorHAnsi" w:eastAsia="Times New Roman" w:hAnsiTheme="majorHAnsi" w:cs="Times New Roman"/>
          <w:sz w:val="24"/>
          <w:lang w:val="en-GB"/>
        </w:rPr>
        <w:t>Januar</w:t>
      </w:r>
      <w:r w:rsidR="001F3F72">
        <w:rPr>
          <w:rFonts w:asciiTheme="majorHAnsi" w:eastAsia="Times New Roman" w:hAnsiTheme="majorHAnsi" w:cs="Times New Roman"/>
          <w:sz w:val="24"/>
          <w:lang w:val="en-GB"/>
        </w:rPr>
        <w:t>y</w:t>
      </w:r>
      <w:r w:rsidRPr="001F3F72">
        <w:rPr>
          <w:rFonts w:asciiTheme="majorHAnsi" w:eastAsia="Times New Roman" w:hAnsiTheme="majorHAnsi" w:cs="Times New Roman"/>
          <w:sz w:val="24"/>
          <w:lang w:val="en-GB"/>
        </w:rPr>
        <w:t xml:space="preserve"> 2016 </w:t>
      </w:r>
      <w:r w:rsidR="007D2C74" w:rsidRPr="001F3F72">
        <w:rPr>
          <w:rFonts w:asciiTheme="majorHAnsi" w:eastAsia="Times New Roman" w:hAnsiTheme="majorHAnsi" w:cs="Times New Roman"/>
          <w:sz w:val="24"/>
          <w:lang w:val="en-GB"/>
        </w:rPr>
        <w:t>–</w:t>
      </w:r>
      <w:r w:rsidR="00576D9F">
        <w:rPr>
          <w:rFonts w:asciiTheme="majorHAnsi" w:eastAsia="Times New Roman" w:hAnsiTheme="majorHAnsi" w:cs="Times New Roman"/>
          <w:sz w:val="24"/>
          <w:lang w:val="en-GB"/>
        </w:rPr>
        <w:t xml:space="preserve"> The </w:t>
      </w:r>
      <w:r w:rsidR="00916F82" w:rsidRPr="001F3F72">
        <w:rPr>
          <w:rFonts w:asciiTheme="majorHAnsi" w:hAnsiTheme="majorHAnsi" w:cstheme="majorHAnsi"/>
          <w:sz w:val="24"/>
          <w:szCs w:val="22"/>
          <w:lang w:val="en-GB"/>
        </w:rPr>
        <w:t xml:space="preserve">SWISS KRONO GROUP </w:t>
      </w:r>
      <w:r w:rsidR="00576D9F">
        <w:rPr>
          <w:rFonts w:asciiTheme="majorHAnsi" w:hAnsiTheme="majorHAnsi" w:cstheme="majorHAnsi"/>
          <w:sz w:val="24"/>
          <w:szCs w:val="22"/>
          <w:lang w:val="en-GB"/>
        </w:rPr>
        <w:t>is poised to</w:t>
      </w:r>
      <w:r w:rsidR="001F3F72">
        <w:rPr>
          <w:rFonts w:asciiTheme="majorHAnsi" w:hAnsiTheme="majorHAnsi" w:cstheme="majorHAnsi"/>
          <w:sz w:val="24"/>
          <w:szCs w:val="22"/>
          <w:lang w:val="en-GB"/>
        </w:rPr>
        <w:t xml:space="preserve"> introduce a single unified brand image for all of its companies</w:t>
      </w:r>
      <w:r w:rsidR="00576D9F" w:rsidRPr="00576D9F">
        <w:rPr>
          <w:rFonts w:asciiTheme="majorHAnsi" w:hAnsiTheme="majorHAnsi" w:cstheme="majorHAnsi"/>
          <w:sz w:val="24"/>
          <w:szCs w:val="22"/>
          <w:lang w:val="en-GB"/>
        </w:rPr>
        <w:t xml:space="preserve"> </w:t>
      </w:r>
      <w:r w:rsidR="00576D9F">
        <w:rPr>
          <w:rFonts w:asciiTheme="majorHAnsi" w:hAnsiTheme="majorHAnsi" w:cstheme="majorHAnsi"/>
          <w:sz w:val="24"/>
          <w:szCs w:val="22"/>
          <w:lang w:val="en-GB"/>
        </w:rPr>
        <w:t>in 2016</w:t>
      </w:r>
      <w:r w:rsidR="001F3F72">
        <w:rPr>
          <w:rFonts w:asciiTheme="majorHAnsi" w:hAnsiTheme="majorHAnsi" w:cstheme="majorHAnsi"/>
          <w:sz w:val="24"/>
          <w:szCs w:val="22"/>
          <w:lang w:val="en-GB"/>
        </w:rPr>
        <w:t xml:space="preserve">. </w:t>
      </w:r>
      <w:r w:rsidR="00576D9F">
        <w:rPr>
          <w:rFonts w:asciiTheme="majorHAnsi" w:hAnsiTheme="majorHAnsi" w:cstheme="majorHAnsi"/>
          <w:sz w:val="24"/>
          <w:szCs w:val="22"/>
          <w:lang w:val="en-GB"/>
        </w:rPr>
        <w:t>According to</w:t>
      </w:r>
      <w:r w:rsidR="001F3F72">
        <w:rPr>
          <w:rFonts w:asciiTheme="majorHAnsi" w:hAnsiTheme="majorHAnsi" w:cstheme="majorHAnsi"/>
          <w:sz w:val="24"/>
          <w:szCs w:val="22"/>
          <w:lang w:val="en-GB"/>
        </w:rPr>
        <w:t xml:space="preserve"> Ines </w:t>
      </w:r>
      <w:proofErr w:type="spellStart"/>
      <w:r w:rsidR="001F3F72">
        <w:rPr>
          <w:rFonts w:asciiTheme="majorHAnsi" w:hAnsiTheme="majorHAnsi" w:cstheme="majorHAnsi"/>
          <w:sz w:val="24"/>
          <w:szCs w:val="22"/>
          <w:lang w:val="en-GB"/>
        </w:rPr>
        <w:t>Kaindl</w:t>
      </w:r>
      <w:proofErr w:type="spellEnd"/>
      <w:r w:rsidR="001F3F72">
        <w:rPr>
          <w:rFonts w:asciiTheme="majorHAnsi" w:hAnsiTheme="majorHAnsi" w:cstheme="majorHAnsi"/>
          <w:sz w:val="24"/>
          <w:szCs w:val="22"/>
          <w:lang w:val="en-GB"/>
        </w:rPr>
        <w:t>, President of the Administrative Council of the SWISS KRONO GROUP</w:t>
      </w:r>
      <w:r w:rsidR="00576D9F">
        <w:rPr>
          <w:rFonts w:asciiTheme="majorHAnsi" w:hAnsiTheme="majorHAnsi" w:cstheme="majorHAnsi"/>
          <w:sz w:val="24"/>
          <w:szCs w:val="22"/>
          <w:lang w:val="en-GB"/>
        </w:rPr>
        <w:t>,</w:t>
      </w:r>
      <w:r w:rsidR="001F3F72">
        <w:rPr>
          <w:rFonts w:asciiTheme="majorHAnsi" w:hAnsiTheme="majorHAnsi" w:cstheme="majorHAnsi"/>
          <w:sz w:val="24"/>
          <w:szCs w:val="22"/>
          <w:lang w:val="en-GB"/>
        </w:rPr>
        <w:t xml:space="preserve"> “We want to leverage a strong, uniform brand to </w:t>
      </w:r>
      <w:r w:rsidR="00576D9F">
        <w:rPr>
          <w:rFonts w:asciiTheme="majorHAnsi" w:hAnsiTheme="majorHAnsi" w:cstheme="majorHAnsi"/>
          <w:sz w:val="24"/>
          <w:szCs w:val="22"/>
          <w:lang w:val="en-GB"/>
        </w:rPr>
        <w:t>spotlight</w:t>
      </w:r>
      <w:r w:rsidR="001F3F72">
        <w:rPr>
          <w:rFonts w:asciiTheme="majorHAnsi" w:hAnsiTheme="majorHAnsi" w:cstheme="majorHAnsi"/>
          <w:sz w:val="24"/>
          <w:szCs w:val="22"/>
          <w:lang w:val="en-GB"/>
        </w:rPr>
        <w:t xml:space="preserve"> our tradition and history while making a greater international impact. This will enable us to help shape the market’s future.” The Group’s member firms in Germany, Poland, Russia and Switzerland will unveil the new corporate design at a shared stand at DOMOTEX 2016.</w:t>
      </w:r>
    </w:p>
    <w:p w:rsidR="00AE6C2E" w:rsidRPr="001F3F72" w:rsidRDefault="00AE6C2E" w:rsidP="004663C7">
      <w:pPr>
        <w:spacing w:before="0" w:after="0"/>
        <w:jc w:val="both"/>
        <w:rPr>
          <w:rFonts w:asciiTheme="majorHAnsi" w:hAnsiTheme="majorHAnsi" w:cs="Arial"/>
          <w:b/>
          <w:sz w:val="24"/>
          <w:lang w:val="en-GB"/>
        </w:rPr>
      </w:pPr>
    </w:p>
    <w:p w:rsidR="00233CA7" w:rsidRPr="001F3F72" w:rsidRDefault="00AE6C2E" w:rsidP="00890E9B">
      <w:pPr>
        <w:spacing w:before="0"/>
        <w:jc w:val="both"/>
        <w:rPr>
          <w:rFonts w:asciiTheme="majorHAnsi" w:hAnsiTheme="majorHAnsi" w:cs="Arial"/>
          <w:b/>
          <w:sz w:val="24"/>
          <w:lang w:val="en-GB"/>
        </w:rPr>
      </w:pPr>
      <w:r w:rsidRPr="001F3F72">
        <w:rPr>
          <w:rFonts w:asciiTheme="majorHAnsi" w:hAnsiTheme="majorHAnsi" w:cs="Arial"/>
          <w:b/>
          <w:sz w:val="24"/>
          <w:lang w:val="en-GB"/>
        </w:rPr>
        <w:t>THE NEW ONE</w:t>
      </w:r>
      <w:r w:rsidR="00C63F9D" w:rsidRPr="001F3F72">
        <w:rPr>
          <w:rFonts w:asciiTheme="majorHAnsi" w:hAnsiTheme="majorHAnsi" w:cs="Arial"/>
          <w:b/>
          <w:sz w:val="24"/>
          <w:lang w:val="en-GB"/>
        </w:rPr>
        <w:t xml:space="preserve"> – </w:t>
      </w:r>
      <w:r w:rsidR="001F3F72">
        <w:rPr>
          <w:rFonts w:asciiTheme="majorHAnsi" w:hAnsiTheme="majorHAnsi" w:cs="Arial"/>
          <w:b/>
          <w:sz w:val="24"/>
          <w:lang w:val="en-GB"/>
        </w:rPr>
        <w:t>the New Brand Image of the</w:t>
      </w:r>
      <w:r w:rsidR="00C63F9D" w:rsidRPr="001F3F72">
        <w:rPr>
          <w:rFonts w:asciiTheme="majorHAnsi" w:hAnsiTheme="majorHAnsi" w:cs="Arial"/>
          <w:b/>
          <w:sz w:val="24"/>
          <w:lang w:val="en-GB"/>
        </w:rPr>
        <w:t xml:space="preserve"> SWISS KRONO GROUP</w:t>
      </w:r>
    </w:p>
    <w:p w:rsidR="001F3F72" w:rsidRDefault="001F3F72" w:rsidP="00916F82">
      <w:pPr>
        <w:spacing w:before="0"/>
        <w:jc w:val="both"/>
        <w:rPr>
          <w:rFonts w:asciiTheme="majorHAnsi" w:eastAsia="Times New Roman" w:hAnsiTheme="majorHAnsi" w:cstheme="majorHAnsi"/>
          <w:sz w:val="24"/>
          <w:lang w:val="en-GB"/>
        </w:rPr>
      </w:pPr>
      <w:r>
        <w:rPr>
          <w:rFonts w:asciiTheme="majorHAnsi" w:eastAsia="Times New Roman" w:hAnsiTheme="majorHAnsi" w:cstheme="majorHAnsi"/>
          <w:sz w:val="24"/>
          <w:lang w:val="en-GB"/>
        </w:rPr>
        <w:t>This corporate group ranks among the world’s leading manufacturers of engineered wood products. Eleven plants in eight countries make timber construction, flooring and decorative products and provide customer-focused services which optimally meet the requirements of each region and its customers.</w:t>
      </w:r>
    </w:p>
    <w:p w:rsidR="001F3F72" w:rsidRDefault="001F3F72" w:rsidP="00FE27D2">
      <w:pPr>
        <w:spacing w:before="0"/>
        <w:jc w:val="both"/>
        <w:rPr>
          <w:rFonts w:asciiTheme="majorHAnsi" w:eastAsia="Times New Roman" w:hAnsiTheme="majorHAnsi" w:cstheme="majorHAnsi"/>
          <w:sz w:val="24"/>
          <w:lang w:val="en-GB"/>
        </w:rPr>
      </w:pPr>
      <w:r>
        <w:rPr>
          <w:rFonts w:asciiTheme="majorHAnsi" w:eastAsia="Times New Roman" w:hAnsiTheme="majorHAnsi" w:cstheme="majorHAnsi"/>
          <w:sz w:val="24"/>
          <w:lang w:val="en-GB"/>
        </w:rPr>
        <w:t xml:space="preserve">Until recently, each site operated with its own company name and image. Now, however, the Group is closing ranks, pooling its expertise and forging a common identity. In 2016 the names and logos of the individual sites are being replaced by a single, unified brand image. From this point on, all of the Group’s plants will </w:t>
      </w:r>
      <w:r w:rsidR="00576D9F">
        <w:rPr>
          <w:rFonts w:asciiTheme="majorHAnsi" w:eastAsia="Times New Roman" w:hAnsiTheme="majorHAnsi" w:cstheme="majorHAnsi"/>
          <w:sz w:val="24"/>
          <w:lang w:val="en-GB"/>
        </w:rPr>
        <w:t>bear</w:t>
      </w:r>
      <w:r>
        <w:rPr>
          <w:rFonts w:asciiTheme="majorHAnsi" w:eastAsia="Times New Roman" w:hAnsiTheme="majorHAnsi" w:cstheme="majorHAnsi"/>
          <w:sz w:val="24"/>
          <w:lang w:val="en-GB"/>
        </w:rPr>
        <w:t xml:space="preserve"> the SWISS KRONO name. </w:t>
      </w:r>
      <w:r w:rsidR="00576D9F">
        <w:rPr>
          <w:rFonts w:asciiTheme="majorHAnsi" w:eastAsia="Times New Roman" w:hAnsiTheme="majorHAnsi" w:cstheme="majorHAnsi"/>
          <w:sz w:val="24"/>
          <w:lang w:val="en-GB"/>
        </w:rPr>
        <w:t>This</w:t>
      </w:r>
      <w:r>
        <w:rPr>
          <w:rFonts w:asciiTheme="majorHAnsi" w:eastAsia="Times New Roman" w:hAnsiTheme="majorHAnsi" w:cstheme="majorHAnsi"/>
          <w:sz w:val="24"/>
          <w:lang w:val="en-GB"/>
        </w:rPr>
        <w:t xml:space="preserve">, </w:t>
      </w:r>
      <w:r w:rsidR="00576D9F">
        <w:rPr>
          <w:rFonts w:asciiTheme="majorHAnsi" w:eastAsia="Times New Roman" w:hAnsiTheme="majorHAnsi" w:cstheme="majorHAnsi"/>
          <w:sz w:val="24"/>
          <w:lang w:val="en-GB"/>
        </w:rPr>
        <w:t xml:space="preserve">together with </w:t>
      </w:r>
      <w:r>
        <w:rPr>
          <w:rFonts w:asciiTheme="majorHAnsi" w:eastAsia="Times New Roman" w:hAnsiTheme="majorHAnsi" w:cstheme="majorHAnsi"/>
          <w:sz w:val="24"/>
          <w:lang w:val="en-GB"/>
        </w:rPr>
        <w:t xml:space="preserve">a new logo and the slogan “Wood </w:t>
      </w:r>
      <w:r w:rsidR="003122FD">
        <w:rPr>
          <w:rFonts w:asciiTheme="majorHAnsi" w:eastAsia="Times New Roman" w:hAnsiTheme="majorHAnsi" w:cstheme="majorHAnsi"/>
          <w:sz w:val="24"/>
          <w:lang w:val="en-GB"/>
        </w:rPr>
        <w:t>at its best</w:t>
      </w:r>
      <w:r>
        <w:rPr>
          <w:rFonts w:asciiTheme="majorHAnsi" w:eastAsia="Times New Roman" w:hAnsiTheme="majorHAnsi" w:cstheme="majorHAnsi"/>
          <w:sz w:val="24"/>
          <w:lang w:val="en-GB"/>
        </w:rPr>
        <w:t xml:space="preserve">” (translated into each local language), </w:t>
      </w:r>
      <w:r w:rsidR="00576D9F">
        <w:rPr>
          <w:rFonts w:asciiTheme="majorHAnsi" w:eastAsia="Times New Roman" w:hAnsiTheme="majorHAnsi" w:cstheme="majorHAnsi"/>
          <w:sz w:val="24"/>
          <w:lang w:val="en-GB"/>
        </w:rPr>
        <w:t xml:space="preserve">will enable </w:t>
      </w:r>
      <w:r>
        <w:rPr>
          <w:rFonts w:asciiTheme="majorHAnsi" w:eastAsia="Times New Roman" w:hAnsiTheme="majorHAnsi" w:cstheme="majorHAnsi"/>
          <w:sz w:val="24"/>
          <w:lang w:val="en-GB"/>
        </w:rPr>
        <w:t xml:space="preserve">all of the firms </w:t>
      </w:r>
      <w:r w:rsidR="00576D9F">
        <w:rPr>
          <w:rFonts w:asciiTheme="majorHAnsi" w:eastAsia="Times New Roman" w:hAnsiTheme="majorHAnsi" w:cstheme="majorHAnsi"/>
          <w:sz w:val="24"/>
          <w:lang w:val="en-GB"/>
        </w:rPr>
        <w:t>to</w:t>
      </w:r>
      <w:r>
        <w:rPr>
          <w:rFonts w:asciiTheme="majorHAnsi" w:eastAsia="Times New Roman" w:hAnsiTheme="majorHAnsi" w:cstheme="majorHAnsi"/>
          <w:sz w:val="24"/>
          <w:lang w:val="en-GB"/>
        </w:rPr>
        <w:t xml:space="preserve"> clearly signal their membership of the SWISS KRONO GROUP. “This consistent image and </w:t>
      </w:r>
      <w:r w:rsidR="00576D9F">
        <w:rPr>
          <w:rFonts w:asciiTheme="majorHAnsi" w:eastAsia="Times New Roman" w:hAnsiTheme="majorHAnsi" w:cstheme="majorHAnsi"/>
          <w:sz w:val="24"/>
          <w:lang w:val="en-GB"/>
        </w:rPr>
        <w:t>our</w:t>
      </w:r>
      <w:r>
        <w:rPr>
          <w:rFonts w:asciiTheme="majorHAnsi" w:eastAsia="Times New Roman" w:hAnsiTheme="majorHAnsi" w:cstheme="majorHAnsi"/>
          <w:sz w:val="24"/>
          <w:lang w:val="en-GB"/>
        </w:rPr>
        <w:t xml:space="preserve"> modern, visually striking new logo are giving </w:t>
      </w:r>
      <w:r w:rsidR="00576D9F">
        <w:rPr>
          <w:rFonts w:asciiTheme="majorHAnsi" w:eastAsia="Times New Roman" w:hAnsiTheme="majorHAnsi" w:cstheme="majorHAnsi"/>
          <w:sz w:val="24"/>
          <w:lang w:val="en-GB"/>
        </w:rPr>
        <w:t>the</w:t>
      </w:r>
      <w:r>
        <w:rPr>
          <w:rFonts w:asciiTheme="majorHAnsi" w:eastAsia="Times New Roman" w:hAnsiTheme="majorHAnsi" w:cstheme="majorHAnsi"/>
          <w:sz w:val="24"/>
          <w:lang w:val="en-GB"/>
        </w:rPr>
        <w:t xml:space="preserve"> Group a single face with a clear profile,” says Max von </w:t>
      </w:r>
      <w:proofErr w:type="spellStart"/>
      <w:r>
        <w:rPr>
          <w:rFonts w:asciiTheme="majorHAnsi" w:eastAsia="Times New Roman" w:hAnsiTheme="majorHAnsi" w:cstheme="majorHAnsi"/>
          <w:sz w:val="24"/>
          <w:lang w:val="en-GB"/>
        </w:rPr>
        <w:t>Tippelskirch</w:t>
      </w:r>
      <w:proofErr w:type="spellEnd"/>
      <w:r>
        <w:rPr>
          <w:rFonts w:asciiTheme="majorHAnsi" w:eastAsia="Times New Roman" w:hAnsiTheme="majorHAnsi" w:cstheme="majorHAnsi"/>
          <w:sz w:val="24"/>
          <w:lang w:val="en-GB"/>
        </w:rPr>
        <w:t xml:space="preserve">, CMO of the SWISS KRONO GROUP. “They will </w:t>
      </w:r>
      <w:r w:rsidR="00576D9F">
        <w:rPr>
          <w:rFonts w:asciiTheme="majorHAnsi" w:eastAsia="Times New Roman" w:hAnsiTheme="majorHAnsi" w:cstheme="majorHAnsi"/>
          <w:sz w:val="24"/>
          <w:lang w:val="en-GB"/>
        </w:rPr>
        <w:t>let</w:t>
      </w:r>
      <w:r>
        <w:rPr>
          <w:rFonts w:asciiTheme="majorHAnsi" w:eastAsia="Times New Roman" w:hAnsiTheme="majorHAnsi" w:cstheme="majorHAnsi"/>
          <w:sz w:val="24"/>
          <w:lang w:val="en-GB"/>
        </w:rPr>
        <w:t xml:space="preserve"> us clearly </w:t>
      </w:r>
      <w:r>
        <w:rPr>
          <w:rFonts w:asciiTheme="majorHAnsi" w:eastAsia="Times New Roman" w:hAnsiTheme="majorHAnsi" w:cstheme="majorHAnsi"/>
          <w:sz w:val="24"/>
          <w:lang w:val="en-GB"/>
        </w:rPr>
        <w:lastRenderedPageBreak/>
        <w:t>differentiate ourselves from our competitors and strengthen our presen</w:t>
      </w:r>
      <w:r w:rsidR="00576D9F">
        <w:rPr>
          <w:rFonts w:asciiTheme="majorHAnsi" w:eastAsia="Times New Roman" w:hAnsiTheme="majorHAnsi" w:cstheme="majorHAnsi"/>
          <w:sz w:val="24"/>
          <w:lang w:val="en-GB"/>
        </w:rPr>
        <w:t>ce</w:t>
      </w:r>
      <w:r>
        <w:rPr>
          <w:rFonts w:asciiTheme="majorHAnsi" w:eastAsia="Times New Roman" w:hAnsiTheme="majorHAnsi" w:cstheme="majorHAnsi"/>
          <w:sz w:val="24"/>
          <w:lang w:val="en-GB"/>
        </w:rPr>
        <w:t xml:space="preserve"> in the global marketplace. </w:t>
      </w:r>
      <w:r w:rsidR="00C2116A">
        <w:rPr>
          <w:rFonts w:asciiTheme="majorHAnsi" w:eastAsia="Times New Roman" w:hAnsiTheme="majorHAnsi" w:cstheme="majorHAnsi"/>
          <w:sz w:val="24"/>
          <w:lang w:val="en-GB"/>
        </w:rPr>
        <w:t>As a result, we will</w:t>
      </w:r>
      <w:r>
        <w:rPr>
          <w:rFonts w:asciiTheme="majorHAnsi" w:eastAsia="Times New Roman" w:hAnsiTheme="majorHAnsi" w:cstheme="majorHAnsi"/>
          <w:sz w:val="24"/>
          <w:lang w:val="en-GB"/>
        </w:rPr>
        <w:t xml:space="preserve"> </w:t>
      </w:r>
      <w:r w:rsidR="00576D9F">
        <w:rPr>
          <w:rFonts w:asciiTheme="majorHAnsi" w:eastAsia="Times New Roman" w:hAnsiTheme="majorHAnsi" w:cstheme="majorHAnsi"/>
          <w:sz w:val="24"/>
          <w:lang w:val="en-GB"/>
        </w:rPr>
        <w:t>remain competitive while continuing to</w:t>
      </w:r>
      <w:r>
        <w:rPr>
          <w:rFonts w:asciiTheme="majorHAnsi" w:eastAsia="Times New Roman" w:hAnsiTheme="majorHAnsi" w:cstheme="majorHAnsi"/>
          <w:sz w:val="24"/>
          <w:lang w:val="en-GB"/>
        </w:rPr>
        <w:t xml:space="preserve"> </w:t>
      </w:r>
      <w:r w:rsidR="00576D9F">
        <w:rPr>
          <w:rFonts w:asciiTheme="majorHAnsi" w:eastAsia="Times New Roman" w:hAnsiTheme="majorHAnsi" w:cstheme="majorHAnsi"/>
          <w:sz w:val="24"/>
          <w:lang w:val="en-GB"/>
        </w:rPr>
        <w:t>meet</w:t>
      </w:r>
      <w:r>
        <w:rPr>
          <w:rFonts w:asciiTheme="majorHAnsi" w:eastAsia="Times New Roman" w:hAnsiTheme="majorHAnsi" w:cstheme="majorHAnsi"/>
          <w:sz w:val="24"/>
          <w:lang w:val="en-GB"/>
        </w:rPr>
        <w:t xml:space="preserve"> international needs in today’s globalised world.”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41"/>
      </w:tblGrid>
      <w:tr w:rsidR="00FE27D2" w:rsidRPr="001F3F72" w:rsidTr="00FE27D2">
        <w:tc>
          <w:tcPr>
            <w:tcW w:w="6204" w:type="dxa"/>
          </w:tcPr>
          <w:p w:rsidR="00FE27D2" w:rsidRPr="001F3F72" w:rsidRDefault="00FE27D2" w:rsidP="00FE27D2">
            <w:pPr>
              <w:jc w:val="both"/>
              <w:rPr>
                <w:rFonts w:asciiTheme="majorHAnsi" w:hAnsiTheme="majorHAnsi" w:cstheme="majorHAnsi"/>
                <w:sz w:val="24"/>
                <w:lang w:val="en-GB"/>
              </w:rPr>
            </w:pPr>
            <w:r w:rsidRPr="001F3F72">
              <w:rPr>
                <w:rFonts w:ascii="DIN Next LT Pro" w:hAnsi="DIN Next LT Pro"/>
                <w:noProof/>
                <w:lang w:eastAsia="de-DE"/>
              </w:rPr>
              <w:drawing>
                <wp:anchor distT="0" distB="0" distL="114300" distR="114300" simplePos="0" relativeHeight="251659264" behindDoc="1" locked="0" layoutInCell="1" allowOverlap="1" wp14:anchorId="77D25051" wp14:editId="5A602637">
                  <wp:simplePos x="0" y="0"/>
                  <wp:positionH relativeFrom="column">
                    <wp:posOffset>468630</wp:posOffset>
                  </wp:positionH>
                  <wp:positionV relativeFrom="paragraph">
                    <wp:posOffset>14605</wp:posOffset>
                  </wp:positionV>
                  <wp:extent cx="2536730" cy="4320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6204" b="44470"/>
                          <a:stretch/>
                        </pic:blipFill>
                        <pic:spPr bwMode="auto">
                          <a:xfrm>
                            <a:off x="0" y="0"/>
                            <a:ext cx="2536730" cy="432000"/>
                          </a:xfrm>
                          <a:prstGeom prst="rect">
                            <a:avLst/>
                          </a:prstGeom>
                          <a:noFill/>
                          <a:ln>
                            <a:noFill/>
                          </a:ln>
                          <a:extLst>
                            <a:ext uri="{53640926-AAD7-44D8-BBD7-CCE9431645EC}">
                              <a14:shadowObscured xmlns:a14="http://schemas.microsoft.com/office/drawing/2010/main"/>
                            </a:ext>
                          </a:extLst>
                        </pic:spPr>
                      </pic:pic>
                    </a:graphicData>
                  </a:graphic>
                </wp:anchor>
              </w:drawing>
            </w:r>
            <w:r w:rsidRPr="001F3F72">
              <w:rPr>
                <w:rFonts w:asciiTheme="majorHAnsi" w:hAnsiTheme="majorHAnsi" w:cstheme="majorHAnsi"/>
                <w:sz w:val="24"/>
                <w:lang w:val="en-GB"/>
              </w:rPr>
              <w:t xml:space="preserve">Logo: </w:t>
            </w:r>
          </w:p>
        </w:tc>
        <w:tc>
          <w:tcPr>
            <w:tcW w:w="2441" w:type="dxa"/>
          </w:tcPr>
          <w:p w:rsidR="00FE27D2" w:rsidRPr="001F3F72" w:rsidRDefault="00FE27D2" w:rsidP="00FE27D2">
            <w:pPr>
              <w:jc w:val="both"/>
              <w:rPr>
                <w:rFonts w:asciiTheme="majorHAnsi" w:hAnsiTheme="majorHAnsi" w:cstheme="majorHAnsi"/>
                <w:sz w:val="24"/>
                <w:lang w:val="en-GB"/>
              </w:rPr>
            </w:pPr>
            <w:r w:rsidRPr="001F3F72">
              <w:rPr>
                <w:rFonts w:ascii="DIN Next LT Pro" w:hAnsi="DIN Next LT Pro"/>
                <w:noProof/>
                <w:lang w:eastAsia="de-DE"/>
              </w:rPr>
              <w:drawing>
                <wp:anchor distT="0" distB="0" distL="114300" distR="114300" simplePos="0" relativeHeight="251661312" behindDoc="0" locked="0" layoutInCell="1" allowOverlap="1" wp14:anchorId="35A6F04F" wp14:editId="605DE8DB">
                  <wp:simplePos x="0" y="0"/>
                  <wp:positionH relativeFrom="column">
                    <wp:posOffset>437515</wp:posOffset>
                  </wp:positionH>
                  <wp:positionV relativeFrom="paragraph">
                    <wp:posOffset>20320</wp:posOffset>
                  </wp:positionV>
                  <wp:extent cx="432000" cy="432000"/>
                  <wp:effectExtent l="0" t="0" r="635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78832" b="44470"/>
                          <a:stretch/>
                        </pic:blipFill>
                        <pic:spPr bwMode="auto">
                          <a:xfrm>
                            <a:off x="0" y="0"/>
                            <a:ext cx="432000" cy="432000"/>
                          </a:xfrm>
                          <a:prstGeom prst="rect">
                            <a:avLst/>
                          </a:prstGeom>
                          <a:noFill/>
                          <a:ln>
                            <a:noFill/>
                          </a:ln>
                          <a:extLst>
                            <a:ext uri="{53640926-AAD7-44D8-BBD7-CCE9431645EC}">
                              <a14:shadowObscured xmlns:a14="http://schemas.microsoft.com/office/drawing/2010/main"/>
                            </a:ext>
                          </a:extLst>
                        </pic:spPr>
                      </pic:pic>
                    </a:graphicData>
                  </a:graphic>
                </wp:anchor>
              </w:drawing>
            </w:r>
            <w:r w:rsidRPr="001F3F72">
              <w:rPr>
                <w:rFonts w:asciiTheme="majorHAnsi" w:hAnsiTheme="majorHAnsi" w:cstheme="majorHAnsi"/>
                <w:sz w:val="24"/>
                <w:lang w:val="en-GB"/>
              </w:rPr>
              <w:t xml:space="preserve">Icon: </w:t>
            </w:r>
          </w:p>
        </w:tc>
      </w:tr>
    </w:tbl>
    <w:p w:rsidR="005A056B" w:rsidRPr="001F3F72" w:rsidRDefault="00E31600" w:rsidP="00E52478">
      <w:pPr>
        <w:autoSpaceDE w:val="0"/>
        <w:autoSpaceDN w:val="0"/>
        <w:adjustRightInd w:val="0"/>
        <w:jc w:val="both"/>
        <w:rPr>
          <w:rFonts w:asciiTheme="majorHAnsi" w:eastAsia="Times New Roman" w:hAnsiTheme="majorHAnsi" w:cs="Times New Roman"/>
          <w:b/>
          <w:sz w:val="24"/>
          <w:lang w:val="en-GB"/>
        </w:rPr>
      </w:pPr>
      <w:r w:rsidRPr="001F3F72">
        <w:rPr>
          <w:rFonts w:asciiTheme="majorHAnsi" w:eastAsia="Times New Roman" w:hAnsiTheme="majorHAnsi" w:cs="Times New Roman"/>
          <w:b/>
          <w:sz w:val="24"/>
          <w:lang w:val="en-GB"/>
        </w:rPr>
        <w:br/>
      </w:r>
      <w:r w:rsidR="00965B45" w:rsidRPr="001F3F72">
        <w:rPr>
          <w:rFonts w:asciiTheme="majorHAnsi" w:eastAsia="Times New Roman" w:hAnsiTheme="majorHAnsi" w:cs="Times New Roman"/>
          <w:b/>
          <w:sz w:val="24"/>
          <w:lang w:val="en-GB"/>
        </w:rPr>
        <w:br/>
      </w:r>
      <w:r w:rsidR="001F3F72">
        <w:rPr>
          <w:rFonts w:asciiTheme="majorHAnsi" w:eastAsia="Times New Roman" w:hAnsiTheme="majorHAnsi" w:cs="Times New Roman"/>
          <w:b/>
          <w:sz w:val="24"/>
          <w:lang w:val="en-GB"/>
        </w:rPr>
        <w:t>The</w:t>
      </w:r>
      <w:r w:rsidR="00E52478" w:rsidRPr="001F3F72">
        <w:rPr>
          <w:rFonts w:asciiTheme="majorHAnsi" w:eastAsia="Times New Roman" w:hAnsiTheme="majorHAnsi" w:cs="Times New Roman"/>
          <w:b/>
          <w:sz w:val="24"/>
          <w:lang w:val="en-GB"/>
        </w:rPr>
        <w:t xml:space="preserve"> </w:t>
      </w:r>
      <w:r w:rsidR="001F3F72">
        <w:rPr>
          <w:rFonts w:asciiTheme="majorHAnsi" w:eastAsia="Times New Roman" w:hAnsiTheme="majorHAnsi" w:cs="Times New Roman"/>
          <w:b/>
          <w:sz w:val="24"/>
          <w:lang w:val="en-GB"/>
        </w:rPr>
        <w:t>New</w:t>
      </w:r>
      <w:r w:rsidR="001F3F72" w:rsidRPr="001F3F72">
        <w:rPr>
          <w:rFonts w:asciiTheme="majorHAnsi" w:eastAsia="Times New Roman" w:hAnsiTheme="majorHAnsi" w:cs="Times New Roman"/>
          <w:b/>
          <w:sz w:val="24"/>
          <w:lang w:val="en-GB"/>
        </w:rPr>
        <w:t xml:space="preserve"> </w:t>
      </w:r>
      <w:r w:rsidR="008A4A1D" w:rsidRPr="001F3F72">
        <w:rPr>
          <w:rFonts w:asciiTheme="majorHAnsi" w:eastAsia="Times New Roman" w:hAnsiTheme="majorHAnsi" w:cs="Times New Roman"/>
          <w:b/>
          <w:sz w:val="24"/>
          <w:lang w:val="en-GB"/>
        </w:rPr>
        <w:t>Company Brands</w:t>
      </w:r>
      <w:r w:rsidR="00653799" w:rsidRPr="001F3F72">
        <w:rPr>
          <w:rFonts w:asciiTheme="majorHAnsi" w:eastAsia="Times New Roman" w:hAnsiTheme="majorHAnsi" w:cs="Times New Roman"/>
          <w:b/>
          <w:sz w:val="24"/>
          <w:lang w:val="en-GB"/>
        </w:rPr>
        <w:t xml:space="preserve"> </w:t>
      </w:r>
    </w:p>
    <w:p w:rsidR="008A4A1D" w:rsidRPr="001F3F72" w:rsidRDefault="001F3F72" w:rsidP="00DF46E8">
      <w:pPr>
        <w:autoSpaceDE w:val="0"/>
        <w:autoSpaceDN w:val="0"/>
        <w:adjustRightInd w:val="0"/>
        <w:spacing w:before="0" w:after="0"/>
        <w:jc w:val="both"/>
        <w:rPr>
          <w:rFonts w:asciiTheme="majorHAnsi" w:eastAsia="Times New Roman" w:hAnsiTheme="majorHAnsi" w:cs="Times New Roman"/>
          <w:sz w:val="24"/>
          <w:lang w:val="en-GB"/>
        </w:rPr>
      </w:pPr>
      <w:r>
        <w:rPr>
          <w:rFonts w:asciiTheme="majorHAnsi" w:eastAsia="Times New Roman" w:hAnsiTheme="majorHAnsi" w:cs="Times New Roman"/>
          <w:sz w:val="24"/>
          <w:lang w:val="en-GB"/>
        </w:rPr>
        <w:t>During the course of 2016, the firms will be renamed as follow</w:t>
      </w:r>
      <w:r w:rsidR="00F87A8C">
        <w:rPr>
          <w:rFonts w:asciiTheme="majorHAnsi" w:eastAsia="Times New Roman" w:hAnsiTheme="majorHAnsi" w:cs="Times New Roman"/>
          <w:sz w:val="24"/>
          <w:lang w:val="en-GB"/>
        </w:rPr>
        <w:t>s</w:t>
      </w:r>
      <w:r w:rsidR="008A4A1D" w:rsidRPr="001F3F72">
        <w:rPr>
          <w:rFonts w:asciiTheme="majorHAnsi" w:eastAsia="Times New Roman" w:hAnsiTheme="majorHAnsi" w:cs="Times New Roman"/>
          <w:sz w:val="24"/>
          <w:lang w:val="en-GB"/>
        </w:rPr>
        <w:t>:</w:t>
      </w:r>
    </w:p>
    <w:p w:rsidR="00DF46E8" w:rsidRPr="001F3F72" w:rsidRDefault="00DF46E8" w:rsidP="00DF46E8">
      <w:pPr>
        <w:autoSpaceDE w:val="0"/>
        <w:autoSpaceDN w:val="0"/>
        <w:adjustRightInd w:val="0"/>
        <w:spacing w:before="0" w:after="0"/>
        <w:jc w:val="both"/>
        <w:rPr>
          <w:rFonts w:asciiTheme="majorHAnsi" w:eastAsia="Times New Roman" w:hAnsiTheme="majorHAnsi" w:cs="Times New Roman"/>
          <w:sz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721"/>
      </w:tblGrid>
      <w:tr w:rsidR="00AE5EBC" w:rsidRPr="000335A7" w:rsidTr="00F87A8C">
        <w:tc>
          <w:tcPr>
            <w:tcW w:w="8721" w:type="dxa"/>
            <w:tcBorders>
              <w:top w:val="single" w:sz="4" w:space="0" w:color="auto"/>
              <w:bottom w:val="single" w:sz="4" w:space="0" w:color="auto"/>
            </w:tcBorders>
            <w:shd w:val="clear" w:color="auto" w:fill="D9D9D9" w:themeFill="background1" w:themeFillShade="D9"/>
          </w:tcPr>
          <w:p w:rsidR="00AE5EBC" w:rsidRPr="00AE5EBC" w:rsidRDefault="00AE5EBC" w:rsidP="00F87A8C">
            <w:pPr>
              <w:widowControl w:val="0"/>
              <w:tabs>
                <w:tab w:val="left" w:pos="4253"/>
              </w:tabs>
              <w:autoSpaceDE w:val="0"/>
              <w:autoSpaceDN w:val="0"/>
              <w:adjustRightInd w:val="0"/>
              <w:spacing w:before="120" w:after="120" w:line="240" w:lineRule="auto"/>
              <w:jc w:val="both"/>
              <w:rPr>
                <w:rFonts w:asciiTheme="majorHAnsi" w:hAnsiTheme="majorHAnsi" w:cs="Arial"/>
                <w:b/>
                <w:bCs/>
                <w:color w:val="000000"/>
                <w:sz w:val="24"/>
                <w:lang w:val="en-GB"/>
              </w:rPr>
            </w:pPr>
            <w:r w:rsidRPr="00AE5EBC">
              <w:rPr>
                <w:rFonts w:asciiTheme="majorHAnsi" w:hAnsiTheme="majorHAnsi" w:cs="Arial"/>
                <w:b/>
                <w:bCs/>
                <w:color w:val="000000"/>
                <w:sz w:val="24"/>
                <w:lang w:val="en-GB"/>
              </w:rPr>
              <w:t>Old name (country)</w:t>
            </w:r>
            <w:r w:rsidRPr="00AE5EBC">
              <w:rPr>
                <w:rFonts w:asciiTheme="majorHAnsi" w:hAnsiTheme="majorHAnsi" w:cs="Arial"/>
                <w:b/>
                <w:bCs/>
                <w:color w:val="000000"/>
                <w:sz w:val="24"/>
                <w:lang w:val="en-GB"/>
              </w:rPr>
              <w:tab/>
              <w:t>New name (country code - location)</w:t>
            </w:r>
          </w:p>
        </w:tc>
      </w:tr>
      <w:tr w:rsidR="00AE5EBC" w:rsidRPr="00AE5EBC" w:rsidTr="00AE5EBC">
        <w:tc>
          <w:tcPr>
            <w:tcW w:w="8721" w:type="dxa"/>
            <w:tcBorders>
              <w:top w:val="single" w:sz="4" w:space="0" w:color="auto"/>
            </w:tcBorders>
          </w:tcPr>
          <w:p w:rsidR="00AE5EBC" w:rsidRPr="001936D6" w:rsidRDefault="00AE5EBC" w:rsidP="00F87A8C">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sz w:val="24"/>
              </w:rPr>
            </w:pPr>
            <w:proofErr w:type="spellStart"/>
            <w:r w:rsidRPr="001936D6">
              <w:rPr>
                <w:rFonts w:asciiTheme="majorHAnsi" w:hAnsiTheme="majorHAnsi" w:cs="Arial"/>
                <w:color w:val="000000"/>
                <w:sz w:val="24"/>
              </w:rPr>
              <w:t>Kronospan</w:t>
            </w:r>
            <w:proofErr w:type="spellEnd"/>
            <w:r w:rsidRPr="001936D6">
              <w:rPr>
                <w:rFonts w:asciiTheme="majorHAnsi" w:hAnsiTheme="majorHAnsi" w:cs="Arial"/>
                <w:color w:val="000000"/>
                <w:sz w:val="24"/>
              </w:rPr>
              <w:t xml:space="preserve"> Schweiz AG (</w:t>
            </w:r>
            <w:proofErr w:type="spellStart"/>
            <w:r w:rsidR="00F87A8C" w:rsidRPr="001936D6">
              <w:rPr>
                <w:rFonts w:asciiTheme="majorHAnsi" w:hAnsiTheme="majorHAnsi" w:cs="Arial"/>
                <w:color w:val="000000"/>
                <w:sz w:val="24"/>
              </w:rPr>
              <w:t>Switzerland</w:t>
            </w:r>
            <w:proofErr w:type="spellEnd"/>
            <w:r w:rsidRPr="001936D6">
              <w:rPr>
                <w:rFonts w:asciiTheme="majorHAnsi" w:hAnsiTheme="majorHAnsi" w:cs="Arial"/>
                <w:color w:val="000000"/>
                <w:sz w:val="24"/>
              </w:rPr>
              <w:t xml:space="preserve">) </w:t>
            </w:r>
            <w:r w:rsidRPr="001936D6">
              <w:rPr>
                <w:rFonts w:asciiTheme="majorHAnsi" w:hAnsiTheme="majorHAnsi" w:cs="Arial"/>
                <w:color w:val="000000"/>
                <w:sz w:val="24"/>
              </w:rPr>
              <w:tab/>
              <w:t xml:space="preserve">SWISS KRONO AG (CH </w:t>
            </w:r>
            <w:r w:rsidR="003D1371">
              <w:rPr>
                <w:rFonts w:asciiTheme="majorHAnsi" w:hAnsiTheme="majorHAnsi" w:cs="Arial"/>
                <w:color w:val="000000"/>
                <w:sz w:val="24"/>
              </w:rPr>
              <w:t>–</w:t>
            </w:r>
            <w:r w:rsidRPr="001936D6">
              <w:rPr>
                <w:rFonts w:asciiTheme="majorHAnsi" w:hAnsiTheme="majorHAnsi" w:cs="Arial"/>
                <w:color w:val="000000"/>
                <w:sz w:val="24"/>
              </w:rPr>
              <w:t xml:space="preserve"> </w:t>
            </w:r>
            <w:proofErr w:type="spellStart"/>
            <w:r w:rsidRPr="001936D6">
              <w:rPr>
                <w:rFonts w:asciiTheme="majorHAnsi" w:hAnsiTheme="majorHAnsi" w:cs="Arial"/>
                <w:color w:val="000000"/>
                <w:sz w:val="24"/>
              </w:rPr>
              <w:t>Menznau</w:t>
            </w:r>
            <w:proofErr w:type="spellEnd"/>
            <w:r w:rsidRPr="001936D6">
              <w:rPr>
                <w:rFonts w:asciiTheme="majorHAnsi" w:hAnsiTheme="majorHAnsi" w:cs="Arial"/>
                <w:color w:val="000000"/>
                <w:sz w:val="24"/>
              </w:rPr>
              <w:t>)</w:t>
            </w:r>
          </w:p>
        </w:tc>
      </w:tr>
      <w:tr w:rsidR="00AE5EBC" w:rsidRPr="000335A7" w:rsidTr="00AE5EBC">
        <w:tc>
          <w:tcPr>
            <w:tcW w:w="8721" w:type="dxa"/>
          </w:tcPr>
          <w:p w:rsidR="00AE5EBC" w:rsidRPr="00AE5EBC" w:rsidRDefault="00AE5EBC" w:rsidP="00F87A8C">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sz w:val="24"/>
                <w:lang w:val="en-GB"/>
              </w:rPr>
            </w:pPr>
            <w:proofErr w:type="spellStart"/>
            <w:r w:rsidRPr="00AE5EBC">
              <w:rPr>
                <w:rFonts w:asciiTheme="majorHAnsi" w:hAnsiTheme="majorHAnsi" w:cs="Arial"/>
                <w:color w:val="000000"/>
                <w:sz w:val="24"/>
                <w:lang w:val="en-GB"/>
              </w:rPr>
              <w:t>Kronofrance</w:t>
            </w:r>
            <w:proofErr w:type="spellEnd"/>
            <w:r w:rsidRPr="00AE5EBC">
              <w:rPr>
                <w:rFonts w:asciiTheme="majorHAnsi" w:hAnsiTheme="majorHAnsi" w:cs="Arial"/>
                <w:color w:val="000000"/>
                <w:sz w:val="24"/>
                <w:lang w:val="en-GB"/>
              </w:rPr>
              <w:t xml:space="preserve"> SAS (</w:t>
            </w:r>
            <w:r w:rsidR="00F87A8C">
              <w:rPr>
                <w:rFonts w:asciiTheme="majorHAnsi" w:hAnsiTheme="majorHAnsi" w:cs="Arial"/>
                <w:color w:val="000000"/>
                <w:sz w:val="24"/>
                <w:lang w:val="en-GB"/>
              </w:rPr>
              <w:t>France</w:t>
            </w:r>
            <w:r w:rsidRPr="00AE5EBC">
              <w:rPr>
                <w:rFonts w:asciiTheme="majorHAnsi" w:hAnsiTheme="majorHAnsi" w:cs="Arial"/>
                <w:color w:val="000000"/>
                <w:sz w:val="24"/>
                <w:lang w:val="en-GB"/>
              </w:rPr>
              <w:t xml:space="preserve">) </w:t>
            </w:r>
            <w:r w:rsidRPr="00AE5EBC">
              <w:rPr>
                <w:rFonts w:asciiTheme="majorHAnsi" w:hAnsiTheme="majorHAnsi" w:cs="Arial"/>
                <w:color w:val="000000"/>
                <w:sz w:val="24"/>
                <w:lang w:val="en-GB"/>
              </w:rPr>
              <w:tab/>
              <w:t xml:space="preserve">SWISS KRONO SAS (FR </w:t>
            </w:r>
            <w:r w:rsidR="003D1371">
              <w:rPr>
                <w:rFonts w:asciiTheme="majorHAnsi" w:hAnsiTheme="majorHAnsi" w:cs="Arial"/>
                <w:color w:val="000000"/>
                <w:sz w:val="24"/>
                <w:lang w:val="en-GB"/>
              </w:rPr>
              <w:t>–</w:t>
            </w:r>
            <w:r w:rsidRPr="00AE5EBC">
              <w:rPr>
                <w:rFonts w:asciiTheme="majorHAnsi" w:hAnsiTheme="majorHAnsi" w:cs="Arial"/>
                <w:color w:val="000000"/>
                <w:sz w:val="24"/>
                <w:lang w:val="en-GB"/>
              </w:rPr>
              <w:t xml:space="preserve"> Sully-sur-Loire)</w:t>
            </w:r>
          </w:p>
        </w:tc>
      </w:tr>
      <w:tr w:rsidR="00AE5EBC" w:rsidRPr="001936D6" w:rsidTr="00AE5EBC">
        <w:tc>
          <w:tcPr>
            <w:tcW w:w="8721" w:type="dxa"/>
          </w:tcPr>
          <w:p w:rsidR="00AE5EBC" w:rsidRPr="003122FD" w:rsidRDefault="00AE5EBC" w:rsidP="00F87A8C">
            <w:pPr>
              <w:widowControl w:val="0"/>
              <w:tabs>
                <w:tab w:val="left" w:pos="4234"/>
              </w:tabs>
              <w:autoSpaceDE w:val="0"/>
              <w:autoSpaceDN w:val="0"/>
              <w:adjustRightInd w:val="0"/>
              <w:spacing w:before="120" w:after="0" w:line="240" w:lineRule="auto"/>
              <w:jc w:val="both"/>
              <w:rPr>
                <w:rFonts w:asciiTheme="majorHAnsi" w:hAnsiTheme="majorHAnsi" w:cs="Arial"/>
                <w:color w:val="000000"/>
                <w:sz w:val="24"/>
              </w:rPr>
            </w:pPr>
            <w:proofErr w:type="spellStart"/>
            <w:r w:rsidRPr="000335A7">
              <w:rPr>
                <w:rFonts w:asciiTheme="majorHAnsi" w:hAnsiTheme="majorHAnsi" w:cs="Arial"/>
                <w:color w:val="000000"/>
                <w:sz w:val="24"/>
              </w:rPr>
              <w:t>Kronotex</w:t>
            </w:r>
            <w:proofErr w:type="spellEnd"/>
            <w:r w:rsidRPr="000335A7">
              <w:rPr>
                <w:rFonts w:asciiTheme="majorHAnsi" w:hAnsiTheme="majorHAnsi" w:cs="Arial"/>
                <w:color w:val="000000"/>
                <w:sz w:val="24"/>
              </w:rPr>
              <w:t xml:space="preserve"> GmbH &amp; Co. KG </w:t>
            </w:r>
            <w:r w:rsidRPr="000335A7">
              <w:rPr>
                <w:rFonts w:asciiTheme="majorHAnsi" w:hAnsiTheme="majorHAnsi" w:cs="Arial"/>
                <w:color w:val="000000"/>
                <w:sz w:val="24"/>
              </w:rPr>
              <w:tab/>
              <w:t xml:space="preserve">SWISS KRONO </w:t>
            </w:r>
            <w:r w:rsidR="001936D6" w:rsidRPr="000335A7">
              <w:rPr>
                <w:rFonts w:asciiTheme="majorHAnsi" w:hAnsiTheme="majorHAnsi" w:cs="Arial"/>
                <w:color w:val="000000"/>
                <w:sz w:val="24"/>
              </w:rPr>
              <w:t>T</w:t>
            </w:r>
            <w:r w:rsidR="000335A7" w:rsidRPr="000335A7">
              <w:rPr>
                <w:rFonts w:asciiTheme="majorHAnsi" w:hAnsiTheme="majorHAnsi" w:cs="Arial"/>
                <w:color w:val="000000"/>
                <w:sz w:val="24"/>
              </w:rPr>
              <w:t>E</w:t>
            </w:r>
            <w:r w:rsidR="001936D6" w:rsidRPr="000335A7">
              <w:rPr>
                <w:rFonts w:asciiTheme="majorHAnsi" w:hAnsiTheme="majorHAnsi" w:cs="Arial"/>
                <w:color w:val="000000"/>
                <w:sz w:val="24"/>
              </w:rPr>
              <w:t xml:space="preserve">X </w:t>
            </w:r>
            <w:r w:rsidRPr="000335A7">
              <w:rPr>
                <w:rFonts w:asciiTheme="majorHAnsi" w:hAnsiTheme="majorHAnsi" w:cs="Arial"/>
                <w:color w:val="000000"/>
                <w:sz w:val="24"/>
              </w:rPr>
              <w:t xml:space="preserve">GmbH &amp; Co. </w:t>
            </w:r>
            <w:r w:rsidRPr="003122FD">
              <w:rPr>
                <w:rFonts w:asciiTheme="majorHAnsi" w:hAnsiTheme="majorHAnsi" w:cs="Arial"/>
                <w:color w:val="000000"/>
                <w:sz w:val="24"/>
              </w:rPr>
              <w:t>KG</w:t>
            </w:r>
          </w:p>
          <w:p w:rsidR="00AE5EBC" w:rsidRPr="003122FD" w:rsidRDefault="00AE5EBC" w:rsidP="00F87A8C">
            <w:pPr>
              <w:widowControl w:val="0"/>
              <w:tabs>
                <w:tab w:val="left" w:pos="4234"/>
              </w:tabs>
              <w:autoSpaceDE w:val="0"/>
              <w:autoSpaceDN w:val="0"/>
              <w:adjustRightInd w:val="0"/>
              <w:spacing w:before="0" w:after="120" w:line="240" w:lineRule="auto"/>
              <w:jc w:val="both"/>
              <w:rPr>
                <w:rFonts w:asciiTheme="majorHAnsi" w:hAnsiTheme="majorHAnsi" w:cs="Arial"/>
                <w:b/>
                <w:bCs/>
                <w:color w:val="000000"/>
                <w:sz w:val="24"/>
              </w:rPr>
            </w:pPr>
            <w:proofErr w:type="spellStart"/>
            <w:r w:rsidRPr="003122FD">
              <w:rPr>
                <w:rFonts w:asciiTheme="majorHAnsi" w:hAnsiTheme="majorHAnsi" w:cs="Arial"/>
                <w:color w:val="000000"/>
                <w:sz w:val="24"/>
              </w:rPr>
              <w:t>Kronoply</w:t>
            </w:r>
            <w:proofErr w:type="spellEnd"/>
            <w:r w:rsidRPr="003122FD">
              <w:rPr>
                <w:rFonts w:asciiTheme="majorHAnsi" w:hAnsiTheme="majorHAnsi" w:cs="Arial"/>
                <w:color w:val="000000"/>
                <w:sz w:val="24"/>
              </w:rPr>
              <w:t xml:space="preserve"> GmbH (Germany) </w:t>
            </w:r>
            <w:r w:rsidRPr="003122FD">
              <w:rPr>
                <w:rFonts w:asciiTheme="majorHAnsi" w:hAnsiTheme="majorHAnsi" w:cs="Arial"/>
                <w:color w:val="000000"/>
                <w:sz w:val="24"/>
              </w:rPr>
              <w:tab/>
              <w:t xml:space="preserve">SWISS KRONO GmbH (DE </w:t>
            </w:r>
            <w:r w:rsidR="003D1371">
              <w:rPr>
                <w:rFonts w:asciiTheme="majorHAnsi" w:hAnsiTheme="majorHAnsi" w:cs="Arial"/>
                <w:color w:val="000000"/>
                <w:sz w:val="24"/>
              </w:rPr>
              <w:t>–</w:t>
            </w:r>
            <w:r w:rsidRPr="003122FD">
              <w:rPr>
                <w:rFonts w:asciiTheme="majorHAnsi" w:hAnsiTheme="majorHAnsi" w:cs="Arial"/>
                <w:color w:val="000000"/>
                <w:sz w:val="24"/>
              </w:rPr>
              <w:t xml:space="preserve"> Heiligengrabe)</w:t>
            </w:r>
          </w:p>
        </w:tc>
      </w:tr>
      <w:tr w:rsidR="00AE5EBC" w:rsidRPr="001936D6" w:rsidTr="00AE5EBC">
        <w:tc>
          <w:tcPr>
            <w:tcW w:w="8721" w:type="dxa"/>
          </w:tcPr>
          <w:p w:rsidR="00AE5EBC" w:rsidRPr="003122FD" w:rsidRDefault="00AE5EBC" w:rsidP="00F87A8C">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sz w:val="24"/>
              </w:rPr>
            </w:pPr>
            <w:proofErr w:type="spellStart"/>
            <w:r w:rsidRPr="003122FD">
              <w:rPr>
                <w:rFonts w:asciiTheme="majorHAnsi" w:hAnsiTheme="majorHAnsi" w:cs="Arial"/>
                <w:color w:val="000000"/>
                <w:sz w:val="24"/>
              </w:rPr>
              <w:t>Kronopol</w:t>
            </w:r>
            <w:proofErr w:type="spellEnd"/>
            <w:r w:rsidRPr="003122FD">
              <w:rPr>
                <w:rFonts w:asciiTheme="majorHAnsi" w:hAnsiTheme="majorHAnsi" w:cs="Arial"/>
                <w:color w:val="000000"/>
                <w:sz w:val="24"/>
              </w:rPr>
              <w:t xml:space="preserve"> </w:t>
            </w:r>
            <w:proofErr w:type="spellStart"/>
            <w:r w:rsidRPr="003122FD">
              <w:rPr>
                <w:rFonts w:asciiTheme="majorHAnsi" w:hAnsiTheme="majorHAnsi" w:cs="Arial"/>
                <w:color w:val="000000"/>
                <w:sz w:val="24"/>
              </w:rPr>
              <w:t>Sp.</w:t>
            </w:r>
            <w:r w:rsidR="00F87A8C" w:rsidRPr="003122FD">
              <w:rPr>
                <w:rFonts w:asciiTheme="majorHAnsi" w:hAnsiTheme="majorHAnsi" w:cs="Arial"/>
                <w:color w:val="000000"/>
                <w:sz w:val="24"/>
              </w:rPr>
              <w:t>z.o.o</w:t>
            </w:r>
            <w:proofErr w:type="spellEnd"/>
            <w:r w:rsidRPr="003122FD">
              <w:rPr>
                <w:rFonts w:asciiTheme="majorHAnsi" w:hAnsiTheme="majorHAnsi" w:cs="Arial"/>
                <w:color w:val="000000"/>
                <w:sz w:val="24"/>
              </w:rPr>
              <w:t xml:space="preserve">. </w:t>
            </w:r>
            <w:r w:rsidR="00F87A8C" w:rsidRPr="003122FD">
              <w:rPr>
                <w:rFonts w:asciiTheme="majorHAnsi" w:hAnsiTheme="majorHAnsi" w:cs="Arial"/>
                <w:color w:val="000000"/>
                <w:sz w:val="24"/>
              </w:rPr>
              <w:t>(</w:t>
            </w:r>
            <w:proofErr w:type="spellStart"/>
            <w:r w:rsidR="00F87A8C" w:rsidRPr="003122FD">
              <w:rPr>
                <w:rFonts w:asciiTheme="majorHAnsi" w:hAnsiTheme="majorHAnsi" w:cs="Arial"/>
                <w:color w:val="000000"/>
                <w:sz w:val="24"/>
              </w:rPr>
              <w:t>Poland</w:t>
            </w:r>
            <w:proofErr w:type="spellEnd"/>
            <w:r w:rsidRPr="003122FD">
              <w:rPr>
                <w:rFonts w:asciiTheme="majorHAnsi" w:hAnsiTheme="majorHAnsi" w:cs="Arial"/>
                <w:color w:val="000000"/>
                <w:sz w:val="24"/>
              </w:rPr>
              <w:t xml:space="preserve">) </w:t>
            </w:r>
            <w:r w:rsidRPr="003122FD">
              <w:rPr>
                <w:rFonts w:asciiTheme="majorHAnsi" w:hAnsiTheme="majorHAnsi" w:cs="Arial"/>
                <w:color w:val="000000"/>
                <w:sz w:val="24"/>
              </w:rPr>
              <w:tab/>
            </w:r>
            <w:r w:rsidR="00F87A8C" w:rsidRPr="003122FD">
              <w:rPr>
                <w:rFonts w:asciiTheme="majorHAnsi" w:hAnsiTheme="majorHAnsi" w:cs="Arial"/>
                <w:color w:val="000000"/>
                <w:sz w:val="24"/>
              </w:rPr>
              <w:t>SWI</w:t>
            </w:r>
            <w:r w:rsidRPr="003122FD">
              <w:rPr>
                <w:rFonts w:asciiTheme="majorHAnsi" w:hAnsiTheme="majorHAnsi" w:cs="Arial"/>
                <w:color w:val="000000"/>
                <w:sz w:val="24"/>
              </w:rPr>
              <w:t xml:space="preserve">SS KRONO </w:t>
            </w:r>
            <w:proofErr w:type="spellStart"/>
            <w:r w:rsidRPr="003122FD">
              <w:rPr>
                <w:rFonts w:asciiTheme="majorHAnsi" w:hAnsiTheme="majorHAnsi" w:cs="Arial"/>
                <w:color w:val="000000"/>
                <w:sz w:val="24"/>
              </w:rPr>
              <w:t>Sp.z</w:t>
            </w:r>
            <w:proofErr w:type="spellEnd"/>
            <w:r w:rsidRPr="003122FD">
              <w:rPr>
                <w:rFonts w:asciiTheme="majorHAnsi" w:hAnsiTheme="majorHAnsi" w:cs="Arial"/>
                <w:color w:val="000000"/>
                <w:sz w:val="24"/>
              </w:rPr>
              <w:t xml:space="preserve"> </w:t>
            </w:r>
            <w:proofErr w:type="spellStart"/>
            <w:r w:rsidRPr="003122FD">
              <w:rPr>
                <w:rFonts w:asciiTheme="majorHAnsi" w:hAnsiTheme="majorHAnsi" w:cs="Arial"/>
                <w:color w:val="000000"/>
                <w:sz w:val="24"/>
              </w:rPr>
              <w:t>o.o.</w:t>
            </w:r>
            <w:proofErr w:type="spellEnd"/>
            <w:r w:rsidRPr="003122FD">
              <w:rPr>
                <w:rFonts w:asciiTheme="majorHAnsi" w:hAnsiTheme="majorHAnsi" w:cs="Arial"/>
                <w:color w:val="000000"/>
                <w:sz w:val="24"/>
              </w:rPr>
              <w:t xml:space="preserve"> </w:t>
            </w:r>
            <w:r w:rsidR="00F87A8C" w:rsidRPr="003122FD">
              <w:rPr>
                <w:rFonts w:asciiTheme="majorHAnsi" w:hAnsiTheme="majorHAnsi" w:cs="Arial"/>
                <w:color w:val="000000"/>
                <w:sz w:val="24"/>
              </w:rPr>
              <w:t>(</w:t>
            </w:r>
            <w:r w:rsidRPr="003122FD">
              <w:rPr>
                <w:rFonts w:asciiTheme="majorHAnsi" w:hAnsiTheme="majorHAnsi" w:cs="Arial"/>
                <w:color w:val="000000"/>
                <w:sz w:val="24"/>
              </w:rPr>
              <w:t xml:space="preserve">PL </w:t>
            </w:r>
            <w:r w:rsidR="003D1371">
              <w:rPr>
                <w:rFonts w:asciiTheme="majorHAnsi" w:hAnsiTheme="majorHAnsi" w:cs="Arial"/>
                <w:color w:val="000000"/>
                <w:sz w:val="24"/>
              </w:rPr>
              <w:t>–</w:t>
            </w:r>
            <w:r w:rsidRPr="003122FD">
              <w:rPr>
                <w:rFonts w:asciiTheme="majorHAnsi" w:hAnsiTheme="majorHAnsi" w:cs="Arial"/>
                <w:color w:val="000000"/>
                <w:sz w:val="24"/>
              </w:rPr>
              <w:t xml:space="preserve"> </w:t>
            </w:r>
            <w:proofErr w:type="spellStart"/>
            <w:r w:rsidR="00F87A8C" w:rsidRPr="003122FD">
              <w:rPr>
                <w:rFonts w:asciiTheme="majorHAnsi" w:hAnsiTheme="majorHAnsi" w:cs="Arial"/>
                <w:color w:val="000000"/>
                <w:sz w:val="24"/>
              </w:rPr>
              <w:t>Żar</w:t>
            </w:r>
            <w:r w:rsidRPr="003122FD">
              <w:rPr>
                <w:rFonts w:asciiTheme="majorHAnsi" w:hAnsiTheme="majorHAnsi" w:cs="Arial"/>
                <w:color w:val="000000"/>
                <w:sz w:val="24"/>
              </w:rPr>
              <w:t>y</w:t>
            </w:r>
            <w:proofErr w:type="spellEnd"/>
            <w:r w:rsidRPr="003122FD">
              <w:rPr>
                <w:rFonts w:asciiTheme="majorHAnsi" w:hAnsiTheme="majorHAnsi" w:cs="Arial"/>
                <w:color w:val="000000"/>
                <w:sz w:val="24"/>
              </w:rPr>
              <w:t>)</w:t>
            </w:r>
          </w:p>
        </w:tc>
      </w:tr>
      <w:tr w:rsidR="00AE5EBC" w:rsidRPr="001936D6" w:rsidTr="00AE5EBC">
        <w:tc>
          <w:tcPr>
            <w:tcW w:w="8721" w:type="dxa"/>
          </w:tcPr>
          <w:p w:rsidR="00AE5EBC" w:rsidRPr="000335A7" w:rsidRDefault="00AE5EBC" w:rsidP="00F87A8C">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sz w:val="24"/>
              </w:rPr>
            </w:pPr>
            <w:r w:rsidRPr="000335A7">
              <w:rPr>
                <w:rFonts w:asciiTheme="majorHAnsi" w:hAnsiTheme="majorHAnsi" w:cs="Arial"/>
                <w:color w:val="000000"/>
                <w:sz w:val="24"/>
              </w:rPr>
              <w:t xml:space="preserve">000 </w:t>
            </w:r>
            <w:proofErr w:type="spellStart"/>
            <w:r w:rsidRPr="000335A7">
              <w:rPr>
                <w:rFonts w:asciiTheme="majorHAnsi" w:hAnsiTheme="majorHAnsi" w:cs="Arial"/>
                <w:color w:val="000000"/>
                <w:sz w:val="24"/>
              </w:rPr>
              <w:t>KronoStar</w:t>
            </w:r>
            <w:proofErr w:type="spellEnd"/>
            <w:r w:rsidRPr="000335A7">
              <w:rPr>
                <w:rFonts w:asciiTheme="majorHAnsi" w:hAnsiTheme="majorHAnsi" w:cs="Arial"/>
                <w:color w:val="000000"/>
                <w:sz w:val="24"/>
              </w:rPr>
              <w:t xml:space="preserve"> (</w:t>
            </w:r>
            <w:proofErr w:type="spellStart"/>
            <w:r w:rsidR="00F87A8C" w:rsidRPr="000335A7">
              <w:rPr>
                <w:rFonts w:asciiTheme="majorHAnsi" w:hAnsiTheme="majorHAnsi" w:cs="Arial"/>
                <w:color w:val="000000"/>
                <w:sz w:val="24"/>
              </w:rPr>
              <w:t>Russia</w:t>
            </w:r>
            <w:proofErr w:type="spellEnd"/>
            <w:r w:rsidRPr="000335A7">
              <w:rPr>
                <w:rFonts w:asciiTheme="majorHAnsi" w:hAnsiTheme="majorHAnsi" w:cs="Arial"/>
                <w:color w:val="000000"/>
                <w:sz w:val="24"/>
              </w:rPr>
              <w:t xml:space="preserve">) </w:t>
            </w:r>
            <w:r w:rsidRPr="000335A7">
              <w:rPr>
                <w:rFonts w:asciiTheme="majorHAnsi" w:hAnsiTheme="majorHAnsi" w:cs="Arial"/>
                <w:color w:val="000000"/>
                <w:sz w:val="24"/>
              </w:rPr>
              <w:tab/>
              <w:t xml:space="preserve">000 SWISS KRONO (RU </w:t>
            </w:r>
            <w:r w:rsidR="003D1371" w:rsidRPr="000335A7">
              <w:rPr>
                <w:rFonts w:asciiTheme="majorHAnsi" w:hAnsiTheme="majorHAnsi" w:cs="Arial"/>
                <w:color w:val="000000"/>
                <w:sz w:val="24"/>
              </w:rPr>
              <w:t>–</w:t>
            </w:r>
            <w:r w:rsidRPr="000335A7">
              <w:rPr>
                <w:rFonts w:asciiTheme="majorHAnsi" w:hAnsiTheme="majorHAnsi" w:cs="Arial"/>
                <w:color w:val="000000"/>
                <w:sz w:val="24"/>
              </w:rPr>
              <w:t xml:space="preserve"> </w:t>
            </w:r>
            <w:proofErr w:type="spellStart"/>
            <w:r w:rsidRPr="000335A7">
              <w:rPr>
                <w:rFonts w:asciiTheme="majorHAnsi" w:hAnsiTheme="majorHAnsi" w:cs="Arial"/>
                <w:color w:val="000000"/>
                <w:sz w:val="24"/>
              </w:rPr>
              <w:t>Sharya</w:t>
            </w:r>
            <w:proofErr w:type="spellEnd"/>
            <w:r w:rsidRPr="000335A7">
              <w:rPr>
                <w:rFonts w:asciiTheme="majorHAnsi" w:hAnsiTheme="majorHAnsi" w:cs="Arial"/>
                <w:color w:val="000000"/>
                <w:sz w:val="24"/>
              </w:rPr>
              <w:t>)</w:t>
            </w:r>
          </w:p>
        </w:tc>
      </w:tr>
      <w:tr w:rsidR="00AE5EBC" w:rsidRPr="00AE5EBC" w:rsidTr="00AE5EBC">
        <w:tc>
          <w:tcPr>
            <w:tcW w:w="8721" w:type="dxa"/>
          </w:tcPr>
          <w:p w:rsidR="00AE5EBC" w:rsidRPr="001936D6" w:rsidRDefault="00AE5EBC" w:rsidP="00F87A8C">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sz w:val="24"/>
              </w:rPr>
            </w:pPr>
            <w:proofErr w:type="spellStart"/>
            <w:r w:rsidRPr="003122FD">
              <w:rPr>
                <w:rFonts w:asciiTheme="majorHAnsi" w:hAnsiTheme="majorHAnsi" w:cs="Arial"/>
                <w:color w:val="000000"/>
                <w:sz w:val="24"/>
              </w:rPr>
              <w:t>KronoUk</w:t>
            </w:r>
            <w:r w:rsidRPr="001936D6">
              <w:rPr>
                <w:rFonts w:asciiTheme="majorHAnsi" w:hAnsiTheme="majorHAnsi" w:cs="Arial"/>
                <w:color w:val="000000"/>
                <w:sz w:val="24"/>
              </w:rPr>
              <w:t>raine</w:t>
            </w:r>
            <w:proofErr w:type="spellEnd"/>
            <w:r w:rsidRPr="001936D6">
              <w:rPr>
                <w:rFonts w:asciiTheme="majorHAnsi" w:hAnsiTheme="majorHAnsi" w:cs="Arial"/>
                <w:color w:val="000000"/>
                <w:sz w:val="24"/>
              </w:rPr>
              <w:t xml:space="preserve"> LLC (Ukraine) </w:t>
            </w:r>
            <w:r w:rsidRPr="001936D6">
              <w:rPr>
                <w:rFonts w:asciiTheme="majorHAnsi" w:hAnsiTheme="majorHAnsi" w:cs="Arial"/>
                <w:color w:val="000000"/>
                <w:sz w:val="24"/>
              </w:rPr>
              <w:tab/>
              <w:t xml:space="preserve">SWISS KRONO TOB (UA </w:t>
            </w:r>
            <w:r w:rsidR="003D1371">
              <w:rPr>
                <w:rFonts w:asciiTheme="majorHAnsi" w:hAnsiTheme="majorHAnsi" w:cs="Arial"/>
                <w:color w:val="000000"/>
                <w:sz w:val="24"/>
              </w:rPr>
              <w:t>–</w:t>
            </w:r>
            <w:r w:rsidRPr="001936D6">
              <w:rPr>
                <w:rFonts w:asciiTheme="majorHAnsi" w:hAnsiTheme="majorHAnsi" w:cs="Arial"/>
                <w:color w:val="000000"/>
                <w:sz w:val="24"/>
              </w:rPr>
              <w:t xml:space="preserve"> </w:t>
            </w:r>
            <w:proofErr w:type="spellStart"/>
            <w:r w:rsidRPr="001936D6">
              <w:rPr>
                <w:rFonts w:asciiTheme="majorHAnsi" w:hAnsiTheme="majorHAnsi" w:cs="Arial"/>
                <w:color w:val="000000"/>
                <w:sz w:val="24"/>
              </w:rPr>
              <w:t>Kamianka-Buska</w:t>
            </w:r>
            <w:proofErr w:type="spellEnd"/>
            <w:r w:rsidRPr="001936D6">
              <w:rPr>
                <w:rFonts w:asciiTheme="majorHAnsi" w:hAnsiTheme="majorHAnsi" w:cs="Arial"/>
                <w:color w:val="000000"/>
                <w:sz w:val="24"/>
              </w:rPr>
              <w:t>)</w:t>
            </w:r>
          </w:p>
        </w:tc>
      </w:tr>
      <w:tr w:rsidR="00AE5EBC" w:rsidRPr="00AE5EBC" w:rsidTr="00AE5EBC">
        <w:tc>
          <w:tcPr>
            <w:tcW w:w="8721" w:type="dxa"/>
            <w:tcBorders>
              <w:bottom w:val="single" w:sz="4" w:space="0" w:color="auto"/>
            </w:tcBorders>
          </w:tcPr>
          <w:p w:rsidR="00AE5EBC" w:rsidRPr="001936D6" w:rsidRDefault="00AE5EBC" w:rsidP="00F87A8C">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sz w:val="24"/>
              </w:rPr>
            </w:pPr>
            <w:proofErr w:type="spellStart"/>
            <w:r w:rsidRPr="001936D6">
              <w:rPr>
                <w:rFonts w:asciiTheme="majorHAnsi" w:hAnsiTheme="majorHAnsi" w:cs="Arial"/>
                <w:color w:val="000000"/>
                <w:sz w:val="24"/>
              </w:rPr>
              <w:t>Kronotex</w:t>
            </w:r>
            <w:proofErr w:type="spellEnd"/>
            <w:r w:rsidRPr="001936D6">
              <w:rPr>
                <w:rFonts w:asciiTheme="majorHAnsi" w:hAnsiTheme="majorHAnsi" w:cs="Arial"/>
                <w:color w:val="000000"/>
                <w:sz w:val="24"/>
              </w:rPr>
              <w:t xml:space="preserve"> USA Holdings, Inc. (USA) </w:t>
            </w:r>
            <w:r w:rsidRPr="001936D6">
              <w:rPr>
                <w:rFonts w:asciiTheme="majorHAnsi" w:hAnsiTheme="majorHAnsi" w:cs="Arial"/>
                <w:color w:val="000000"/>
                <w:sz w:val="24"/>
              </w:rPr>
              <w:tab/>
              <w:t xml:space="preserve">SWISS KRONO LLC (USA </w:t>
            </w:r>
            <w:r w:rsidR="003D1371">
              <w:rPr>
                <w:rFonts w:asciiTheme="majorHAnsi" w:hAnsiTheme="majorHAnsi" w:cs="Arial"/>
                <w:color w:val="000000"/>
                <w:sz w:val="24"/>
              </w:rPr>
              <w:t>–</w:t>
            </w:r>
            <w:r w:rsidRPr="001936D6">
              <w:rPr>
                <w:rFonts w:asciiTheme="majorHAnsi" w:hAnsiTheme="majorHAnsi" w:cs="Arial"/>
                <w:color w:val="000000"/>
                <w:sz w:val="24"/>
              </w:rPr>
              <w:t xml:space="preserve"> </w:t>
            </w:r>
            <w:proofErr w:type="spellStart"/>
            <w:r w:rsidRPr="001936D6">
              <w:rPr>
                <w:rFonts w:asciiTheme="majorHAnsi" w:hAnsiTheme="majorHAnsi" w:cs="Arial"/>
                <w:color w:val="000000"/>
                <w:sz w:val="24"/>
              </w:rPr>
              <w:t>Barnwell</w:t>
            </w:r>
            <w:proofErr w:type="spellEnd"/>
            <w:r w:rsidRPr="001936D6">
              <w:rPr>
                <w:rFonts w:asciiTheme="majorHAnsi" w:hAnsiTheme="majorHAnsi" w:cs="Arial"/>
                <w:color w:val="000000"/>
                <w:sz w:val="24"/>
              </w:rPr>
              <w:t>)</w:t>
            </w:r>
          </w:p>
        </w:tc>
      </w:tr>
      <w:tr w:rsidR="00AE5EBC" w:rsidRPr="00AE5EBC" w:rsidTr="00AE5EBC">
        <w:tc>
          <w:tcPr>
            <w:tcW w:w="8721" w:type="dxa"/>
            <w:tcBorders>
              <w:top w:val="single" w:sz="4" w:space="0" w:color="auto"/>
              <w:bottom w:val="single" w:sz="4" w:space="0" w:color="auto"/>
            </w:tcBorders>
          </w:tcPr>
          <w:p w:rsidR="00AE5EBC" w:rsidRPr="001936D6" w:rsidRDefault="00AE5EBC" w:rsidP="00F87A8C">
            <w:pPr>
              <w:tabs>
                <w:tab w:val="left" w:pos="4234"/>
              </w:tabs>
              <w:autoSpaceDE w:val="0"/>
              <w:autoSpaceDN w:val="0"/>
              <w:adjustRightInd w:val="0"/>
              <w:spacing w:before="120" w:after="120" w:line="240" w:lineRule="auto"/>
              <w:jc w:val="both"/>
              <w:rPr>
                <w:rFonts w:asciiTheme="majorHAnsi" w:eastAsia="Times New Roman" w:hAnsiTheme="majorHAnsi" w:cs="Arial"/>
                <w:sz w:val="24"/>
              </w:rPr>
            </w:pPr>
            <w:r w:rsidRPr="001936D6">
              <w:rPr>
                <w:rFonts w:asciiTheme="majorHAnsi" w:hAnsiTheme="majorHAnsi" w:cs="Arial"/>
                <w:color w:val="000000"/>
                <w:sz w:val="24"/>
              </w:rPr>
              <w:t xml:space="preserve">Interspan </w:t>
            </w:r>
            <w:proofErr w:type="spellStart"/>
            <w:r w:rsidRPr="001936D6">
              <w:rPr>
                <w:rFonts w:asciiTheme="majorHAnsi" w:hAnsiTheme="majorHAnsi" w:cs="Arial"/>
                <w:color w:val="000000"/>
                <w:sz w:val="24"/>
              </w:rPr>
              <w:t>Faipari</w:t>
            </w:r>
            <w:proofErr w:type="spellEnd"/>
            <w:r w:rsidRPr="001936D6">
              <w:rPr>
                <w:rFonts w:asciiTheme="majorHAnsi" w:hAnsiTheme="majorHAnsi" w:cs="Arial"/>
                <w:color w:val="000000"/>
                <w:sz w:val="24"/>
              </w:rPr>
              <w:t xml:space="preserve"> </w:t>
            </w:r>
            <w:proofErr w:type="spellStart"/>
            <w:r w:rsidRPr="001936D6">
              <w:rPr>
                <w:rFonts w:asciiTheme="majorHAnsi" w:hAnsiTheme="majorHAnsi" w:cs="Arial"/>
                <w:color w:val="000000"/>
                <w:sz w:val="24"/>
              </w:rPr>
              <w:t>Kft</w:t>
            </w:r>
            <w:proofErr w:type="spellEnd"/>
            <w:r w:rsidRPr="001936D6">
              <w:rPr>
                <w:rFonts w:asciiTheme="majorHAnsi" w:hAnsiTheme="majorHAnsi" w:cs="Arial"/>
                <w:color w:val="000000"/>
                <w:sz w:val="24"/>
              </w:rPr>
              <w:t>. (</w:t>
            </w:r>
            <w:proofErr w:type="spellStart"/>
            <w:r w:rsidR="00F87A8C" w:rsidRPr="001936D6">
              <w:rPr>
                <w:rFonts w:asciiTheme="majorHAnsi" w:hAnsiTheme="majorHAnsi" w:cs="Arial"/>
                <w:color w:val="000000"/>
                <w:sz w:val="24"/>
              </w:rPr>
              <w:t>Hungary</w:t>
            </w:r>
            <w:proofErr w:type="spellEnd"/>
            <w:r w:rsidRPr="001936D6">
              <w:rPr>
                <w:rFonts w:asciiTheme="majorHAnsi" w:hAnsiTheme="majorHAnsi" w:cs="Arial"/>
                <w:color w:val="000000"/>
                <w:sz w:val="24"/>
              </w:rPr>
              <w:t xml:space="preserve">) </w:t>
            </w:r>
            <w:r w:rsidRPr="001936D6">
              <w:rPr>
                <w:rFonts w:asciiTheme="majorHAnsi" w:hAnsiTheme="majorHAnsi" w:cs="Arial"/>
                <w:color w:val="000000"/>
                <w:sz w:val="24"/>
              </w:rPr>
              <w:tab/>
              <w:t xml:space="preserve">SWISS KRONO </w:t>
            </w:r>
            <w:proofErr w:type="spellStart"/>
            <w:r w:rsidRPr="001936D6">
              <w:rPr>
                <w:rFonts w:asciiTheme="majorHAnsi" w:hAnsiTheme="majorHAnsi" w:cs="Arial"/>
                <w:color w:val="000000"/>
                <w:sz w:val="24"/>
              </w:rPr>
              <w:t>Kft</w:t>
            </w:r>
            <w:proofErr w:type="spellEnd"/>
            <w:r w:rsidRPr="001936D6">
              <w:rPr>
                <w:rFonts w:asciiTheme="majorHAnsi" w:hAnsiTheme="majorHAnsi" w:cs="Arial"/>
                <w:color w:val="000000"/>
                <w:sz w:val="24"/>
              </w:rPr>
              <w:t xml:space="preserve">. (HU </w:t>
            </w:r>
            <w:r w:rsidR="00F87A8C" w:rsidRPr="001936D6">
              <w:rPr>
                <w:rFonts w:asciiTheme="majorHAnsi" w:hAnsiTheme="majorHAnsi" w:cs="Arial"/>
                <w:color w:val="000000"/>
                <w:sz w:val="24"/>
              </w:rPr>
              <w:t>–</w:t>
            </w:r>
            <w:r w:rsidRPr="001936D6">
              <w:rPr>
                <w:rFonts w:asciiTheme="majorHAnsi" w:hAnsiTheme="majorHAnsi" w:cs="Arial"/>
                <w:color w:val="000000"/>
                <w:sz w:val="24"/>
              </w:rPr>
              <w:t xml:space="preserve"> </w:t>
            </w:r>
            <w:proofErr w:type="spellStart"/>
            <w:r w:rsidRPr="001936D6">
              <w:rPr>
                <w:rFonts w:asciiTheme="majorHAnsi" w:hAnsiTheme="majorHAnsi" w:cs="Arial"/>
                <w:color w:val="000000"/>
                <w:sz w:val="24"/>
              </w:rPr>
              <w:t>V</w:t>
            </w:r>
            <w:r w:rsidR="00F87A8C" w:rsidRPr="001936D6">
              <w:rPr>
                <w:rFonts w:asciiTheme="majorHAnsi" w:hAnsiTheme="majorHAnsi" w:cs="Arial"/>
                <w:color w:val="000000"/>
                <w:sz w:val="24"/>
              </w:rPr>
              <w:t>ásárosnamény</w:t>
            </w:r>
            <w:proofErr w:type="spellEnd"/>
            <w:r w:rsidR="00F87A8C" w:rsidRPr="001936D6">
              <w:rPr>
                <w:rFonts w:asciiTheme="majorHAnsi" w:hAnsiTheme="majorHAnsi" w:cs="Arial"/>
                <w:color w:val="000000"/>
                <w:sz w:val="24"/>
              </w:rPr>
              <w:t>)</w:t>
            </w:r>
          </w:p>
        </w:tc>
      </w:tr>
    </w:tbl>
    <w:p w:rsidR="00965B45" w:rsidRPr="001936D6" w:rsidRDefault="00965B45" w:rsidP="007112E2">
      <w:pPr>
        <w:widowControl w:val="0"/>
        <w:autoSpaceDE w:val="0"/>
        <w:autoSpaceDN w:val="0"/>
        <w:adjustRightInd w:val="0"/>
        <w:spacing w:before="0"/>
        <w:jc w:val="both"/>
        <w:rPr>
          <w:rFonts w:asciiTheme="majorHAnsi" w:eastAsia="Times New Roman" w:hAnsiTheme="majorHAnsi" w:cstheme="majorHAnsi"/>
          <w:sz w:val="24"/>
        </w:rPr>
      </w:pPr>
    </w:p>
    <w:p w:rsidR="00AE5EBC" w:rsidRPr="001936D6" w:rsidRDefault="00AE5EBC" w:rsidP="007112E2">
      <w:pPr>
        <w:widowControl w:val="0"/>
        <w:autoSpaceDE w:val="0"/>
        <w:autoSpaceDN w:val="0"/>
        <w:adjustRightInd w:val="0"/>
        <w:spacing w:before="0"/>
        <w:jc w:val="both"/>
        <w:rPr>
          <w:rFonts w:asciiTheme="majorHAnsi" w:eastAsia="Times New Roman" w:hAnsiTheme="majorHAnsi" w:cstheme="majorHAnsi"/>
          <w:sz w:val="24"/>
        </w:rPr>
      </w:pPr>
      <w:bookmarkStart w:id="0" w:name="_GoBack"/>
      <w:bookmarkEnd w:id="0"/>
    </w:p>
    <w:p w:rsidR="00576D9F" w:rsidRPr="001936D6" w:rsidRDefault="00576D9F" w:rsidP="007112E2">
      <w:pPr>
        <w:widowControl w:val="0"/>
        <w:autoSpaceDE w:val="0"/>
        <w:autoSpaceDN w:val="0"/>
        <w:adjustRightInd w:val="0"/>
        <w:spacing w:before="0"/>
        <w:jc w:val="both"/>
        <w:rPr>
          <w:rFonts w:asciiTheme="majorHAnsi" w:eastAsia="Times New Roman" w:hAnsiTheme="majorHAnsi" w:cstheme="majorHAnsi"/>
          <w:sz w:val="24"/>
        </w:rPr>
      </w:pPr>
    </w:p>
    <w:p w:rsidR="00F87A8C" w:rsidRDefault="00F87A8C" w:rsidP="007112E2">
      <w:pPr>
        <w:widowControl w:val="0"/>
        <w:autoSpaceDE w:val="0"/>
        <w:autoSpaceDN w:val="0"/>
        <w:adjustRightInd w:val="0"/>
        <w:spacing w:before="0"/>
        <w:jc w:val="both"/>
        <w:rPr>
          <w:rFonts w:asciiTheme="majorHAnsi" w:eastAsia="Times New Roman" w:hAnsiTheme="majorHAnsi" w:cstheme="majorHAnsi"/>
          <w:sz w:val="24"/>
          <w:lang w:val="en-GB"/>
        </w:rPr>
      </w:pPr>
      <w:r>
        <w:rPr>
          <w:rFonts w:asciiTheme="majorHAnsi" w:eastAsia="Times New Roman" w:hAnsiTheme="majorHAnsi" w:cstheme="majorHAnsi"/>
          <w:sz w:val="24"/>
          <w:lang w:val="en-GB"/>
        </w:rPr>
        <w:lastRenderedPageBreak/>
        <w:t xml:space="preserve">“By unifying our brand image, we </w:t>
      </w:r>
      <w:r w:rsidR="001A1B6C">
        <w:rPr>
          <w:rFonts w:asciiTheme="majorHAnsi" w:eastAsia="Times New Roman" w:hAnsiTheme="majorHAnsi" w:cstheme="majorHAnsi"/>
          <w:sz w:val="24"/>
          <w:lang w:val="en-GB"/>
        </w:rPr>
        <w:t>are going to</w:t>
      </w:r>
      <w:r>
        <w:rPr>
          <w:rFonts w:asciiTheme="majorHAnsi" w:eastAsia="Times New Roman" w:hAnsiTheme="majorHAnsi" w:cstheme="majorHAnsi"/>
          <w:sz w:val="24"/>
          <w:lang w:val="en-GB"/>
        </w:rPr>
        <w:t xml:space="preserve"> signal to our customers that we belong together and are able to offer integrated, holistic sol</w:t>
      </w:r>
      <w:r w:rsidR="001A1B6C">
        <w:rPr>
          <w:rFonts w:asciiTheme="majorHAnsi" w:eastAsia="Times New Roman" w:hAnsiTheme="majorHAnsi" w:cstheme="majorHAnsi"/>
          <w:sz w:val="24"/>
          <w:lang w:val="en-GB"/>
        </w:rPr>
        <w:t>u</w:t>
      </w:r>
      <w:r>
        <w:rPr>
          <w:rFonts w:asciiTheme="majorHAnsi" w:eastAsia="Times New Roman" w:hAnsiTheme="majorHAnsi" w:cstheme="majorHAnsi"/>
          <w:sz w:val="24"/>
          <w:lang w:val="en-GB"/>
        </w:rPr>
        <w:t xml:space="preserve">tions,” says Ines </w:t>
      </w:r>
      <w:proofErr w:type="spellStart"/>
      <w:r>
        <w:rPr>
          <w:rFonts w:asciiTheme="majorHAnsi" w:eastAsia="Times New Roman" w:hAnsiTheme="majorHAnsi" w:cstheme="majorHAnsi"/>
          <w:sz w:val="24"/>
          <w:lang w:val="en-GB"/>
        </w:rPr>
        <w:t>Kaindl</w:t>
      </w:r>
      <w:proofErr w:type="spellEnd"/>
      <w:r>
        <w:rPr>
          <w:rFonts w:asciiTheme="majorHAnsi" w:eastAsia="Times New Roman" w:hAnsiTheme="majorHAnsi" w:cstheme="majorHAnsi"/>
          <w:sz w:val="24"/>
          <w:lang w:val="en-GB"/>
        </w:rPr>
        <w:t xml:space="preserve">, </w:t>
      </w:r>
      <w:r>
        <w:rPr>
          <w:rFonts w:asciiTheme="majorHAnsi" w:hAnsiTheme="majorHAnsi" w:cstheme="majorHAnsi"/>
          <w:sz w:val="24"/>
          <w:szCs w:val="22"/>
          <w:lang w:val="en-GB"/>
        </w:rPr>
        <w:t xml:space="preserve">President of the Administrative Council of the SWISS KRONO GROUP. </w:t>
      </w:r>
      <w:r w:rsidR="006E22C5">
        <w:rPr>
          <w:rFonts w:asciiTheme="majorHAnsi" w:hAnsiTheme="majorHAnsi" w:cstheme="majorHAnsi"/>
          <w:sz w:val="24"/>
          <w:szCs w:val="22"/>
          <w:lang w:val="en-GB"/>
        </w:rPr>
        <w:t xml:space="preserve">“Our sites will continue to have a certain degree of independence, as we definitively want to preserve the different cultures in their countries. But we will now be </w:t>
      </w:r>
      <w:r w:rsidR="000E1103">
        <w:rPr>
          <w:rFonts w:asciiTheme="majorHAnsi" w:hAnsiTheme="majorHAnsi" w:cstheme="majorHAnsi"/>
          <w:sz w:val="24"/>
          <w:szCs w:val="22"/>
          <w:lang w:val="en-GB"/>
        </w:rPr>
        <w:t xml:space="preserve">presenting ourselves as </w:t>
      </w:r>
      <w:r w:rsidR="000E1103" w:rsidRPr="000E1103">
        <w:rPr>
          <w:rFonts w:asciiTheme="majorHAnsi" w:hAnsiTheme="majorHAnsi" w:cstheme="majorHAnsi"/>
          <w:i/>
          <w:sz w:val="24"/>
          <w:szCs w:val="22"/>
          <w:lang w:val="en-GB"/>
        </w:rPr>
        <w:t>one</w:t>
      </w:r>
      <w:r w:rsidR="000E1103">
        <w:rPr>
          <w:rFonts w:asciiTheme="majorHAnsi" w:hAnsiTheme="majorHAnsi" w:cstheme="majorHAnsi"/>
          <w:sz w:val="24"/>
          <w:szCs w:val="22"/>
          <w:lang w:val="en-GB"/>
        </w:rPr>
        <w:t xml:space="preserve"> enterprise.”</w:t>
      </w:r>
    </w:p>
    <w:p w:rsidR="00F87A8C" w:rsidRDefault="000E1103" w:rsidP="007112E2">
      <w:pPr>
        <w:widowControl w:val="0"/>
        <w:autoSpaceDE w:val="0"/>
        <w:autoSpaceDN w:val="0"/>
        <w:adjustRightInd w:val="0"/>
        <w:spacing w:before="0"/>
        <w:jc w:val="both"/>
        <w:rPr>
          <w:rFonts w:asciiTheme="majorHAnsi" w:eastAsia="Times New Roman" w:hAnsiTheme="majorHAnsi" w:cstheme="majorHAnsi"/>
          <w:sz w:val="24"/>
          <w:lang w:val="en-GB"/>
        </w:rPr>
      </w:pPr>
      <w:r>
        <w:rPr>
          <w:rFonts w:asciiTheme="majorHAnsi" w:eastAsia="Times New Roman" w:hAnsiTheme="majorHAnsi" w:cstheme="majorHAnsi"/>
          <w:sz w:val="24"/>
          <w:lang w:val="en-GB"/>
        </w:rPr>
        <w:t xml:space="preserve">Letting the sites grow together in this way will drive more intensive joint R &amp; D activities with the goals of becoming more capable and dynamic and </w:t>
      </w:r>
      <w:r w:rsidR="00576D9F">
        <w:rPr>
          <w:rFonts w:asciiTheme="majorHAnsi" w:eastAsia="Times New Roman" w:hAnsiTheme="majorHAnsi" w:cstheme="majorHAnsi"/>
          <w:sz w:val="24"/>
          <w:lang w:val="en-GB"/>
        </w:rPr>
        <w:t xml:space="preserve">getting even better at </w:t>
      </w:r>
      <w:r>
        <w:rPr>
          <w:rFonts w:asciiTheme="majorHAnsi" w:eastAsia="Times New Roman" w:hAnsiTheme="majorHAnsi" w:cstheme="majorHAnsi"/>
          <w:sz w:val="24"/>
          <w:lang w:val="en-GB"/>
        </w:rPr>
        <w:t xml:space="preserve">flexibly implementing solutions to serve individual customers. “Our sites will benefit from new synergies and inspire one another to develop further as a team,” says </w:t>
      </w:r>
      <w:proofErr w:type="spellStart"/>
      <w:r>
        <w:rPr>
          <w:rFonts w:asciiTheme="majorHAnsi" w:eastAsia="Times New Roman" w:hAnsiTheme="majorHAnsi" w:cstheme="majorHAnsi"/>
          <w:sz w:val="24"/>
          <w:lang w:val="en-GB"/>
        </w:rPr>
        <w:t>Maciej</w:t>
      </w:r>
      <w:proofErr w:type="spellEnd"/>
      <w:r>
        <w:rPr>
          <w:rFonts w:asciiTheme="majorHAnsi" w:eastAsia="Times New Roman" w:hAnsiTheme="majorHAnsi" w:cstheme="majorHAnsi"/>
          <w:sz w:val="24"/>
          <w:lang w:val="en-GB"/>
        </w:rPr>
        <w:t xml:space="preserve"> </w:t>
      </w:r>
      <w:proofErr w:type="spellStart"/>
      <w:r>
        <w:rPr>
          <w:rFonts w:asciiTheme="majorHAnsi" w:eastAsia="Times New Roman" w:hAnsiTheme="majorHAnsi" w:cstheme="majorHAnsi"/>
          <w:sz w:val="24"/>
          <w:lang w:val="en-GB"/>
        </w:rPr>
        <w:t>Karnicke</w:t>
      </w:r>
      <w:proofErr w:type="spellEnd"/>
      <w:r>
        <w:rPr>
          <w:rFonts w:asciiTheme="majorHAnsi" w:eastAsia="Times New Roman" w:hAnsiTheme="majorHAnsi" w:cstheme="majorHAnsi"/>
          <w:sz w:val="24"/>
          <w:lang w:val="en-GB"/>
        </w:rPr>
        <w:t xml:space="preserve">, CEO of the SWISS KRONO GROUP. “The </w:t>
      </w:r>
      <w:r w:rsidR="00292EB6">
        <w:rPr>
          <w:rFonts w:asciiTheme="majorHAnsi" w:eastAsia="Times New Roman" w:hAnsiTheme="majorHAnsi" w:cstheme="majorHAnsi"/>
          <w:sz w:val="24"/>
          <w:lang w:val="en-GB"/>
        </w:rPr>
        <w:t>name of the game is ‘</w:t>
      </w:r>
      <w:proofErr w:type="gramStart"/>
      <w:r w:rsidR="00292EB6">
        <w:rPr>
          <w:rFonts w:asciiTheme="majorHAnsi" w:eastAsia="Times New Roman" w:hAnsiTheme="majorHAnsi" w:cstheme="majorHAnsi"/>
          <w:sz w:val="24"/>
          <w:lang w:val="en-GB"/>
        </w:rPr>
        <w:t>think</w:t>
      </w:r>
      <w:proofErr w:type="gramEnd"/>
      <w:r w:rsidR="00292EB6">
        <w:rPr>
          <w:rFonts w:asciiTheme="majorHAnsi" w:eastAsia="Times New Roman" w:hAnsiTheme="majorHAnsi" w:cstheme="majorHAnsi"/>
          <w:sz w:val="24"/>
          <w:lang w:val="en-GB"/>
        </w:rPr>
        <w:t xml:space="preserve"> globally but act locally’. Our new, coordinated brand presence will also help us offer our business partners greater security by ensuring that the same high standards apply to every SWISS KRONO plant.”</w:t>
      </w:r>
    </w:p>
    <w:p w:rsidR="002E29AE" w:rsidRPr="001F3F72" w:rsidRDefault="002E29AE" w:rsidP="00A50932">
      <w:pPr>
        <w:autoSpaceDE w:val="0"/>
        <w:autoSpaceDN w:val="0"/>
        <w:adjustRightInd w:val="0"/>
        <w:spacing w:before="0" w:after="0"/>
        <w:jc w:val="both"/>
        <w:rPr>
          <w:rFonts w:asciiTheme="majorHAnsi" w:eastAsia="Times New Roman" w:hAnsiTheme="majorHAnsi" w:cs="Times New Roman"/>
          <w:sz w:val="24"/>
          <w:lang w:val="en-GB"/>
        </w:rPr>
      </w:pPr>
    </w:p>
    <w:p w:rsidR="00653799" w:rsidRPr="001F3F72" w:rsidRDefault="00653799" w:rsidP="00377572">
      <w:pPr>
        <w:autoSpaceDE w:val="0"/>
        <w:autoSpaceDN w:val="0"/>
        <w:adjustRightInd w:val="0"/>
        <w:spacing w:before="0"/>
        <w:jc w:val="both"/>
        <w:rPr>
          <w:rFonts w:asciiTheme="majorHAnsi" w:eastAsia="Times New Roman" w:hAnsiTheme="majorHAnsi" w:cs="Times New Roman"/>
          <w:b/>
          <w:sz w:val="24"/>
          <w:lang w:val="en-GB"/>
        </w:rPr>
      </w:pPr>
      <w:r w:rsidRPr="001F3F72">
        <w:rPr>
          <w:rFonts w:asciiTheme="majorHAnsi" w:eastAsia="Times New Roman" w:hAnsiTheme="majorHAnsi" w:cs="Times New Roman"/>
          <w:b/>
          <w:sz w:val="24"/>
          <w:lang w:val="en-GB"/>
        </w:rPr>
        <w:t xml:space="preserve">Reorganisation </w:t>
      </w:r>
      <w:r w:rsidR="00292EB6">
        <w:rPr>
          <w:rFonts w:asciiTheme="majorHAnsi" w:eastAsia="Times New Roman" w:hAnsiTheme="majorHAnsi" w:cs="Times New Roman"/>
          <w:b/>
          <w:sz w:val="24"/>
          <w:lang w:val="en-GB"/>
        </w:rPr>
        <w:t>a</w:t>
      </w:r>
      <w:r w:rsidRPr="001F3F72">
        <w:rPr>
          <w:rFonts w:asciiTheme="majorHAnsi" w:eastAsia="Times New Roman" w:hAnsiTheme="majorHAnsi" w:cs="Times New Roman"/>
          <w:b/>
          <w:sz w:val="24"/>
          <w:lang w:val="en-GB"/>
        </w:rPr>
        <w:t xml:space="preserve">nd </w:t>
      </w:r>
      <w:r w:rsidR="00292EB6">
        <w:rPr>
          <w:rFonts w:asciiTheme="majorHAnsi" w:eastAsia="Times New Roman" w:hAnsiTheme="majorHAnsi" w:cs="Times New Roman"/>
          <w:b/>
          <w:sz w:val="24"/>
          <w:lang w:val="en-GB"/>
        </w:rPr>
        <w:t>Consolidation of the</w:t>
      </w:r>
      <w:r w:rsidRPr="001F3F72">
        <w:rPr>
          <w:rFonts w:asciiTheme="majorHAnsi" w:eastAsia="Times New Roman" w:hAnsiTheme="majorHAnsi" w:cs="Times New Roman"/>
          <w:b/>
          <w:sz w:val="24"/>
          <w:lang w:val="en-GB"/>
        </w:rPr>
        <w:t xml:space="preserve"> Product Brands</w:t>
      </w:r>
    </w:p>
    <w:p w:rsidR="00653799" w:rsidRPr="001F3F72" w:rsidRDefault="00A50932" w:rsidP="00C55CFB">
      <w:pPr>
        <w:autoSpaceDE w:val="0"/>
        <w:autoSpaceDN w:val="0"/>
        <w:adjustRightInd w:val="0"/>
        <w:spacing w:before="0"/>
        <w:jc w:val="both"/>
        <w:rPr>
          <w:rFonts w:asciiTheme="majorHAnsi" w:eastAsia="Times New Roman" w:hAnsiTheme="majorHAnsi" w:cs="Times New Roman"/>
          <w:sz w:val="24"/>
          <w:lang w:val="en-GB"/>
        </w:rPr>
      </w:pPr>
      <w:r w:rsidRPr="001F3F72">
        <w:rPr>
          <w:rFonts w:asciiTheme="majorHAnsi" w:eastAsia="Times New Roman" w:hAnsiTheme="majorHAnsi" w:cs="Times New Roman"/>
          <w:sz w:val="24"/>
          <w:lang w:val="en-GB"/>
        </w:rPr>
        <w:t>Innovative</w:t>
      </w:r>
      <w:r w:rsidR="00292EB6">
        <w:rPr>
          <w:rFonts w:asciiTheme="majorHAnsi" w:eastAsia="Times New Roman" w:hAnsiTheme="majorHAnsi" w:cs="Times New Roman"/>
          <w:sz w:val="24"/>
          <w:lang w:val="en-GB"/>
        </w:rPr>
        <w:t>, high-quality products will continue to be the pillars of the SWISS KRONO GROUP. Looking ahead, the portfolio will be divided into three segments</w:t>
      </w:r>
      <w:r w:rsidR="00653799" w:rsidRPr="001F3F72">
        <w:rPr>
          <w:rFonts w:asciiTheme="majorHAnsi" w:eastAsia="Times New Roman" w:hAnsiTheme="majorHAnsi" w:cs="Times New Roman"/>
          <w:sz w:val="24"/>
          <w:lang w:val="en-GB"/>
        </w:rPr>
        <w:t>:</w:t>
      </w:r>
    </w:p>
    <w:p w:rsidR="00653799" w:rsidRPr="001F3F72" w:rsidRDefault="00653799" w:rsidP="000424F9">
      <w:pPr>
        <w:autoSpaceDE w:val="0"/>
        <w:autoSpaceDN w:val="0"/>
        <w:adjustRightInd w:val="0"/>
        <w:spacing w:before="0"/>
        <w:ind w:firstLine="708"/>
        <w:jc w:val="both"/>
        <w:rPr>
          <w:rFonts w:asciiTheme="majorHAnsi" w:eastAsia="Times New Roman" w:hAnsiTheme="majorHAnsi" w:cstheme="majorHAnsi"/>
          <w:sz w:val="24"/>
          <w:lang w:val="en-GB"/>
        </w:rPr>
      </w:pPr>
      <w:r w:rsidRPr="001F3F72">
        <w:rPr>
          <w:rFonts w:asciiTheme="majorHAnsi" w:eastAsia="Times New Roman" w:hAnsiTheme="majorHAnsi" w:cstheme="majorHAnsi"/>
          <w:sz w:val="24"/>
          <w:lang w:val="en-GB"/>
        </w:rPr>
        <w:t xml:space="preserve">SWISS KRONO </w:t>
      </w:r>
      <w:r w:rsidRPr="001F3F72">
        <w:rPr>
          <w:rFonts w:asciiTheme="majorHAnsi" w:eastAsia="Times New Roman" w:hAnsiTheme="majorHAnsi" w:cstheme="majorHAnsi"/>
          <w:b/>
          <w:sz w:val="24"/>
          <w:lang w:val="en-GB"/>
        </w:rPr>
        <w:t>Interiors</w:t>
      </w:r>
      <w:r w:rsidR="00C55CFB" w:rsidRPr="001F3F72">
        <w:rPr>
          <w:rFonts w:asciiTheme="majorHAnsi" w:eastAsia="Times New Roman" w:hAnsiTheme="majorHAnsi" w:cstheme="majorHAnsi"/>
          <w:sz w:val="24"/>
          <w:lang w:val="en-GB"/>
        </w:rPr>
        <w:t xml:space="preserve"> </w:t>
      </w:r>
      <w:r w:rsidRPr="001F3F72">
        <w:rPr>
          <w:rFonts w:asciiTheme="majorHAnsi" w:eastAsia="Times New Roman" w:hAnsiTheme="majorHAnsi" w:cstheme="majorHAnsi"/>
          <w:sz w:val="24"/>
          <w:lang w:val="en-GB"/>
        </w:rPr>
        <w:t xml:space="preserve">– </w:t>
      </w:r>
      <w:r w:rsidR="00292EB6">
        <w:rPr>
          <w:rFonts w:asciiTheme="majorHAnsi" w:eastAsia="Times New Roman" w:hAnsiTheme="majorHAnsi" w:cstheme="majorHAnsi"/>
          <w:sz w:val="24"/>
          <w:lang w:val="en-GB"/>
        </w:rPr>
        <w:t>products for furniture and interior finishing</w:t>
      </w:r>
      <w:r w:rsidRPr="001F3F72">
        <w:rPr>
          <w:rFonts w:asciiTheme="majorHAnsi" w:eastAsia="Times New Roman" w:hAnsiTheme="majorHAnsi" w:cstheme="majorHAnsi"/>
          <w:sz w:val="24"/>
          <w:lang w:val="en-GB"/>
        </w:rPr>
        <w:t xml:space="preserve"> </w:t>
      </w:r>
    </w:p>
    <w:p w:rsidR="00653799" w:rsidRPr="001F3F72" w:rsidRDefault="00653799" w:rsidP="000424F9">
      <w:pPr>
        <w:autoSpaceDE w:val="0"/>
        <w:autoSpaceDN w:val="0"/>
        <w:adjustRightInd w:val="0"/>
        <w:spacing w:before="0"/>
        <w:ind w:firstLine="708"/>
        <w:jc w:val="both"/>
        <w:rPr>
          <w:rFonts w:asciiTheme="majorHAnsi" w:eastAsia="Times New Roman" w:hAnsiTheme="majorHAnsi" w:cstheme="majorHAnsi"/>
          <w:sz w:val="24"/>
          <w:lang w:val="en-GB"/>
        </w:rPr>
      </w:pPr>
      <w:r w:rsidRPr="001F3F72">
        <w:rPr>
          <w:rFonts w:asciiTheme="majorHAnsi" w:eastAsia="Times New Roman" w:hAnsiTheme="majorHAnsi" w:cstheme="majorHAnsi"/>
          <w:sz w:val="24"/>
          <w:lang w:val="en-GB"/>
        </w:rPr>
        <w:t xml:space="preserve">SWISS KRONO </w:t>
      </w:r>
      <w:r w:rsidRPr="001F3F72">
        <w:rPr>
          <w:rFonts w:asciiTheme="majorHAnsi" w:eastAsia="Times New Roman" w:hAnsiTheme="majorHAnsi" w:cstheme="majorHAnsi"/>
          <w:b/>
          <w:sz w:val="24"/>
          <w:lang w:val="en-GB"/>
        </w:rPr>
        <w:t>Building Materials</w:t>
      </w:r>
      <w:r w:rsidR="00C55CFB" w:rsidRPr="001F3F72">
        <w:rPr>
          <w:rFonts w:asciiTheme="majorHAnsi" w:eastAsia="Times New Roman" w:hAnsiTheme="majorHAnsi" w:cstheme="majorHAnsi"/>
          <w:sz w:val="24"/>
          <w:lang w:val="en-GB"/>
        </w:rPr>
        <w:t xml:space="preserve"> </w:t>
      </w:r>
      <w:r w:rsidRPr="001F3F72">
        <w:rPr>
          <w:rFonts w:asciiTheme="majorHAnsi" w:eastAsia="Times New Roman" w:hAnsiTheme="majorHAnsi" w:cstheme="majorHAnsi"/>
          <w:sz w:val="24"/>
          <w:lang w:val="en-GB"/>
        </w:rPr>
        <w:t xml:space="preserve">– </w:t>
      </w:r>
      <w:r w:rsidR="00292EB6">
        <w:rPr>
          <w:rFonts w:asciiTheme="majorHAnsi" w:eastAsia="Times New Roman" w:hAnsiTheme="majorHAnsi" w:cstheme="majorHAnsi"/>
          <w:sz w:val="24"/>
          <w:lang w:val="en-GB"/>
        </w:rPr>
        <w:t>products for timber construction</w:t>
      </w:r>
      <w:r w:rsidRPr="001F3F72">
        <w:rPr>
          <w:rFonts w:asciiTheme="majorHAnsi" w:eastAsia="Times New Roman" w:hAnsiTheme="majorHAnsi" w:cstheme="majorHAnsi"/>
          <w:sz w:val="24"/>
          <w:lang w:val="en-GB"/>
        </w:rPr>
        <w:t xml:space="preserve"> </w:t>
      </w:r>
    </w:p>
    <w:p w:rsidR="00653799" w:rsidRPr="001F3F72" w:rsidRDefault="00653799" w:rsidP="000424F9">
      <w:pPr>
        <w:autoSpaceDE w:val="0"/>
        <w:autoSpaceDN w:val="0"/>
        <w:adjustRightInd w:val="0"/>
        <w:spacing w:before="0"/>
        <w:ind w:firstLine="708"/>
        <w:jc w:val="both"/>
        <w:rPr>
          <w:rFonts w:asciiTheme="majorHAnsi" w:eastAsia="Times New Roman" w:hAnsiTheme="majorHAnsi" w:cstheme="majorHAnsi"/>
          <w:sz w:val="24"/>
          <w:lang w:val="en-GB"/>
        </w:rPr>
      </w:pPr>
      <w:r w:rsidRPr="001F3F72">
        <w:rPr>
          <w:rFonts w:asciiTheme="majorHAnsi" w:eastAsia="Times New Roman" w:hAnsiTheme="majorHAnsi" w:cstheme="majorHAnsi"/>
          <w:sz w:val="24"/>
          <w:lang w:val="en-GB"/>
        </w:rPr>
        <w:t xml:space="preserve">SWISS KRONO </w:t>
      </w:r>
      <w:r w:rsidRPr="001F3F72">
        <w:rPr>
          <w:rFonts w:asciiTheme="majorHAnsi" w:eastAsia="Times New Roman" w:hAnsiTheme="majorHAnsi" w:cstheme="majorHAnsi"/>
          <w:b/>
          <w:sz w:val="24"/>
          <w:lang w:val="en-GB"/>
        </w:rPr>
        <w:t>Flooring</w:t>
      </w:r>
      <w:r w:rsidR="00A50932" w:rsidRPr="001F3F72">
        <w:rPr>
          <w:rFonts w:asciiTheme="majorHAnsi" w:eastAsia="Times New Roman" w:hAnsiTheme="majorHAnsi" w:cstheme="majorHAnsi"/>
          <w:sz w:val="24"/>
          <w:lang w:val="en-GB"/>
        </w:rPr>
        <w:t xml:space="preserve"> </w:t>
      </w:r>
      <w:r w:rsidRPr="001F3F72">
        <w:rPr>
          <w:rFonts w:asciiTheme="majorHAnsi" w:eastAsia="Times New Roman" w:hAnsiTheme="majorHAnsi" w:cstheme="majorHAnsi"/>
          <w:sz w:val="24"/>
          <w:lang w:val="en-GB"/>
        </w:rPr>
        <w:t>–</w:t>
      </w:r>
      <w:r w:rsidR="003D1371">
        <w:rPr>
          <w:rFonts w:asciiTheme="majorHAnsi" w:eastAsia="Times New Roman" w:hAnsiTheme="majorHAnsi" w:cstheme="majorHAnsi"/>
          <w:sz w:val="24"/>
          <w:lang w:val="en-GB"/>
        </w:rPr>
        <w:t xml:space="preserve"> </w:t>
      </w:r>
      <w:r w:rsidR="00292EB6">
        <w:rPr>
          <w:rFonts w:asciiTheme="majorHAnsi" w:eastAsia="Times New Roman" w:hAnsiTheme="majorHAnsi" w:cstheme="majorHAnsi"/>
          <w:sz w:val="24"/>
          <w:lang w:val="en-GB"/>
        </w:rPr>
        <w:t>products</w:t>
      </w:r>
      <w:r w:rsidR="00292EB6" w:rsidRPr="00292EB6">
        <w:rPr>
          <w:rFonts w:asciiTheme="majorHAnsi" w:eastAsia="Times New Roman" w:hAnsiTheme="majorHAnsi" w:cstheme="majorHAnsi"/>
          <w:sz w:val="24"/>
          <w:lang w:val="en-GB"/>
        </w:rPr>
        <w:t xml:space="preserve"> </w:t>
      </w:r>
      <w:r w:rsidR="00292EB6">
        <w:rPr>
          <w:rFonts w:asciiTheme="majorHAnsi" w:eastAsia="Times New Roman" w:hAnsiTheme="majorHAnsi" w:cstheme="majorHAnsi"/>
          <w:sz w:val="24"/>
          <w:lang w:val="en-GB"/>
        </w:rPr>
        <w:t>for floor coverings</w:t>
      </w:r>
    </w:p>
    <w:p w:rsidR="000424F9" w:rsidRPr="001F3F72" w:rsidRDefault="000424F9" w:rsidP="00E31600">
      <w:pPr>
        <w:autoSpaceDE w:val="0"/>
        <w:autoSpaceDN w:val="0"/>
        <w:adjustRightInd w:val="0"/>
        <w:spacing w:before="0"/>
        <w:jc w:val="both"/>
        <w:rPr>
          <w:rFonts w:asciiTheme="majorHAnsi" w:eastAsia="Times New Roman" w:hAnsiTheme="majorHAnsi" w:cs="Times New Roman"/>
          <w:sz w:val="24"/>
          <w:lang w:val="en-GB"/>
        </w:rPr>
      </w:pPr>
    </w:p>
    <w:p w:rsidR="00654425" w:rsidRPr="001F3F72" w:rsidRDefault="00654425" w:rsidP="00377572">
      <w:pPr>
        <w:autoSpaceDE w:val="0"/>
        <w:autoSpaceDN w:val="0"/>
        <w:adjustRightInd w:val="0"/>
        <w:spacing w:before="0"/>
        <w:jc w:val="both"/>
        <w:rPr>
          <w:rFonts w:asciiTheme="majorHAnsi" w:eastAsia="Times New Roman" w:hAnsiTheme="majorHAnsi" w:cs="Times New Roman"/>
          <w:b/>
          <w:sz w:val="24"/>
          <w:lang w:val="en-GB"/>
        </w:rPr>
      </w:pPr>
    </w:p>
    <w:p w:rsidR="00180BAA" w:rsidRPr="001F3F72" w:rsidRDefault="00292EB6" w:rsidP="00377572">
      <w:pPr>
        <w:autoSpaceDE w:val="0"/>
        <w:autoSpaceDN w:val="0"/>
        <w:adjustRightInd w:val="0"/>
        <w:spacing w:before="0"/>
        <w:jc w:val="both"/>
        <w:rPr>
          <w:rFonts w:asciiTheme="majorHAnsi" w:eastAsia="Times New Roman" w:hAnsiTheme="majorHAnsi" w:cs="Times New Roman"/>
          <w:b/>
          <w:sz w:val="24"/>
          <w:lang w:val="en-GB"/>
        </w:rPr>
      </w:pPr>
      <w:r>
        <w:rPr>
          <w:rFonts w:asciiTheme="majorHAnsi" w:eastAsia="Times New Roman" w:hAnsiTheme="majorHAnsi" w:cs="Times New Roman"/>
          <w:b/>
          <w:sz w:val="24"/>
          <w:lang w:val="en-GB"/>
        </w:rPr>
        <w:lastRenderedPageBreak/>
        <w:t>Step-by-Step Consolidation</w:t>
      </w:r>
    </w:p>
    <w:p w:rsidR="00292EB6" w:rsidRDefault="00292EB6" w:rsidP="00377572">
      <w:pPr>
        <w:autoSpaceDE w:val="0"/>
        <w:autoSpaceDN w:val="0"/>
        <w:adjustRightInd w:val="0"/>
        <w:spacing w:before="0"/>
        <w:jc w:val="both"/>
        <w:rPr>
          <w:rFonts w:asciiTheme="majorHAnsi" w:eastAsia="Times New Roman" w:hAnsiTheme="majorHAnsi" w:cs="Times New Roman"/>
          <w:sz w:val="24"/>
          <w:lang w:val="en-GB"/>
        </w:rPr>
      </w:pPr>
      <w:r>
        <w:rPr>
          <w:rFonts w:asciiTheme="majorHAnsi" w:eastAsia="Times New Roman" w:hAnsiTheme="majorHAnsi" w:cs="Times New Roman"/>
          <w:sz w:val="24"/>
          <w:lang w:val="en-GB"/>
        </w:rPr>
        <w:t>The Group will implement this reorganisation within three to five years by following a schedule that has been agreed on with all of the responsible managers.</w:t>
      </w:r>
    </w:p>
    <w:p w:rsidR="00916F82" w:rsidRPr="001F3F72" w:rsidRDefault="00292EB6" w:rsidP="00377572">
      <w:pPr>
        <w:autoSpaceDE w:val="0"/>
        <w:autoSpaceDN w:val="0"/>
        <w:adjustRightInd w:val="0"/>
        <w:spacing w:before="0"/>
        <w:jc w:val="both"/>
        <w:rPr>
          <w:rFonts w:asciiTheme="majorHAnsi" w:eastAsia="Times New Roman" w:hAnsiTheme="majorHAnsi" w:cs="Times New Roman"/>
          <w:sz w:val="24"/>
          <w:lang w:val="en-GB"/>
        </w:rPr>
      </w:pPr>
      <w:r>
        <w:rPr>
          <w:rFonts w:asciiTheme="majorHAnsi" w:eastAsia="Times New Roman" w:hAnsiTheme="majorHAnsi" w:cs="Times New Roman"/>
          <w:sz w:val="24"/>
          <w:lang w:val="en-GB"/>
        </w:rPr>
        <w:t xml:space="preserve">The new look will </w:t>
      </w:r>
      <w:r w:rsidR="00576D9F">
        <w:rPr>
          <w:rFonts w:asciiTheme="majorHAnsi" w:eastAsia="Times New Roman" w:hAnsiTheme="majorHAnsi" w:cs="Times New Roman"/>
          <w:sz w:val="24"/>
          <w:lang w:val="en-GB"/>
        </w:rPr>
        <w:t xml:space="preserve">debut in public </w:t>
      </w:r>
      <w:r>
        <w:rPr>
          <w:rFonts w:asciiTheme="majorHAnsi" w:eastAsia="Times New Roman" w:hAnsiTheme="majorHAnsi" w:cs="Times New Roman"/>
          <w:sz w:val="24"/>
          <w:lang w:val="en-GB"/>
        </w:rPr>
        <w:t xml:space="preserve">at DOMOTEX 2016. Instead of the red stand design used in the past, the new SWISS KRONO GROUP </w:t>
      </w:r>
      <w:r w:rsidR="00576D9F">
        <w:rPr>
          <w:rFonts w:asciiTheme="majorHAnsi" w:eastAsia="Times New Roman" w:hAnsiTheme="majorHAnsi" w:cs="Times New Roman"/>
          <w:sz w:val="24"/>
          <w:lang w:val="en-GB"/>
        </w:rPr>
        <w:t xml:space="preserve">exhibit </w:t>
      </w:r>
      <w:r>
        <w:rPr>
          <w:rFonts w:asciiTheme="majorHAnsi" w:eastAsia="Times New Roman" w:hAnsiTheme="majorHAnsi" w:cs="Times New Roman"/>
          <w:sz w:val="24"/>
          <w:lang w:val="en-GB"/>
        </w:rPr>
        <w:t xml:space="preserve">will </w:t>
      </w:r>
      <w:r w:rsidR="00576D9F">
        <w:rPr>
          <w:rFonts w:asciiTheme="majorHAnsi" w:eastAsia="Times New Roman" w:hAnsiTheme="majorHAnsi" w:cs="Times New Roman"/>
          <w:sz w:val="24"/>
          <w:lang w:val="en-GB"/>
        </w:rPr>
        <w:t>sport</w:t>
      </w:r>
      <w:r>
        <w:rPr>
          <w:rFonts w:asciiTheme="majorHAnsi" w:eastAsia="Times New Roman" w:hAnsiTheme="majorHAnsi" w:cs="Times New Roman"/>
          <w:sz w:val="24"/>
          <w:lang w:val="en-GB"/>
        </w:rPr>
        <w:t xml:space="preserve"> modern white-red livery.</w:t>
      </w:r>
    </w:p>
    <w:p w:rsidR="00014440" w:rsidRPr="001F3F72" w:rsidRDefault="00576D9F" w:rsidP="007C0C63">
      <w:pPr>
        <w:autoSpaceDE w:val="0"/>
        <w:autoSpaceDN w:val="0"/>
        <w:adjustRightInd w:val="0"/>
        <w:spacing w:before="0" w:after="0"/>
        <w:jc w:val="both"/>
        <w:rPr>
          <w:rFonts w:asciiTheme="majorHAnsi" w:eastAsia="Times New Roman" w:hAnsiTheme="majorHAnsi" w:cs="Times New Roman"/>
          <w:sz w:val="24"/>
          <w:lang w:val="en-GB"/>
        </w:rPr>
      </w:pPr>
      <w:r>
        <w:rPr>
          <w:rFonts w:asciiTheme="majorHAnsi" w:eastAsia="Times New Roman" w:hAnsiTheme="majorHAnsi" w:cs="Times New Roman"/>
          <w:sz w:val="24"/>
          <w:lang w:val="en-GB"/>
        </w:rPr>
        <w:t>In addition, replacing</w:t>
      </w:r>
      <w:r w:rsidR="00292EB6">
        <w:rPr>
          <w:rFonts w:asciiTheme="majorHAnsi" w:eastAsia="Times New Roman" w:hAnsiTheme="majorHAnsi" w:cs="Times New Roman"/>
          <w:sz w:val="24"/>
          <w:lang w:val="en-GB"/>
        </w:rPr>
        <w:t xml:space="preserve"> the corporate website </w:t>
      </w:r>
      <w:r w:rsidR="0030153D">
        <w:rPr>
          <w:rFonts w:asciiTheme="majorHAnsi" w:eastAsia="Times New Roman" w:hAnsiTheme="majorHAnsi" w:cs="Times New Roman"/>
          <w:sz w:val="24"/>
          <w:lang w:val="en-GB"/>
        </w:rPr>
        <w:t>at</w:t>
      </w:r>
      <w:r w:rsidR="00292EB6">
        <w:rPr>
          <w:rFonts w:asciiTheme="majorHAnsi" w:eastAsia="Times New Roman" w:hAnsiTheme="majorHAnsi" w:cs="Times New Roman"/>
          <w:sz w:val="24"/>
          <w:lang w:val="en-GB"/>
        </w:rPr>
        <w:t xml:space="preserve"> </w:t>
      </w:r>
      <w:hyperlink r:id="rId10" w:history="1">
        <w:r w:rsidR="00292EB6" w:rsidRPr="001F3F72">
          <w:rPr>
            <w:rStyle w:val="Hyperlink"/>
            <w:rFonts w:asciiTheme="majorHAnsi" w:eastAsia="Times New Roman" w:hAnsiTheme="majorHAnsi" w:cs="Times New Roman"/>
            <w:sz w:val="24"/>
            <w:lang w:val="en-GB"/>
          </w:rPr>
          <w:t>www.krono.com</w:t>
        </w:r>
      </w:hyperlink>
      <w:r w:rsidR="00292EB6" w:rsidRPr="00292EB6">
        <w:rPr>
          <w:rStyle w:val="Hyperlink"/>
          <w:rFonts w:asciiTheme="majorHAnsi" w:eastAsia="Times New Roman" w:hAnsiTheme="majorHAnsi" w:cs="Times New Roman"/>
          <w:sz w:val="24"/>
          <w:u w:val="none"/>
          <w:lang w:val="en-GB"/>
        </w:rPr>
        <w:t xml:space="preserve">, </w:t>
      </w:r>
      <w:r w:rsidR="00292EB6">
        <w:rPr>
          <w:rFonts w:asciiTheme="majorHAnsi" w:eastAsia="Times New Roman" w:hAnsiTheme="majorHAnsi" w:cs="Times New Roman"/>
          <w:sz w:val="24"/>
          <w:lang w:val="en-GB"/>
        </w:rPr>
        <w:t xml:space="preserve">the SWISS KRONO GROUP </w:t>
      </w:r>
      <w:r>
        <w:rPr>
          <w:rFonts w:asciiTheme="majorHAnsi" w:eastAsia="Times New Roman" w:hAnsiTheme="majorHAnsi" w:cs="Times New Roman"/>
          <w:sz w:val="24"/>
          <w:lang w:val="en-GB"/>
        </w:rPr>
        <w:t>can now be found</w:t>
      </w:r>
      <w:r w:rsidR="0030153D">
        <w:rPr>
          <w:rFonts w:asciiTheme="majorHAnsi" w:eastAsia="Times New Roman" w:hAnsiTheme="majorHAnsi" w:cs="Times New Roman"/>
          <w:sz w:val="24"/>
          <w:lang w:val="en-GB"/>
        </w:rPr>
        <w:t xml:space="preserve"> </w:t>
      </w:r>
      <w:r>
        <w:rPr>
          <w:rFonts w:asciiTheme="majorHAnsi" w:eastAsia="Times New Roman" w:hAnsiTheme="majorHAnsi" w:cs="Times New Roman"/>
          <w:sz w:val="24"/>
          <w:lang w:val="en-GB"/>
        </w:rPr>
        <w:t>on the internet</w:t>
      </w:r>
      <w:r w:rsidR="0030153D">
        <w:rPr>
          <w:rFonts w:asciiTheme="majorHAnsi" w:eastAsia="Times New Roman" w:hAnsiTheme="majorHAnsi" w:cs="Times New Roman"/>
          <w:sz w:val="24"/>
          <w:lang w:val="en-GB"/>
        </w:rPr>
        <w:t xml:space="preserve"> at</w:t>
      </w:r>
      <w:r w:rsidR="00C21D28" w:rsidRPr="001F3F72">
        <w:rPr>
          <w:rFonts w:asciiTheme="majorHAnsi" w:eastAsia="Times New Roman" w:hAnsiTheme="majorHAnsi" w:cs="Times New Roman"/>
          <w:sz w:val="24"/>
          <w:lang w:val="en-GB"/>
        </w:rPr>
        <w:t xml:space="preserve"> </w:t>
      </w:r>
      <w:hyperlink r:id="rId11" w:history="1">
        <w:r w:rsidR="00C21D28" w:rsidRPr="001F3F72">
          <w:rPr>
            <w:rStyle w:val="Hyperlink"/>
            <w:rFonts w:asciiTheme="majorHAnsi" w:eastAsia="Times New Roman" w:hAnsiTheme="majorHAnsi" w:cs="Times New Roman"/>
            <w:sz w:val="24"/>
            <w:lang w:val="en-GB"/>
          </w:rPr>
          <w:t>www.swisskrono.com</w:t>
        </w:r>
      </w:hyperlink>
      <w:r w:rsidR="00C21D28" w:rsidRPr="001F3F72">
        <w:rPr>
          <w:rFonts w:asciiTheme="majorHAnsi" w:eastAsia="Times New Roman" w:hAnsiTheme="majorHAnsi" w:cs="Times New Roman"/>
          <w:sz w:val="24"/>
          <w:lang w:val="en-GB"/>
        </w:rPr>
        <w:t xml:space="preserve">. </w:t>
      </w:r>
      <w:r w:rsidR="0030153D">
        <w:rPr>
          <w:rFonts w:asciiTheme="majorHAnsi" w:eastAsia="Times New Roman" w:hAnsiTheme="majorHAnsi" w:cs="Times New Roman"/>
          <w:sz w:val="24"/>
          <w:lang w:val="en-GB"/>
        </w:rPr>
        <w:t>The new website is organised into sections corresponding to the product segments. Hyperlinks let users jump to the existing websites of the member firms,</w:t>
      </w:r>
      <w:r w:rsidR="00C21D28" w:rsidRPr="001F3F72">
        <w:rPr>
          <w:rFonts w:asciiTheme="majorHAnsi" w:eastAsia="Times New Roman" w:hAnsiTheme="majorHAnsi" w:cs="Times New Roman"/>
          <w:sz w:val="24"/>
          <w:lang w:val="en-GB"/>
        </w:rPr>
        <w:t xml:space="preserve"> </w:t>
      </w:r>
      <w:r w:rsidR="0030153D">
        <w:rPr>
          <w:rFonts w:asciiTheme="majorHAnsi" w:eastAsia="Times New Roman" w:hAnsiTheme="majorHAnsi" w:cs="Times New Roman"/>
          <w:sz w:val="24"/>
          <w:lang w:val="en-GB"/>
        </w:rPr>
        <w:t>which will be gradually brought up to speed and harmonised</w:t>
      </w:r>
      <w:r w:rsidR="00137B74" w:rsidRPr="001F3F72">
        <w:rPr>
          <w:rFonts w:asciiTheme="majorHAnsi" w:eastAsia="Times New Roman" w:hAnsiTheme="majorHAnsi" w:cs="Times New Roman"/>
          <w:sz w:val="24"/>
          <w:lang w:val="en-GB"/>
        </w:rPr>
        <w:t>.</w:t>
      </w:r>
    </w:p>
    <w:p w:rsidR="00C21D28" w:rsidRPr="001F3F72" w:rsidRDefault="00C21D28" w:rsidP="00E31600">
      <w:pPr>
        <w:autoSpaceDE w:val="0"/>
        <w:autoSpaceDN w:val="0"/>
        <w:adjustRightInd w:val="0"/>
        <w:spacing w:before="0" w:after="0"/>
        <w:jc w:val="both"/>
        <w:rPr>
          <w:rFonts w:asciiTheme="majorHAnsi" w:eastAsia="Times New Roman" w:hAnsiTheme="majorHAnsi" w:cs="Times New Roman"/>
          <w:sz w:val="24"/>
          <w:lang w:val="en-GB"/>
        </w:rPr>
      </w:pPr>
    </w:p>
    <w:p w:rsidR="00E31600" w:rsidRPr="001F3F72" w:rsidRDefault="0030153D" w:rsidP="00377572">
      <w:pPr>
        <w:autoSpaceDE w:val="0"/>
        <w:autoSpaceDN w:val="0"/>
        <w:adjustRightInd w:val="0"/>
        <w:spacing w:before="0"/>
        <w:jc w:val="both"/>
        <w:rPr>
          <w:rFonts w:asciiTheme="majorHAnsi" w:eastAsia="Times New Roman" w:hAnsiTheme="majorHAnsi" w:cs="Times New Roman"/>
          <w:b/>
          <w:sz w:val="24"/>
          <w:lang w:val="en-GB"/>
        </w:rPr>
      </w:pPr>
      <w:r>
        <w:rPr>
          <w:rFonts w:asciiTheme="majorHAnsi" w:eastAsia="Times New Roman" w:hAnsiTheme="majorHAnsi" w:cs="Times New Roman"/>
          <w:b/>
          <w:sz w:val="24"/>
          <w:lang w:val="en-GB"/>
        </w:rPr>
        <w:t>An International Brand for the Future</w:t>
      </w:r>
    </w:p>
    <w:p w:rsidR="0030153D" w:rsidRPr="00884F36" w:rsidRDefault="0030153D" w:rsidP="00884F36">
      <w:pPr>
        <w:spacing w:before="0" w:after="0"/>
        <w:jc w:val="both"/>
        <w:rPr>
          <w:rFonts w:asciiTheme="majorHAnsi" w:eastAsia="Times New Roman" w:hAnsiTheme="majorHAnsi" w:cstheme="majorHAnsi"/>
          <w:sz w:val="24"/>
          <w:lang w:val="en-GB"/>
        </w:rPr>
      </w:pPr>
      <w:r>
        <w:rPr>
          <w:rFonts w:asciiTheme="majorHAnsi" w:eastAsia="Times New Roman" w:hAnsiTheme="majorHAnsi" w:cstheme="majorHAnsi"/>
          <w:sz w:val="24"/>
          <w:lang w:val="en-GB"/>
        </w:rPr>
        <w:t>This year the</w:t>
      </w:r>
      <w:r w:rsidR="001C5F0B" w:rsidRPr="001F3F72">
        <w:rPr>
          <w:rFonts w:asciiTheme="majorHAnsi" w:eastAsia="Times New Roman" w:hAnsiTheme="majorHAnsi" w:cstheme="majorHAnsi"/>
          <w:sz w:val="24"/>
          <w:lang w:val="en-GB"/>
        </w:rPr>
        <w:t xml:space="preserve"> SWISS KRONO GROUP </w:t>
      </w:r>
      <w:r>
        <w:rPr>
          <w:rFonts w:asciiTheme="majorHAnsi" w:eastAsia="Times New Roman" w:hAnsiTheme="majorHAnsi" w:cstheme="majorHAnsi"/>
          <w:sz w:val="24"/>
          <w:lang w:val="en-GB"/>
        </w:rPr>
        <w:t>is celebrating the 50</w:t>
      </w:r>
      <w:r w:rsidRPr="0030153D">
        <w:rPr>
          <w:rFonts w:asciiTheme="majorHAnsi" w:eastAsia="Times New Roman" w:hAnsiTheme="majorHAnsi" w:cstheme="majorHAnsi"/>
          <w:sz w:val="24"/>
          <w:vertAlign w:val="superscript"/>
          <w:lang w:val="en-GB"/>
        </w:rPr>
        <w:t>th</w:t>
      </w:r>
      <w:r>
        <w:rPr>
          <w:rFonts w:asciiTheme="majorHAnsi" w:eastAsia="Times New Roman" w:hAnsiTheme="majorHAnsi" w:cstheme="majorHAnsi"/>
          <w:sz w:val="24"/>
          <w:lang w:val="en-GB"/>
        </w:rPr>
        <w:t xml:space="preserve"> anniversary of its 1966 founding by Ernst </w:t>
      </w:r>
      <w:proofErr w:type="spellStart"/>
      <w:r>
        <w:rPr>
          <w:rFonts w:asciiTheme="majorHAnsi" w:eastAsia="Times New Roman" w:hAnsiTheme="majorHAnsi" w:cstheme="majorHAnsi"/>
          <w:sz w:val="24"/>
          <w:lang w:val="en-GB"/>
        </w:rPr>
        <w:t>Kaindl</w:t>
      </w:r>
      <w:proofErr w:type="spellEnd"/>
      <w:r>
        <w:rPr>
          <w:rFonts w:asciiTheme="majorHAnsi" w:eastAsia="Times New Roman" w:hAnsiTheme="majorHAnsi" w:cstheme="majorHAnsi"/>
          <w:sz w:val="24"/>
          <w:lang w:val="en-GB"/>
        </w:rPr>
        <w:t xml:space="preserve"> in </w:t>
      </w:r>
      <w:proofErr w:type="spellStart"/>
      <w:r>
        <w:rPr>
          <w:rFonts w:asciiTheme="majorHAnsi" w:eastAsia="Times New Roman" w:hAnsiTheme="majorHAnsi" w:cstheme="majorHAnsi"/>
          <w:sz w:val="24"/>
          <w:lang w:val="en-GB"/>
        </w:rPr>
        <w:t>Menznau</w:t>
      </w:r>
      <w:proofErr w:type="spellEnd"/>
      <w:r>
        <w:rPr>
          <w:rFonts w:asciiTheme="majorHAnsi" w:eastAsia="Times New Roman" w:hAnsiTheme="majorHAnsi" w:cstheme="majorHAnsi"/>
          <w:sz w:val="24"/>
          <w:lang w:val="en-GB"/>
        </w:rPr>
        <w:t xml:space="preserve">, Switzerland, which marked the start of its trajectory towards becoming the globally operating corporate group which it is today. The Group wants to take advantage of this jubilee to send a clear signal and redefine itself as a strong new brand with international reach for the future. “We are convinced that we are on the right track for preparing our enterprise to face the challenges of the </w:t>
      </w:r>
      <w:r w:rsidRPr="00884F36">
        <w:rPr>
          <w:rFonts w:asciiTheme="majorHAnsi" w:eastAsia="Times New Roman" w:hAnsiTheme="majorHAnsi" w:cstheme="majorHAnsi"/>
          <w:sz w:val="24"/>
          <w:lang w:val="en-GB"/>
        </w:rPr>
        <w:t xml:space="preserve">next 50 years and become </w:t>
      </w:r>
      <w:r w:rsidR="00576D9F" w:rsidRPr="00884F36">
        <w:rPr>
          <w:rFonts w:asciiTheme="majorHAnsi" w:eastAsia="Times New Roman" w:hAnsiTheme="majorHAnsi" w:cstheme="majorHAnsi"/>
          <w:sz w:val="24"/>
          <w:lang w:val="en-GB"/>
        </w:rPr>
        <w:t xml:space="preserve">even </w:t>
      </w:r>
      <w:r w:rsidRPr="00884F36">
        <w:rPr>
          <w:rFonts w:asciiTheme="majorHAnsi" w:eastAsia="Times New Roman" w:hAnsiTheme="majorHAnsi" w:cstheme="majorHAnsi"/>
          <w:sz w:val="24"/>
          <w:lang w:val="en-GB"/>
        </w:rPr>
        <w:t xml:space="preserve">more competitive,” says Ines </w:t>
      </w:r>
      <w:proofErr w:type="spellStart"/>
      <w:r w:rsidRPr="00884F36">
        <w:rPr>
          <w:rFonts w:asciiTheme="majorHAnsi" w:eastAsia="Times New Roman" w:hAnsiTheme="majorHAnsi" w:cstheme="majorHAnsi"/>
          <w:sz w:val="24"/>
          <w:lang w:val="en-GB"/>
        </w:rPr>
        <w:t>Kaindl</w:t>
      </w:r>
      <w:proofErr w:type="spellEnd"/>
      <w:r w:rsidRPr="00884F36">
        <w:rPr>
          <w:rFonts w:asciiTheme="majorHAnsi" w:eastAsia="Times New Roman" w:hAnsiTheme="majorHAnsi" w:cstheme="majorHAnsi"/>
          <w:sz w:val="24"/>
          <w:lang w:val="en-GB"/>
        </w:rPr>
        <w:t>.</w:t>
      </w:r>
    </w:p>
    <w:p w:rsidR="0030153D" w:rsidRPr="00884F36" w:rsidRDefault="0030153D" w:rsidP="00884F36">
      <w:pPr>
        <w:spacing w:before="0" w:after="0"/>
        <w:jc w:val="both"/>
        <w:rPr>
          <w:rFonts w:asciiTheme="majorHAnsi" w:eastAsia="Times New Roman" w:hAnsiTheme="majorHAnsi" w:cstheme="majorHAnsi"/>
          <w:sz w:val="24"/>
          <w:lang w:val="en-GB"/>
        </w:rPr>
      </w:pPr>
    </w:p>
    <w:p w:rsidR="00811C0C" w:rsidRPr="00884F36" w:rsidRDefault="00811C0C" w:rsidP="00884F36">
      <w:pPr>
        <w:pBdr>
          <w:bottom w:val="single" w:sz="6" w:space="1" w:color="auto"/>
        </w:pBdr>
        <w:spacing w:before="0" w:after="0"/>
        <w:rPr>
          <w:rFonts w:asciiTheme="majorHAnsi" w:hAnsiTheme="majorHAnsi"/>
          <w:sz w:val="24"/>
          <w:lang w:val="en-GB"/>
        </w:rPr>
      </w:pPr>
    </w:p>
    <w:p w:rsidR="00775F6D" w:rsidRPr="00884F36" w:rsidRDefault="00775F6D" w:rsidP="00884F36">
      <w:pPr>
        <w:widowControl w:val="0"/>
        <w:autoSpaceDE w:val="0"/>
        <w:autoSpaceDN w:val="0"/>
        <w:adjustRightInd w:val="0"/>
        <w:spacing w:before="0" w:after="0"/>
        <w:rPr>
          <w:rFonts w:asciiTheme="majorHAnsi" w:hAnsiTheme="majorHAnsi" w:cs="Gotham Narrow Book"/>
          <w:sz w:val="24"/>
          <w:lang w:val="en-GB"/>
        </w:rPr>
      </w:pPr>
    </w:p>
    <w:p w:rsidR="00C11028" w:rsidRDefault="00C11028" w:rsidP="00884F36">
      <w:pPr>
        <w:spacing w:before="0" w:after="0"/>
        <w:rPr>
          <w:rFonts w:asciiTheme="majorHAnsi" w:hAnsiTheme="majorHAnsi" w:cs="Arial"/>
          <w:b/>
          <w:sz w:val="24"/>
          <w:lang w:val="en-GB"/>
        </w:rPr>
      </w:pPr>
    </w:p>
    <w:p w:rsidR="004134D9" w:rsidRPr="00884F36" w:rsidRDefault="004134D9" w:rsidP="00884F36">
      <w:pPr>
        <w:spacing w:before="0" w:after="0"/>
        <w:rPr>
          <w:rFonts w:asciiTheme="majorHAnsi" w:hAnsiTheme="majorHAnsi" w:cs="Arial"/>
          <w:b/>
          <w:sz w:val="24"/>
          <w:lang w:val="en-GB"/>
        </w:rPr>
      </w:pPr>
    </w:p>
    <w:p w:rsidR="00884F36" w:rsidRPr="00884F36" w:rsidRDefault="00884F36" w:rsidP="00884F36">
      <w:pPr>
        <w:spacing w:before="0"/>
        <w:jc w:val="both"/>
        <w:rPr>
          <w:rFonts w:asciiTheme="majorHAnsi" w:hAnsiTheme="majorHAnsi"/>
          <w:b/>
          <w:sz w:val="24"/>
          <w:lang w:val="en-GB"/>
        </w:rPr>
      </w:pPr>
      <w:r w:rsidRPr="00884F36">
        <w:rPr>
          <w:rFonts w:asciiTheme="majorHAnsi" w:hAnsiTheme="majorHAnsi"/>
          <w:b/>
          <w:sz w:val="24"/>
          <w:lang w:val="en-GB"/>
        </w:rPr>
        <w:lastRenderedPageBreak/>
        <w:t>Images</w:t>
      </w:r>
    </w:p>
    <w:p w:rsidR="00884F36" w:rsidRPr="00884F36" w:rsidRDefault="00884F36" w:rsidP="00884F36">
      <w:pPr>
        <w:spacing w:before="0" w:after="0"/>
        <w:jc w:val="both"/>
        <w:rPr>
          <w:rFonts w:asciiTheme="majorHAnsi" w:eastAsia="Times New Roman" w:hAnsiTheme="majorHAnsi" w:cs="Times New Roman"/>
          <w:sz w:val="24"/>
          <w:lang w:val="en-GB"/>
        </w:rPr>
      </w:pPr>
      <w:r w:rsidRPr="00884F36">
        <w:rPr>
          <w:rFonts w:asciiTheme="majorHAnsi" w:hAnsiTheme="majorHAnsi"/>
          <w:sz w:val="24"/>
          <w:lang w:val="en-GB"/>
        </w:rPr>
        <w:t xml:space="preserve">The following images are </w:t>
      </w:r>
      <w:r>
        <w:rPr>
          <w:rFonts w:asciiTheme="majorHAnsi" w:hAnsiTheme="majorHAnsi"/>
          <w:sz w:val="24"/>
          <w:lang w:val="en-GB"/>
        </w:rPr>
        <w:t>available</w:t>
      </w:r>
      <w:r w:rsidRPr="00884F36">
        <w:rPr>
          <w:rFonts w:asciiTheme="majorHAnsi" w:hAnsiTheme="majorHAnsi"/>
          <w:sz w:val="24"/>
          <w:lang w:val="en-GB"/>
        </w:rPr>
        <w:t xml:space="preserve"> in print-ready </w:t>
      </w:r>
      <w:r>
        <w:rPr>
          <w:rFonts w:asciiTheme="majorHAnsi" w:hAnsiTheme="majorHAnsi"/>
          <w:sz w:val="24"/>
          <w:lang w:val="en-GB"/>
        </w:rPr>
        <w:t>for download</w:t>
      </w:r>
      <w:r w:rsidRPr="00884F36">
        <w:rPr>
          <w:rFonts w:asciiTheme="majorHAnsi" w:hAnsiTheme="majorHAnsi"/>
          <w:sz w:val="24"/>
          <w:lang w:val="en-GB"/>
        </w:rPr>
        <w:t xml:space="preserve"> and may be used in publications free of charge provided that they are credited to</w:t>
      </w:r>
      <w:r w:rsidRPr="00884F36">
        <w:rPr>
          <w:rFonts w:asciiTheme="majorHAnsi" w:hAnsiTheme="majorHAnsi"/>
          <w:b/>
          <w:sz w:val="24"/>
          <w:lang w:val="en-GB"/>
        </w:rPr>
        <w:t xml:space="preserve"> “SWISS KRONO”</w:t>
      </w:r>
      <w:r w:rsidRPr="00884F36">
        <w:rPr>
          <w:rFonts w:asciiTheme="majorHAnsi" w:eastAsia="Times New Roman" w:hAnsiTheme="majorHAnsi" w:cs="Times New Roman"/>
          <w:sz w:val="24"/>
          <w:lang w:val="en-GB"/>
        </w:rPr>
        <w:t xml:space="preserve">. </w:t>
      </w:r>
    </w:p>
    <w:p w:rsidR="00884F36" w:rsidRPr="00872485" w:rsidRDefault="00884F36" w:rsidP="00884F36">
      <w:pPr>
        <w:spacing w:line="276" w:lineRule="auto"/>
        <w:rPr>
          <w:rFonts w:asciiTheme="majorHAnsi" w:eastAsia="Times New Roman" w:hAnsiTheme="majorHAnsi" w:cs="Times New Roman"/>
          <w:sz w:val="24"/>
          <w:lang w:val="en-GB"/>
        </w:rPr>
      </w:pPr>
    </w:p>
    <w:p w:rsidR="00884F36" w:rsidRPr="00872485" w:rsidRDefault="00884F36" w:rsidP="00884F36">
      <w:pPr>
        <w:spacing w:after="0" w:line="240" w:lineRule="auto"/>
        <w:rPr>
          <w:rFonts w:asciiTheme="majorHAnsi" w:eastAsia="Times New Roman" w:hAnsiTheme="majorHAnsi" w:cs="Times New Roman"/>
          <w:sz w:val="24"/>
          <w:lang w:val="en-GB"/>
        </w:rPr>
      </w:pPr>
      <w:r w:rsidRPr="00872485">
        <w:rPr>
          <w:rFonts w:ascii="DIN Next LT Pro" w:hAnsi="DIN Next LT Pro"/>
          <w:noProof/>
          <w:lang w:eastAsia="de-DE"/>
        </w:rPr>
        <w:drawing>
          <wp:anchor distT="0" distB="0" distL="114300" distR="114300" simplePos="0" relativeHeight="251663360" behindDoc="1" locked="0" layoutInCell="1" allowOverlap="1" wp14:anchorId="0CE460E1" wp14:editId="30655E79">
            <wp:simplePos x="0" y="0"/>
            <wp:positionH relativeFrom="column">
              <wp:posOffset>-635</wp:posOffset>
            </wp:positionH>
            <wp:positionV relativeFrom="paragraph">
              <wp:posOffset>109220</wp:posOffset>
            </wp:positionV>
            <wp:extent cx="1799590" cy="3060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6204" b="44470"/>
                    <a:stretch/>
                  </pic:blipFill>
                  <pic:spPr bwMode="auto">
                    <a:xfrm>
                      <a:off x="0" y="0"/>
                      <a:ext cx="179959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2485">
        <w:rPr>
          <w:rFonts w:asciiTheme="majorHAnsi" w:eastAsia="Times New Roman" w:hAnsiTheme="majorHAnsi" w:cs="Times New Roman"/>
          <w:sz w:val="24"/>
          <w:lang w:val="en-GB"/>
        </w:rPr>
        <w:br/>
      </w:r>
      <w:r>
        <w:rPr>
          <w:rFonts w:asciiTheme="majorHAnsi" w:eastAsia="Times New Roman" w:hAnsiTheme="majorHAnsi" w:cs="Times New Roman"/>
          <w:sz w:val="24"/>
          <w:lang w:val="en-GB"/>
        </w:rPr>
        <w:t xml:space="preserve">New </w:t>
      </w:r>
      <w:r w:rsidRPr="00872485">
        <w:rPr>
          <w:rFonts w:asciiTheme="majorHAnsi" w:eastAsia="Times New Roman" w:hAnsiTheme="majorHAnsi" w:cs="Times New Roman"/>
          <w:sz w:val="24"/>
          <w:lang w:val="en-GB"/>
        </w:rPr>
        <w:t xml:space="preserve">SWISS KRONO </w:t>
      </w:r>
      <w:r>
        <w:rPr>
          <w:rFonts w:asciiTheme="majorHAnsi" w:eastAsia="Times New Roman" w:hAnsiTheme="majorHAnsi" w:cs="Times New Roman"/>
          <w:sz w:val="24"/>
          <w:lang w:val="en-GB"/>
        </w:rPr>
        <w:t>logo</w:t>
      </w:r>
    </w:p>
    <w:p w:rsidR="00884F36" w:rsidRPr="00872485" w:rsidRDefault="00884F36" w:rsidP="00884F36">
      <w:pPr>
        <w:spacing w:line="276" w:lineRule="auto"/>
        <w:rPr>
          <w:rFonts w:asciiTheme="majorHAnsi" w:eastAsia="Times New Roman" w:hAnsiTheme="majorHAnsi" w:cs="Times New Roman"/>
          <w:sz w:val="24"/>
          <w:lang w:val="en-GB"/>
        </w:rPr>
      </w:pPr>
      <w:r w:rsidRPr="00872485">
        <w:rPr>
          <w:rFonts w:ascii="DIN Next LT Pro" w:hAnsi="DIN Next LT Pro"/>
          <w:noProof/>
          <w:lang w:eastAsia="de-DE"/>
        </w:rPr>
        <w:drawing>
          <wp:anchor distT="0" distB="0" distL="114300" distR="114300" simplePos="0" relativeHeight="251664384" behindDoc="0" locked="0" layoutInCell="1" allowOverlap="1" wp14:anchorId="3BE60D6B" wp14:editId="039D83F6">
            <wp:simplePos x="0" y="0"/>
            <wp:positionH relativeFrom="column">
              <wp:posOffset>-1935480</wp:posOffset>
            </wp:positionH>
            <wp:positionV relativeFrom="paragraph">
              <wp:posOffset>310515</wp:posOffset>
            </wp:positionV>
            <wp:extent cx="431800" cy="431800"/>
            <wp:effectExtent l="0" t="0" r="635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78832" b="44470"/>
                    <a:stretch/>
                  </pic:blipFill>
                  <pic:spPr bwMode="auto">
                    <a:xfrm>
                      <a:off x="0" y="0"/>
                      <a:ext cx="431800" cy="431800"/>
                    </a:xfrm>
                    <a:prstGeom prst="rect">
                      <a:avLst/>
                    </a:prstGeom>
                    <a:noFill/>
                    <a:ln>
                      <a:noFill/>
                    </a:ln>
                    <a:extLst>
                      <a:ext uri="{53640926-AAD7-44D8-BBD7-CCE9431645EC}">
                        <a14:shadowObscured xmlns:a14="http://schemas.microsoft.com/office/drawing/2010/main"/>
                      </a:ext>
                    </a:extLst>
                  </pic:spPr>
                </pic:pic>
              </a:graphicData>
            </a:graphic>
          </wp:anchor>
        </w:drawing>
      </w:r>
    </w:p>
    <w:p w:rsidR="00884F36" w:rsidRPr="00872485" w:rsidRDefault="00884F36" w:rsidP="00884F36">
      <w:pPr>
        <w:spacing w:line="276" w:lineRule="auto"/>
        <w:rPr>
          <w:rFonts w:asciiTheme="majorHAnsi" w:eastAsia="Times New Roman" w:hAnsiTheme="majorHAnsi" w:cs="Times New Roman"/>
          <w:sz w:val="24"/>
          <w:lang w:val="en-GB"/>
        </w:rPr>
      </w:pPr>
      <w:r>
        <w:rPr>
          <w:rFonts w:asciiTheme="majorHAnsi" w:eastAsia="Times New Roman" w:hAnsiTheme="majorHAnsi" w:cs="Times New Roman"/>
          <w:sz w:val="24"/>
          <w:lang w:val="en-GB"/>
        </w:rPr>
        <w:t>New</w:t>
      </w:r>
      <w:r w:rsidRPr="00872485">
        <w:rPr>
          <w:rFonts w:asciiTheme="majorHAnsi" w:eastAsia="Times New Roman" w:hAnsiTheme="majorHAnsi" w:cs="Times New Roman"/>
          <w:sz w:val="24"/>
          <w:lang w:val="en-GB"/>
        </w:rPr>
        <w:t xml:space="preserve"> SWISS KRONO</w:t>
      </w:r>
      <w:r>
        <w:rPr>
          <w:rFonts w:asciiTheme="majorHAnsi" w:eastAsia="Times New Roman" w:hAnsiTheme="majorHAnsi" w:cs="Times New Roman"/>
          <w:sz w:val="24"/>
          <w:lang w:val="en-GB"/>
        </w:rPr>
        <w:t xml:space="preserve"> icon</w:t>
      </w:r>
    </w:p>
    <w:p w:rsidR="00884F36" w:rsidRPr="00872485" w:rsidRDefault="00884F36" w:rsidP="00884F36">
      <w:pPr>
        <w:spacing w:line="276" w:lineRule="auto"/>
        <w:rPr>
          <w:rFonts w:asciiTheme="majorHAnsi" w:eastAsia="Times New Roman" w:hAnsiTheme="majorHAnsi" w:cs="Times New Roman"/>
          <w:sz w:val="24"/>
          <w:lang w:val="en-GB"/>
        </w:rPr>
      </w:pPr>
    </w:p>
    <w:p w:rsidR="00884F36" w:rsidRPr="00872485" w:rsidRDefault="00884F36" w:rsidP="00884F36">
      <w:pPr>
        <w:spacing w:line="276" w:lineRule="auto"/>
        <w:rPr>
          <w:rFonts w:asciiTheme="majorHAnsi" w:eastAsia="Times New Roman" w:hAnsiTheme="majorHAnsi" w:cs="Times New Roman"/>
          <w:sz w:val="24"/>
          <w:lang w:val="en-GB"/>
        </w:rPr>
      </w:pPr>
      <w:r w:rsidRPr="00872485">
        <w:rPr>
          <w:rFonts w:asciiTheme="majorHAnsi" w:eastAsia="Times New Roman" w:hAnsiTheme="majorHAnsi" w:cs="Times New Roman"/>
          <w:noProof/>
          <w:sz w:val="24"/>
          <w:lang w:eastAsia="de-DE"/>
        </w:rPr>
        <w:drawing>
          <wp:inline distT="0" distB="0" distL="0" distR="0" wp14:anchorId="4CDC2FC9" wp14:editId="36220D6F">
            <wp:extent cx="1080000" cy="1617974"/>
            <wp:effectExtent l="0" t="0" r="6350" b="1905"/>
            <wp:docPr id="9" name="Grafik 9" descr="C:\Users\UB\Dropbox\2012_4_KRONO\pressearbeit\domotex_2016\Pressemappe\M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Dropbox\2012_4_KRONO\pressearbeit\domotex_2016\Pressemappe\MK_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617974"/>
                    </a:xfrm>
                    <a:prstGeom prst="rect">
                      <a:avLst/>
                    </a:prstGeom>
                    <a:noFill/>
                    <a:ln>
                      <a:noFill/>
                    </a:ln>
                  </pic:spPr>
                </pic:pic>
              </a:graphicData>
            </a:graphic>
          </wp:inline>
        </w:drawing>
      </w:r>
      <w:r w:rsidRPr="00872485">
        <w:rPr>
          <w:rFonts w:asciiTheme="majorHAnsi" w:eastAsia="Times New Roman" w:hAnsiTheme="majorHAnsi" w:cs="Times New Roman"/>
          <w:sz w:val="24"/>
          <w:lang w:val="en-GB"/>
        </w:rPr>
        <w:t xml:space="preserve"> </w:t>
      </w:r>
      <w:proofErr w:type="spellStart"/>
      <w:r w:rsidRPr="00872485">
        <w:rPr>
          <w:rFonts w:asciiTheme="majorHAnsi" w:eastAsia="Times New Roman" w:hAnsiTheme="majorHAnsi" w:cs="Times New Roman"/>
          <w:sz w:val="24"/>
          <w:lang w:val="en-GB"/>
        </w:rPr>
        <w:t>Maciej</w:t>
      </w:r>
      <w:proofErr w:type="spellEnd"/>
      <w:r w:rsidRPr="00872485">
        <w:rPr>
          <w:rFonts w:asciiTheme="majorHAnsi" w:eastAsia="Times New Roman" w:hAnsiTheme="majorHAnsi" w:cs="Times New Roman"/>
          <w:sz w:val="24"/>
          <w:lang w:val="en-GB"/>
        </w:rPr>
        <w:t xml:space="preserve"> </w:t>
      </w:r>
      <w:proofErr w:type="spellStart"/>
      <w:r w:rsidRPr="00872485">
        <w:rPr>
          <w:rFonts w:asciiTheme="majorHAnsi" w:eastAsia="Times New Roman" w:hAnsiTheme="majorHAnsi" w:cs="Times New Roman"/>
          <w:sz w:val="24"/>
          <w:lang w:val="en-GB"/>
        </w:rPr>
        <w:t>Karnicki</w:t>
      </w:r>
      <w:proofErr w:type="spellEnd"/>
      <w:r w:rsidRPr="00872485">
        <w:rPr>
          <w:rFonts w:asciiTheme="majorHAnsi" w:eastAsia="Times New Roman" w:hAnsiTheme="majorHAnsi" w:cs="Times New Roman"/>
          <w:sz w:val="24"/>
          <w:lang w:val="en-GB"/>
        </w:rPr>
        <w:t xml:space="preserve">, CEO </w:t>
      </w:r>
      <w:r>
        <w:rPr>
          <w:rFonts w:asciiTheme="majorHAnsi" w:eastAsia="Times New Roman" w:hAnsiTheme="majorHAnsi" w:cs="Times New Roman"/>
          <w:sz w:val="24"/>
          <w:lang w:val="en-GB"/>
        </w:rPr>
        <w:t xml:space="preserve">of the </w:t>
      </w:r>
      <w:r w:rsidRPr="00872485">
        <w:rPr>
          <w:rFonts w:asciiTheme="majorHAnsi" w:eastAsia="Times New Roman" w:hAnsiTheme="majorHAnsi" w:cs="Times New Roman"/>
          <w:sz w:val="24"/>
          <w:lang w:val="en-GB"/>
        </w:rPr>
        <w:t>SWISS KRONO GROUP</w:t>
      </w:r>
    </w:p>
    <w:p w:rsidR="00884F36" w:rsidRPr="00872485" w:rsidRDefault="00884F36" w:rsidP="00884F36">
      <w:pPr>
        <w:spacing w:line="276" w:lineRule="auto"/>
        <w:rPr>
          <w:rFonts w:asciiTheme="majorHAnsi" w:eastAsia="Times New Roman" w:hAnsiTheme="majorHAnsi" w:cs="Times New Roman"/>
          <w:sz w:val="24"/>
          <w:lang w:val="en-GB"/>
        </w:rPr>
      </w:pPr>
      <w:r w:rsidRPr="00872485">
        <w:rPr>
          <w:rFonts w:asciiTheme="majorHAnsi" w:eastAsia="Times New Roman" w:hAnsiTheme="majorHAnsi" w:cs="Times New Roman"/>
          <w:noProof/>
          <w:sz w:val="24"/>
          <w:lang w:eastAsia="de-DE"/>
        </w:rPr>
        <w:drawing>
          <wp:inline distT="0" distB="0" distL="0" distR="0" wp14:anchorId="536A25E1" wp14:editId="2A3BF850">
            <wp:extent cx="1080000" cy="1617974"/>
            <wp:effectExtent l="0" t="0" r="6350" b="1905"/>
            <wp:docPr id="12" name="Grafik 12" descr="C:\Users\UB\Dropbox\2012_4_KRONO\pressearbeit\domotex_2016\Pressemappe\Mv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Dropbox\2012_4_KRONO\pressearbeit\domotex_2016\Pressemappe\MvT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617974"/>
                    </a:xfrm>
                    <a:prstGeom prst="rect">
                      <a:avLst/>
                    </a:prstGeom>
                    <a:noFill/>
                    <a:ln>
                      <a:noFill/>
                    </a:ln>
                  </pic:spPr>
                </pic:pic>
              </a:graphicData>
            </a:graphic>
          </wp:inline>
        </w:drawing>
      </w:r>
      <w:r w:rsidRPr="00872485">
        <w:rPr>
          <w:rFonts w:asciiTheme="majorHAnsi" w:eastAsia="Times New Roman" w:hAnsiTheme="majorHAnsi" w:cs="Times New Roman"/>
          <w:sz w:val="24"/>
          <w:lang w:val="en-GB"/>
        </w:rPr>
        <w:t xml:space="preserve"> Max von </w:t>
      </w:r>
      <w:proofErr w:type="spellStart"/>
      <w:r w:rsidRPr="00872485">
        <w:rPr>
          <w:rFonts w:asciiTheme="majorHAnsi" w:eastAsia="Times New Roman" w:hAnsiTheme="majorHAnsi" w:cs="Times New Roman"/>
          <w:sz w:val="24"/>
          <w:lang w:val="en-GB"/>
        </w:rPr>
        <w:t>Tippelskirch</w:t>
      </w:r>
      <w:proofErr w:type="spellEnd"/>
      <w:r w:rsidRPr="00872485">
        <w:rPr>
          <w:rFonts w:asciiTheme="majorHAnsi" w:eastAsia="Times New Roman" w:hAnsiTheme="majorHAnsi" w:cs="Times New Roman"/>
          <w:sz w:val="24"/>
          <w:lang w:val="en-GB"/>
        </w:rPr>
        <w:t xml:space="preserve">, CMO </w:t>
      </w:r>
      <w:r>
        <w:rPr>
          <w:rFonts w:asciiTheme="majorHAnsi" w:eastAsia="Times New Roman" w:hAnsiTheme="majorHAnsi" w:cs="Times New Roman"/>
          <w:sz w:val="24"/>
          <w:lang w:val="en-GB"/>
        </w:rPr>
        <w:t>a</w:t>
      </w:r>
      <w:r w:rsidRPr="00872485">
        <w:rPr>
          <w:rFonts w:asciiTheme="majorHAnsi" w:eastAsia="Times New Roman" w:hAnsiTheme="majorHAnsi" w:cs="Times New Roman"/>
          <w:sz w:val="24"/>
          <w:lang w:val="en-GB"/>
        </w:rPr>
        <w:t xml:space="preserve">nd Member </w:t>
      </w:r>
      <w:r>
        <w:rPr>
          <w:rFonts w:asciiTheme="majorHAnsi" w:eastAsia="Times New Roman" w:hAnsiTheme="majorHAnsi" w:cs="Times New Roman"/>
          <w:sz w:val="24"/>
          <w:lang w:val="en-GB"/>
        </w:rPr>
        <w:t>of the</w:t>
      </w:r>
      <w:r w:rsidRPr="00872485">
        <w:rPr>
          <w:rFonts w:asciiTheme="majorHAnsi" w:eastAsia="Times New Roman" w:hAnsiTheme="majorHAnsi" w:cs="Times New Roman"/>
          <w:sz w:val="24"/>
          <w:lang w:val="en-GB"/>
        </w:rPr>
        <w:t xml:space="preserve"> Management Board </w:t>
      </w:r>
      <w:r>
        <w:rPr>
          <w:rFonts w:asciiTheme="majorHAnsi" w:eastAsia="Times New Roman" w:hAnsiTheme="majorHAnsi" w:cs="Times New Roman"/>
          <w:sz w:val="24"/>
          <w:lang w:val="en-GB"/>
        </w:rPr>
        <w:t>of the</w:t>
      </w:r>
      <w:r w:rsidRPr="00872485">
        <w:rPr>
          <w:rFonts w:asciiTheme="majorHAnsi" w:eastAsia="Times New Roman" w:hAnsiTheme="majorHAnsi" w:cs="Times New Roman"/>
          <w:sz w:val="24"/>
          <w:lang w:val="en-GB"/>
        </w:rPr>
        <w:t xml:space="preserve"> SWISS KRONO GROUP</w:t>
      </w:r>
    </w:p>
    <w:p w:rsidR="00884F36" w:rsidRDefault="00884F36" w:rsidP="007C0C63">
      <w:pPr>
        <w:spacing w:before="0" w:after="0"/>
        <w:rPr>
          <w:rFonts w:asciiTheme="majorHAnsi" w:hAnsiTheme="majorHAnsi" w:cs="Arial"/>
          <w:b/>
          <w:sz w:val="24"/>
          <w:lang w:val="en-GB"/>
        </w:rPr>
      </w:pPr>
    </w:p>
    <w:p w:rsidR="00884F36" w:rsidRPr="001F3F72" w:rsidRDefault="00884F36" w:rsidP="007C0C63">
      <w:pPr>
        <w:spacing w:before="0" w:after="0"/>
        <w:rPr>
          <w:rFonts w:asciiTheme="majorHAnsi" w:hAnsiTheme="majorHAnsi" w:cs="Arial"/>
          <w:b/>
          <w:sz w:val="24"/>
          <w:lang w:val="en-GB"/>
        </w:rPr>
      </w:pPr>
    </w:p>
    <w:p w:rsidR="00853BF5" w:rsidRPr="001F3F72" w:rsidRDefault="00576D9F" w:rsidP="007C0C63">
      <w:pPr>
        <w:spacing w:before="0" w:after="0"/>
        <w:rPr>
          <w:rFonts w:asciiTheme="majorHAnsi" w:hAnsiTheme="majorHAnsi" w:cs="Arial"/>
          <w:b/>
          <w:sz w:val="24"/>
          <w:lang w:val="en-GB"/>
        </w:rPr>
      </w:pPr>
      <w:r>
        <w:rPr>
          <w:rFonts w:asciiTheme="majorHAnsi" w:hAnsiTheme="majorHAnsi" w:cs="Arial"/>
          <w:b/>
          <w:sz w:val="24"/>
          <w:lang w:val="en-GB"/>
        </w:rPr>
        <w:lastRenderedPageBreak/>
        <w:t>About the</w:t>
      </w:r>
      <w:r w:rsidR="00853BF5" w:rsidRPr="001F3F72">
        <w:rPr>
          <w:rFonts w:asciiTheme="majorHAnsi" w:hAnsiTheme="majorHAnsi" w:cs="Arial"/>
          <w:b/>
          <w:sz w:val="24"/>
          <w:lang w:val="en-GB"/>
        </w:rPr>
        <w:t xml:space="preserve"> SWISS KRONO GROUP</w:t>
      </w:r>
    </w:p>
    <w:p w:rsidR="00576D9F" w:rsidRPr="00890FBF" w:rsidRDefault="00576D9F" w:rsidP="00576D9F">
      <w:pPr>
        <w:spacing w:before="0" w:line="276" w:lineRule="auto"/>
        <w:jc w:val="both"/>
        <w:rPr>
          <w:rStyle w:val="Hyperlink"/>
          <w:rFonts w:asciiTheme="majorHAnsi" w:hAnsiTheme="majorHAnsi" w:cs="Arial"/>
          <w:szCs w:val="22"/>
          <w:lang w:val="en-GB"/>
        </w:rPr>
      </w:pPr>
      <w:r w:rsidRPr="00033718">
        <w:rPr>
          <w:rFonts w:asciiTheme="majorHAnsi" w:hAnsiTheme="majorHAnsi" w:cs="Arial"/>
          <w:lang w:val="en-GB"/>
        </w:rPr>
        <w:t xml:space="preserve">The SWISS KRONO GROUP grew out of a firm which was established in </w:t>
      </w:r>
      <w:proofErr w:type="spellStart"/>
      <w:r w:rsidRPr="00033718">
        <w:rPr>
          <w:rFonts w:asciiTheme="majorHAnsi" w:hAnsiTheme="majorHAnsi" w:cs="Arial"/>
          <w:lang w:val="en-GB"/>
        </w:rPr>
        <w:t>Menznau</w:t>
      </w:r>
      <w:proofErr w:type="spellEnd"/>
      <w:r w:rsidRPr="00033718">
        <w:rPr>
          <w:rFonts w:asciiTheme="majorHAnsi" w:hAnsiTheme="majorHAnsi" w:cs="Arial"/>
          <w:lang w:val="en-GB"/>
        </w:rPr>
        <w:t>, Switzerland in 1966. Today it is one of the world’s leading producers of engineered wood products with more than 4,500 employees. Its owners and staff are acutely aware of their triple responsibility – namely to succeed in business, deliver top quality and reduce environmental burdens – and are committed long-term to efficiently producing modern, eco-friendly products made from wood, a renewable raw material.</w:t>
      </w:r>
      <w:r>
        <w:rPr>
          <w:rFonts w:asciiTheme="majorHAnsi" w:hAnsiTheme="majorHAnsi" w:cs="Arial"/>
          <w:lang w:val="en-GB"/>
        </w:rPr>
        <w:t xml:space="preserve"> The SWISS KRONO GROUP is headquartered in Lucerne, </w:t>
      </w:r>
      <w:proofErr w:type="spellStart"/>
      <w:r>
        <w:rPr>
          <w:rFonts w:asciiTheme="majorHAnsi" w:hAnsiTheme="majorHAnsi" w:cs="Arial"/>
          <w:lang w:val="en-GB"/>
        </w:rPr>
        <w:t>Switerzland</w:t>
      </w:r>
      <w:proofErr w:type="spellEnd"/>
      <w:r>
        <w:rPr>
          <w:rFonts w:asciiTheme="majorHAnsi" w:hAnsiTheme="majorHAnsi" w:cs="Arial"/>
          <w:lang w:val="en-GB"/>
        </w:rPr>
        <w:t>.</w:t>
      </w:r>
      <w:r w:rsidRPr="00890FBF">
        <w:rPr>
          <w:rFonts w:asciiTheme="majorHAnsi" w:hAnsiTheme="majorHAnsi" w:cs="Arial"/>
          <w:color w:val="000000"/>
          <w:szCs w:val="22"/>
          <w:lang w:val="en-GB"/>
        </w:rPr>
        <w:t xml:space="preserve"> </w:t>
      </w:r>
      <w:hyperlink r:id="rId14" w:history="1">
        <w:r w:rsidRPr="00890FBF">
          <w:rPr>
            <w:rStyle w:val="Hyperlink"/>
            <w:rFonts w:asciiTheme="majorHAnsi" w:hAnsiTheme="majorHAnsi" w:cs="Arial"/>
            <w:szCs w:val="22"/>
            <w:lang w:val="en-GB"/>
          </w:rPr>
          <w:t>www.swisskrono.com</w:t>
        </w:r>
      </w:hyperlink>
    </w:p>
    <w:p w:rsidR="00576D9F" w:rsidRPr="00890FBF" w:rsidRDefault="00576D9F" w:rsidP="00576D9F">
      <w:pPr>
        <w:spacing w:before="0" w:line="276" w:lineRule="auto"/>
        <w:jc w:val="both"/>
        <w:rPr>
          <w:rStyle w:val="Hyperlink"/>
          <w:rFonts w:asciiTheme="majorHAnsi" w:hAnsiTheme="majorHAnsi" w:cs="Arial"/>
          <w:szCs w:val="22"/>
          <w:lang w:val="en-GB"/>
        </w:rPr>
      </w:pPr>
    </w:p>
    <w:tbl>
      <w:tblPr>
        <w:tblW w:w="0" w:type="auto"/>
        <w:tblLook w:val="04A0" w:firstRow="1" w:lastRow="0" w:firstColumn="1" w:lastColumn="0" w:noHBand="0" w:noVBand="1"/>
      </w:tblPr>
      <w:tblGrid>
        <w:gridCol w:w="4956"/>
        <w:gridCol w:w="3765"/>
      </w:tblGrid>
      <w:tr w:rsidR="00576D9F" w:rsidRPr="00890FBF" w:rsidTr="00CC7391">
        <w:tc>
          <w:tcPr>
            <w:tcW w:w="5070" w:type="dxa"/>
          </w:tcPr>
          <w:p w:rsidR="00576D9F" w:rsidRPr="00890FBF" w:rsidRDefault="00576D9F" w:rsidP="00CC7391">
            <w:pPr>
              <w:autoSpaceDE w:val="0"/>
              <w:autoSpaceDN w:val="0"/>
              <w:adjustRightInd w:val="0"/>
              <w:spacing w:before="0" w:after="0" w:line="276" w:lineRule="auto"/>
              <w:rPr>
                <w:rFonts w:asciiTheme="majorHAnsi" w:hAnsiTheme="majorHAnsi" w:cs="Arial"/>
                <w:b/>
                <w:bCs/>
                <w:color w:val="000000"/>
                <w:szCs w:val="22"/>
                <w:lang w:val="en-GB"/>
              </w:rPr>
            </w:pPr>
            <w:r>
              <w:rPr>
                <w:rFonts w:asciiTheme="majorHAnsi" w:hAnsiTheme="majorHAnsi" w:cs="Arial"/>
                <w:b/>
                <w:bCs/>
                <w:color w:val="000000"/>
                <w:szCs w:val="22"/>
                <w:lang w:val="en-GB"/>
              </w:rPr>
              <w:t>Press Contact</w:t>
            </w:r>
          </w:p>
          <w:p w:rsidR="00576D9F" w:rsidRPr="00890FBF" w:rsidRDefault="00576D9F" w:rsidP="00CC7391">
            <w:pPr>
              <w:autoSpaceDE w:val="0"/>
              <w:autoSpaceDN w:val="0"/>
              <w:adjustRightInd w:val="0"/>
              <w:spacing w:before="0" w:after="0" w:line="276" w:lineRule="auto"/>
              <w:rPr>
                <w:rFonts w:asciiTheme="majorHAnsi" w:hAnsiTheme="majorHAnsi" w:cs="Arial"/>
                <w:bCs/>
                <w:color w:val="000000"/>
                <w:szCs w:val="22"/>
                <w:lang w:val="en-GB"/>
              </w:rPr>
            </w:pPr>
            <w:r w:rsidRPr="00890FBF">
              <w:rPr>
                <w:rFonts w:asciiTheme="majorHAnsi" w:hAnsiTheme="majorHAnsi" w:cs="Arial"/>
                <w:bCs/>
                <w:color w:val="000000"/>
                <w:szCs w:val="22"/>
                <w:lang w:val="en-GB"/>
              </w:rPr>
              <w:t>Urban Braun</w:t>
            </w:r>
          </w:p>
          <w:p w:rsidR="00576D9F" w:rsidRPr="00890FBF" w:rsidRDefault="00576D9F" w:rsidP="00CC7391">
            <w:pPr>
              <w:autoSpaceDE w:val="0"/>
              <w:autoSpaceDN w:val="0"/>
              <w:adjustRightInd w:val="0"/>
              <w:spacing w:before="0" w:after="0" w:line="276" w:lineRule="auto"/>
              <w:rPr>
                <w:rFonts w:asciiTheme="majorHAnsi" w:hAnsiTheme="majorHAnsi" w:cs="Arial"/>
                <w:bCs/>
                <w:color w:val="000000"/>
                <w:szCs w:val="22"/>
                <w:lang w:val="en-GB"/>
              </w:rPr>
            </w:pPr>
            <w:r w:rsidRPr="00890FBF">
              <w:rPr>
                <w:rFonts w:asciiTheme="majorHAnsi" w:hAnsiTheme="majorHAnsi" w:cs="Arial"/>
                <w:bCs/>
                <w:color w:val="000000"/>
                <w:szCs w:val="22"/>
                <w:lang w:val="en-GB"/>
              </w:rPr>
              <w:t>Tel</w:t>
            </w:r>
            <w:r>
              <w:rPr>
                <w:rFonts w:asciiTheme="majorHAnsi" w:hAnsiTheme="majorHAnsi" w:cs="Arial"/>
                <w:bCs/>
                <w:color w:val="000000"/>
                <w:szCs w:val="22"/>
                <w:lang w:val="en-GB"/>
              </w:rPr>
              <w:t>.</w:t>
            </w:r>
            <w:r w:rsidRPr="00890FBF">
              <w:rPr>
                <w:rFonts w:asciiTheme="majorHAnsi" w:hAnsiTheme="majorHAnsi" w:cs="Arial"/>
                <w:bCs/>
                <w:color w:val="000000"/>
                <w:szCs w:val="22"/>
                <w:lang w:val="en-GB"/>
              </w:rPr>
              <w:t>: +41 (0) 41 419 03 20</w:t>
            </w:r>
          </w:p>
          <w:p w:rsidR="00576D9F" w:rsidRPr="00890FBF" w:rsidRDefault="00576D9F" w:rsidP="00CC7391">
            <w:pPr>
              <w:autoSpaceDE w:val="0"/>
              <w:autoSpaceDN w:val="0"/>
              <w:adjustRightInd w:val="0"/>
              <w:spacing w:before="0" w:after="0" w:line="276" w:lineRule="auto"/>
              <w:rPr>
                <w:rFonts w:asciiTheme="majorHAnsi" w:hAnsiTheme="majorHAnsi" w:cs="Arial"/>
                <w:bCs/>
                <w:color w:val="000000"/>
                <w:szCs w:val="22"/>
                <w:lang w:val="en-GB"/>
              </w:rPr>
            </w:pPr>
            <w:r>
              <w:rPr>
                <w:rFonts w:asciiTheme="majorHAnsi" w:hAnsiTheme="majorHAnsi" w:cs="Arial"/>
                <w:bCs/>
                <w:color w:val="000000"/>
                <w:szCs w:val="22"/>
                <w:lang w:val="en-GB"/>
              </w:rPr>
              <w:t>Em</w:t>
            </w:r>
            <w:r w:rsidRPr="00890FBF">
              <w:rPr>
                <w:rFonts w:asciiTheme="majorHAnsi" w:hAnsiTheme="majorHAnsi" w:cs="Arial"/>
                <w:bCs/>
                <w:color w:val="000000"/>
                <w:szCs w:val="22"/>
                <w:lang w:val="en-GB"/>
              </w:rPr>
              <w:t xml:space="preserve">ail: </w:t>
            </w:r>
            <w:hyperlink r:id="rId15" w:history="1">
              <w:r w:rsidRPr="00890FBF">
                <w:rPr>
                  <w:rStyle w:val="Hyperlink"/>
                  <w:rFonts w:asciiTheme="majorHAnsi" w:hAnsiTheme="majorHAnsi" w:cs="Arial"/>
                  <w:bCs/>
                  <w:szCs w:val="22"/>
                  <w:lang w:val="en-GB"/>
                </w:rPr>
                <w:t>urban.braun@krono.com</w:t>
              </w:r>
            </w:hyperlink>
            <w:r w:rsidRPr="00890FBF">
              <w:rPr>
                <w:rFonts w:asciiTheme="majorHAnsi" w:hAnsiTheme="majorHAnsi" w:cs="Arial"/>
                <w:bCs/>
                <w:color w:val="000000"/>
                <w:szCs w:val="22"/>
                <w:lang w:val="en-GB"/>
              </w:rPr>
              <w:t xml:space="preserve"> </w:t>
            </w:r>
          </w:p>
          <w:p w:rsidR="00576D9F" w:rsidRPr="00890FBF" w:rsidRDefault="00576D9F" w:rsidP="00CC7391">
            <w:pPr>
              <w:autoSpaceDE w:val="0"/>
              <w:autoSpaceDN w:val="0"/>
              <w:adjustRightInd w:val="0"/>
              <w:spacing w:before="0" w:after="0" w:line="276" w:lineRule="auto"/>
              <w:rPr>
                <w:rFonts w:asciiTheme="majorHAnsi" w:hAnsiTheme="majorHAnsi" w:cs="Arial"/>
                <w:bCs/>
                <w:color w:val="000000"/>
                <w:szCs w:val="22"/>
                <w:lang w:val="en-GB"/>
              </w:rPr>
            </w:pPr>
          </w:p>
          <w:p w:rsidR="00576D9F" w:rsidRPr="00890FBF" w:rsidRDefault="00576D9F" w:rsidP="00CC7391">
            <w:pPr>
              <w:autoSpaceDE w:val="0"/>
              <w:autoSpaceDN w:val="0"/>
              <w:adjustRightInd w:val="0"/>
              <w:spacing w:before="0" w:after="0" w:line="276" w:lineRule="auto"/>
              <w:rPr>
                <w:rFonts w:asciiTheme="majorHAnsi" w:hAnsiTheme="majorHAnsi" w:cs="Arial"/>
                <w:bCs/>
                <w:color w:val="000000"/>
                <w:szCs w:val="22"/>
                <w:lang w:val="en-GB"/>
              </w:rPr>
            </w:pPr>
            <w:r w:rsidRPr="00890FBF">
              <w:rPr>
                <w:rFonts w:asciiTheme="majorHAnsi" w:hAnsiTheme="majorHAnsi" w:cs="Arial"/>
                <w:bCs/>
                <w:color w:val="000000"/>
                <w:szCs w:val="22"/>
                <w:lang w:val="en-GB"/>
              </w:rPr>
              <w:t>Ute Bachmann</w:t>
            </w:r>
          </w:p>
          <w:p w:rsidR="00576D9F" w:rsidRPr="00890FBF" w:rsidRDefault="00576D9F" w:rsidP="00CC7391">
            <w:pPr>
              <w:pStyle w:val="HTMLVorformatiert"/>
              <w:spacing w:line="276" w:lineRule="auto"/>
              <w:rPr>
                <w:rFonts w:asciiTheme="majorHAnsi" w:eastAsia="Cambria" w:hAnsiTheme="majorHAnsi" w:cs="Arial"/>
                <w:bCs/>
                <w:color w:val="000000"/>
                <w:sz w:val="22"/>
                <w:szCs w:val="22"/>
                <w:lang w:val="en-GB" w:eastAsia="en-US"/>
              </w:rPr>
            </w:pPr>
            <w:r w:rsidRPr="00890FBF">
              <w:rPr>
                <w:rFonts w:asciiTheme="majorHAnsi" w:eastAsia="Cambria" w:hAnsiTheme="majorHAnsi" w:cs="Arial"/>
                <w:bCs/>
                <w:color w:val="000000"/>
                <w:sz w:val="22"/>
                <w:szCs w:val="22"/>
                <w:lang w:val="en-GB" w:eastAsia="en-US"/>
              </w:rPr>
              <w:t>Tel</w:t>
            </w:r>
            <w:r>
              <w:rPr>
                <w:rFonts w:asciiTheme="majorHAnsi" w:eastAsia="Cambria" w:hAnsiTheme="majorHAnsi" w:cs="Arial"/>
                <w:bCs/>
                <w:color w:val="000000"/>
                <w:sz w:val="22"/>
                <w:szCs w:val="22"/>
                <w:lang w:val="en-GB" w:eastAsia="en-US"/>
              </w:rPr>
              <w:t>.</w:t>
            </w:r>
            <w:r w:rsidRPr="00890FBF">
              <w:rPr>
                <w:rFonts w:asciiTheme="majorHAnsi" w:eastAsia="Cambria" w:hAnsiTheme="majorHAnsi" w:cs="Arial"/>
                <w:bCs/>
                <w:color w:val="000000"/>
                <w:sz w:val="22"/>
                <w:szCs w:val="22"/>
                <w:lang w:val="en-GB" w:eastAsia="en-US"/>
              </w:rPr>
              <w:t>: +49 (0)</w:t>
            </w:r>
            <w:r>
              <w:rPr>
                <w:rFonts w:asciiTheme="majorHAnsi" w:eastAsia="Cambria" w:hAnsiTheme="majorHAnsi" w:cs="Arial"/>
                <w:bCs/>
                <w:color w:val="000000"/>
                <w:sz w:val="22"/>
                <w:szCs w:val="22"/>
                <w:lang w:val="en-GB" w:eastAsia="en-US"/>
              </w:rPr>
              <w:t xml:space="preserve"> </w:t>
            </w:r>
            <w:r w:rsidRPr="00890FBF">
              <w:rPr>
                <w:rFonts w:asciiTheme="majorHAnsi" w:eastAsia="Cambria" w:hAnsiTheme="majorHAnsi" w:cs="Arial"/>
                <w:bCs/>
                <w:color w:val="000000"/>
                <w:sz w:val="22"/>
                <w:szCs w:val="22"/>
                <w:lang w:val="en-GB" w:eastAsia="en-US"/>
              </w:rPr>
              <w:t>176 99938586</w:t>
            </w:r>
          </w:p>
          <w:p w:rsidR="00576D9F" w:rsidRPr="00890FBF" w:rsidRDefault="00576D9F" w:rsidP="00CC7391">
            <w:pPr>
              <w:pStyle w:val="HTMLVorformatiert"/>
              <w:spacing w:line="276" w:lineRule="auto"/>
              <w:rPr>
                <w:rFonts w:asciiTheme="majorHAnsi" w:eastAsia="Cambria" w:hAnsiTheme="majorHAnsi" w:cs="Arial"/>
                <w:bCs/>
                <w:color w:val="000000"/>
                <w:sz w:val="22"/>
                <w:szCs w:val="22"/>
                <w:lang w:val="en-GB" w:eastAsia="en-US"/>
              </w:rPr>
            </w:pPr>
            <w:r w:rsidRPr="00890FBF">
              <w:rPr>
                <w:rFonts w:asciiTheme="majorHAnsi" w:eastAsia="Cambria" w:hAnsiTheme="majorHAnsi" w:cs="Arial"/>
                <w:bCs/>
                <w:color w:val="000000"/>
                <w:sz w:val="22"/>
                <w:szCs w:val="22"/>
                <w:lang w:val="en-GB" w:eastAsia="en-US"/>
              </w:rPr>
              <w:t>Fax: +49 (0)</w:t>
            </w:r>
            <w:r>
              <w:rPr>
                <w:rFonts w:asciiTheme="majorHAnsi" w:eastAsia="Cambria" w:hAnsiTheme="majorHAnsi" w:cs="Arial"/>
                <w:bCs/>
                <w:color w:val="000000"/>
                <w:sz w:val="22"/>
                <w:szCs w:val="22"/>
                <w:lang w:val="en-GB" w:eastAsia="en-US"/>
              </w:rPr>
              <w:t xml:space="preserve"> </w:t>
            </w:r>
            <w:r w:rsidRPr="00890FBF">
              <w:rPr>
                <w:rFonts w:asciiTheme="majorHAnsi" w:eastAsia="Cambria" w:hAnsiTheme="majorHAnsi" w:cs="Arial"/>
                <w:bCs/>
                <w:color w:val="000000"/>
                <w:sz w:val="22"/>
                <w:szCs w:val="22"/>
                <w:lang w:val="en-GB" w:eastAsia="en-US"/>
              </w:rPr>
              <w:t>3222 3350590</w:t>
            </w:r>
          </w:p>
          <w:p w:rsidR="00576D9F" w:rsidRPr="00890FBF" w:rsidRDefault="00576D9F" w:rsidP="00CC7391">
            <w:pPr>
              <w:pStyle w:val="HTMLVorformatiert"/>
              <w:spacing w:line="276" w:lineRule="auto"/>
              <w:rPr>
                <w:rFonts w:asciiTheme="majorHAnsi" w:hAnsiTheme="majorHAnsi" w:cs="Arial"/>
                <w:sz w:val="22"/>
                <w:szCs w:val="22"/>
                <w:lang w:val="en-GB"/>
              </w:rPr>
            </w:pPr>
            <w:r>
              <w:rPr>
                <w:rFonts w:asciiTheme="majorHAnsi" w:eastAsia="Cambria" w:hAnsiTheme="majorHAnsi" w:cs="Arial"/>
                <w:bCs/>
                <w:color w:val="000000"/>
                <w:sz w:val="22"/>
                <w:szCs w:val="22"/>
                <w:lang w:val="en-GB" w:eastAsia="en-US"/>
              </w:rPr>
              <w:t>Em</w:t>
            </w:r>
            <w:r w:rsidRPr="00890FBF">
              <w:rPr>
                <w:rFonts w:asciiTheme="majorHAnsi" w:eastAsia="Cambria" w:hAnsiTheme="majorHAnsi" w:cs="Arial"/>
                <w:bCs/>
                <w:color w:val="000000"/>
                <w:sz w:val="22"/>
                <w:szCs w:val="22"/>
                <w:lang w:val="en-GB" w:eastAsia="en-US"/>
              </w:rPr>
              <w:t xml:space="preserve">ail: </w:t>
            </w:r>
            <w:hyperlink r:id="rId16" w:history="1">
              <w:r w:rsidRPr="00890FBF">
                <w:rPr>
                  <w:rStyle w:val="Hyperlink"/>
                  <w:rFonts w:asciiTheme="majorHAnsi" w:eastAsia="Cambria" w:hAnsiTheme="majorHAnsi" w:cs="Arial"/>
                  <w:bCs/>
                  <w:sz w:val="22"/>
                  <w:szCs w:val="22"/>
                  <w:lang w:val="en-GB" w:eastAsia="en-US"/>
                </w:rPr>
                <w:t>u.bachmann@werbeagentur-nowack.de</w:t>
              </w:r>
            </w:hyperlink>
            <w:r w:rsidRPr="00890FBF">
              <w:rPr>
                <w:rFonts w:asciiTheme="majorHAnsi" w:eastAsia="Cambria" w:hAnsiTheme="majorHAnsi" w:cs="Arial"/>
                <w:bCs/>
                <w:color w:val="000000"/>
                <w:sz w:val="22"/>
                <w:szCs w:val="22"/>
                <w:lang w:val="en-GB" w:eastAsia="en-US"/>
              </w:rPr>
              <w:t xml:space="preserve"> </w:t>
            </w:r>
          </w:p>
        </w:tc>
        <w:tc>
          <w:tcPr>
            <w:tcW w:w="3851" w:type="dxa"/>
          </w:tcPr>
          <w:p w:rsidR="00576D9F" w:rsidRPr="001936D6" w:rsidRDefault="00576D9F" w:rsidP="00CC7391">
            <w:pPr>
              <w:autoSpaceDE w:val="0"/>
              <w:autoSpaceDN w:val="0"/>
              <w:adjustRightInd w:val="0"/>
              <w:spacing w:before="0" w:after="0" w:line="276" w:lineRule="auto"/>
              <w:jc w:val="right"/>
              <w:rPr>
                <w:rFonts w:asciiTheme="majorHAnsi" w:hAnsiTheme="majorHAnsi" w:cs="Arial"/>
                <w:color w:val="000000"/>
                <w:szCs w:val="22"/>
              </w:rPr>
            </w:pPr>
            <w:r w:rsidRPr="001936D6">
              <w:rPr>
                <w:rFonts w:asciiTheme="majorHAnsi" w:hAnsiTheme="majorHAnsi" w:cs="Arial"/>
                <w:color w:val="000000"/>
                <w:szCs w:val="22"/>
              </w:rPr>
              <w:t>SWISS KRONO GROUP</w:t>
            </w:r>
          </w:p>
          <w:p w:rsidR="00576D9F" w:rsidRPr="001936D6" w:rsidRDefault="00576D9F" w:rsidP="00CC7391">
            <w:pPr>
              <w:autoSpaceDE w:val="0"/>
              <w:autoSpaceDN w:val="0"/>
              <w:adjustRightInd w:val="0"/>
              <w:spacing w:before="0" w:after="0" w:line="276" w:lineRule="auto"/>
              <w:jc w:val="right"/>
              <w:rPr>
                <w:rFonts w:asciiTheme="majorHAnsi" w:hAnsiTheme="majorHAnsi" w:cs="Arial"/>
                <w:szCs w:val="22"/>
              </w:rPr>
            </w:pPr>
            <w:proofErr w:type="spellStart"/>
            <w:r w:rsidRPr="001936D6">
              <w:rPr>
                <w:rFonts w:asciiTheme="majorHAnsi" w:hAnsiTheme="majorHAnsi" w:cs="Arial"/>
                <w:szCs w:val="22"/>
              </w:rPr>
              <w:t>Haldenstrasse</w:t>
            </w:r>
            <w:proofErr w:type="spellEnd"/>
            <w:r w:rsidRPr="001936D6">
              <w:rPr>
                <w:rFonts w:asciiTheme="majorHAnsi" w:hAnsiTheme="majorHAnsi" w:cs="Arial"/>
                <w:szCs w:val="22"/>
              </w:rPr>
              <w:t xml:space="preserve"> 12</w:t>
            </w:r>
          </w:p>
          <w:p w:rsidR="00576D9F" w:rsidRPr="001936D6" w:rsidRDefault="00576D9F" w:rsidP="00CC7391">
            <w:pPr>
              <w:autoSpaceDE w:val="0"/>
              <w:autoSpaceDN w:val="0"/>
              <w:adjustRightInd w:val="0"/>
              <w:spacing w:before="0" w:after="0" w:line="276" w:lineRule="auto"/>
              <w:jc w:val="right"/>
              <w:rPr>
                <w:rFonts w:asciiTheme="majorHAnsi" w:hAnsiTheme="majorHAnsi" w:cs="Arial"/>
                <w:szCs w:val="22"/>
              </w:rPr>
            </w:pPr>
            <w:r w:rsidRPr="001936D6">
              <w:rPr>
                <w:rFonts w:asciiTheme="majorHAnsi" w:hAnsiTheme="majorHAnsi" w:cs="Arial"/>
                <w:szCs w:val="22"/>
              </w:rPr>
              <w:t xml:space="preserve">CH-6006 </w:t>
            </w:r>
            <w:proofErr w:type="spellStart"/>
            <w:r w:rsidRPr="001936D6">
              <w:rPr>
                <w:rFonts w:asciiTheme="majorHAnsi" w:hAnsiTheme="majorHAnsi" w:cs="Arial"/>
                <w:szCs w:val="22"/>
              </w:rPr>
              <w:t>Lucerne</w:t>
            </w:r>
            <w:proofErr w:type="spellEnd"/>
          </w:p>
          <w:p w:rsidR="00576D9F" w:rsidRPr="001936D6" w:rsidRDefault="00576D9F" w:rsidP="00CC7391">
            <w:pPr>
              <w:autoSpaceDE w:val="0"/>
              <w:autoSpaceDN w:val="0"/>
              <w:adjustRightInd w:val="0"/>
              <w:spacing w:before="0" w:after="0" w:line="276" w:lineRule="auto"/>
              <w:jc w:val="right"/>
              <w:rPr>
                <w:rFonts w:asciiTheme="majorHAnsi" w:hAnsiTheme="majorHAnsi" w:cs="Arial"/>
                <w:szCs w:val="22"/>
              </w:rPr>
            </w:pPr>
            <w:proofErr w:type="spellStart"/>
            <w:r w:rsidRPr="001936D6">
              <w:rPr>
                <w:rFonts w:asciiTheme="majorHAnsi" w:hAnsiTheme="majorHAnsi" w:cs="Arial"/>
                <w:szCs w:val="22"/>
              </w:rPr>
              <w:t>Switzerland</w:t>
            </w:r>
            <w:proofErr w:type="spellEnd"/>
          </w:p>
          <w:p w:rsidR="00576D9F" w:rsidRPr="00890FBF" w:rsidRDefault="00935369" w:rsidP="00CC7391">
            <w:pPr>
              <w:autoSpaceDE w:val="0"/>
              <w:autoSpaceDN w:val="0"/>
              <w:adjustRightInd w:val="0"/>
              <w:spacing w:before="0" w:after="0" w:line="276" w:lineRule="auto"/>
              <w:jc w:val="right"/>
              <w:rPr>
                <w:rFonts w:asciiTheme="majorHAnsi" w:hAnsiTheme="majorHAnsi" w:cs="Arial"/>
                <w:szCs w:val="22"/>
                <w:lang w:val="en-GB"/>
              </w:rPr>
            </w:pPr>
            <w:hyperlink r:id="rId17" w:history="1">
              <w:r w:rsidR="00576D9F" w:rsidRPr="00890FBF">
                <w:rPr>
                  <w:rStyle w:val="Hyperlink"/>
                  <w:rFonts w:asciiTheme="majorHAnsi" w:hAnsiTheme="majorHAnsi" w:cs="Arial"/>
                  <w:szCs w:val="22"/>
                  <w:lang w:val="en-GB"/>
                </w:rPr>
                <w:t>www.swisskrono.com</w:t>
              </w:r>
            </w:hyperlink>
            <w:r w:rsidR="00576D9F" w:rsidRPr="00890FBF">
              <w:rPr>
                <w:rFonts w:asciiTheme="majorHAnsi" w:hAnsiTheme="majorHAnsi" w:cs="Arial"/>
                <w:color w:val="0000FF"/>
                <w:szCs w:val="22"/>
                <w:lang w:val="en-GB"/>
              </w:rPr>
              <w:t xml:space="preserve"> </w:t>
            </w:r>
          </w:p>
        </w:tc>
      </w:tr>
    </w:tbl>
    <w:p w:rsidR="00853BF5" w:rsidRPr="001F3F72" w:rsidRDefault="00853BF5" w:rsidP="002F1378">
      <w:pPr>
        <w:spacing w:after="0"/>
        <w:rPr>
          <w:rFonts w:asciiTheme="majorHAnsi" w:hAnsiTheme="majorHAnsi" w:cs="Arial"/>
          <w:sz w:val="24"/>
          <w:lang w:val="en-GB"/>
        </w:rPr>
      </w:pPr>
    </w:p>
    <w:sectPr w:rsidR="00853BF5" w:rsidRPr="001F3F72" w:rsidSect="003B33F2">
      <w:headerReference w:type="even" r:id="rId18"/>
      <w:headerReference w:type="default" r:id="rId19"/>
      <w:footerReference w:type="even" r:id="rId20"/>
      <w:footerReference w:type="default" r:id="rId21"/>
      <w:headerReference w:type="first" r:id="rId22"/>
      <w:footerReference w:type="first" r:id="rId23"/>
      <w:pgSz w:w="11900" w:h="16840"/>
      <w:pgMar w:top="3374" w:right="1694" w:bottom="1843" w:left="1701" w:header="1560"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5B738E" w15:done="0"/>
  <w15:commentEx w15:paraId="2C14DEA2" w15:done="0"/>
  <w15:commentEx w15:paraId="2A034219" w15:done="0"/>
  <w15:commentEx w15:paraId="2E65E657" w15:done="0"/>
  <w15:commentEx w15:paraId="737F3B74" w15:done="0"/>
  <w15:commentEx w15:paraId="5A5FBBFF" w15:done="0"/>
  <w15:commentEx w15:paraId="3944917C" w15:done="0"/>
  <w15:commentEx w15:paraId="17B61E45" w15:done="0"/>
  <w15:commentEx w15:paraId="5C4CE453" w15:done="0"/>
  <w15:commentEx w15:paraId="0D3067D8" w15:done="0"/>
  <w15:commentEx w15:paraId="091886E9" w15:done="0"/>
  <w15:commentEx w15:paraId="74DC5018" w15:done="0"/>
  <w15:commentEx w15:paraId="4C3F9116" w15:done="0"/>
  <w15:commentEx w15:paraId="5335A7C1" w15:done="0"/>
  <w15:commentEx w15:paraId="0993AB59" w15:done="0"/>
  <w15:commentEx w15:paraId="5268EA45" w15:done="0"/>
  <w15:commentEx w15:paraId="7FD530A9" w15:done="0"/>
  <w15:commentEx w15:paraId="7699B5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69" w:rsidRDefault="00935369">
      <w:pPr>
        <w:spacing w:before="0" w:after="0" w:line="240" w:lineRule="auto"/>
      </w:pPr>
      <w:r>
        <w:separator/>
      </w:r>
    </w:p>
  </w:endnote>
  <w:endnote w:type="continuationSeparator" w:id="0">
    <w:p w:rsidR="00935369" w:rsidRDefault="00935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IN Next LT Pro">
    <w:panose1 w:val="020B0503020203050203"/>
    <w:charset w:val="00"/>
    <w:family w:val="swiss"/>
    <w:notTrueType/>
    <w:pitch w:val="variable"/>
    <w:sig w:usb0="A00000AF" w:usb1="5000205B" w:usb2="00000000" w:usb3="00000000" w:csb0="0000009B"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D9" w:rsidRDefault="004134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BF" w:rsidRPr="00884F36" w:rsidRDefault="004B42BF" w:rsidP="00FD09C9">
    <w:pPr>
      <w:pStyle w:val="Fuzeile"/>
      <w:tabs>
        <w:tab w:val="clear" w:pos="9072"/>
        <w:tab w:val="right" w:pos="8789"/>
      </w:tabs>
      <w:rPr>
        <w:rFonts w:asciiTheme="majorHAnsi" w:hAnsiTheme="majorHAnsi"/>
      </w:rPr>
    </w:pPr>
    <w:r w:rsidRPr="00884F36">
      <w:rPr>
        <w:rStyle w:val="Seitenzahl"/>
        <w:rFonts w:asciiTheme="majorHAnsi" w:hAnsiTheme="majorHAnsi"/>
      </w:rPr>
      <w:t>© SWISS KRONO GROUP</w:t>
    </w:r>
    <w:r w:rsidRPr="00884F36">
      <w:rPr>
        <w:rStyle w:val="Seitenzahl"/>
        <w:rFonts w:asciiTheme="majorHAnsi" w:hAnsiTheme="majorHAnsi"/>
      </w:rPr>
      <w:tab/>
    </w:r>
    <w:r w:rsidRPr="00884F36">
      <w:rPr>
        <w:rStyle w:val="Seitenzahl"/>
        <w:rFonts w:asciiTheme="majorHAnsi" w:hAnsiTheme="majorHAnsi"/>
      </w:rPr>
      <w:tab/>
    </w:r>
    <w:r w:rsidR="00576D9F" w:rsidRPr="00884F36">
      <w:rPr>
        <w:rStyle w:val="Seitenzahl"/>
        <w:rFonts w:asciiTheme="majorHAnsi" w:hAnsiTheme="majorHAnsi"/>
      </w:rPr>
      <w:t>Pag</w:t>
    </w:r>
    <w:r w:rsidRPr="00884F36">
      <w:rPr>
        <w:rStyle w:val="Seitenzahl"/>
        <w:rFonts w:asciiTheme="majorHAnsi" w:hAnsiTheme="majorHAnsi"/>
      </w:rPr>
      <w:t xml:space="preserve">e </w:t>
    </w:r>
    <w:r w:rsidRPr="00884F36">
      <w:rPr>
        <w:rStyle w:val="Seitenzahl"/>
        <w:rFonts w:asciiTheme="majorHAnsi" w:hAnsiTheme="majorHAnsi"/>
      </w:rPr>
      <w:fldChar w:fldCharType="begin"/>
    </w:r>
    <w:r w:rsidRPr="00884F36">
      <w:rPr>
        <w:rStyle w:val="Seitenzahl"/>
        <w:rFonts w:asciiTheme="majorHAnsi" w:hAnsiTheme="majorHAnsi"/>
      </w:rPr>
      <w:instrText xml:space="preserve"> PAGE </w:instrText>
    </w:r>
    <w:r w:rsidRPr="00884F36">
      <w:rPr>
        <w:rStyle w:val="Seitenzahl"/>
        <w:rFonts w:asciiTheme="majorHAnsi" w:hAnsiTheme="majorHAnsi"/>
      </w:rPr>
      <w:fldChar w:fldCharType="separate"/>
    </w:r>
    <w:r w:rsidR="00741B73">
      <w:rPr>
        <w:rStyle w:val="Seitenzahl"/>
        <w:rFonts w:asciiTheme="majorHAnsi" w:hAnsiTheme="majorHAnsi"/>
        <w:noProof/>
      </w:rPr>
      <w:t>6</w:t>
    </w:r>
    <w:r w:rsidRPr="00884F36">
      <w:rPr>
        <w:rStyle w:val="Seitenzahl"/>
        <w:rFonts w:asciiTheme="majorHAnsi" w:hAnsiTheme="majorHAnsi"/>
      </w:rPr>
      <w:fldChar w:fldCharType="end"/>
    </w:r>
    <w:r w:rsidRPr="00884F36">
      <w:rPr>
        <w:rStyle w:val="Seitenzahl"/>
        <w:rFonts w:asciiTheme="majorHAnsi" w:hAnsiTheme="majorHAnsi"/>
      </w:rPr>
      <w:t xml:space="preserve"> </w:t>
    </w:r>
    <w:proofErr w:type="spellStart"/>
    <w:r w:rsidR="00576D9F" w:rsidRPr="00884F36">
      <w:rPr>
        <w:rStyle w:val="Seitenzahl"/>
        <w:rFonts w:asciiTheme="majorHAnsi" w:hAnsiTheme="majorHAnsi"/>
      </w:rPr>
      <w:t>of</w:t>
    </w:r>
    <w:proofErr w:type="spellEnd"/>
    <w:r w:rsidRPr="00884F36">
      <w:rPr>
        <w:rStyle w:val="Seitenzahl"/>
        <w:rFonts w:asciiTheme="majorHAnsi" w:hAnsiTheme="majorHAnsi"/>
      </w:rPr>
      <w:t xml:space="preserve"> </w:t>
    </w:r>
    <w:r w:rsidRPr="00884F36">
      <w:rPr>
        <w:rStyle w:val="Seitenzahl"/>
        <w:rFonts w:asciiTheme="majorHAnsi" w:hAnsiTheme="majorHAnsi"/>
      </w:rPr>
      <w:fldChar w:fldCharType="begin"/>
    </w:r>
    <w:r w:rsidRPr="00884F36">
      <w:rPr>
        <w:rStyle w:val="Seitenzahl"/>
        <w:rFonts w:asciiTheme="majorHAnsi" w:hAnsiTheme="majorHAnsi"/>
      </w:rPr>
      <w:instrText xml:space="preserve"> NUMPAGES </w:instrText>
    </w:r>
    <w:r w:rsidRPr="00884F36">
      <w:rPr>
        <w:rStyle w:val="Seitenzahl"/>
        <w:rFonts w:asciiTheme="majorHAnsi" w:hAnsiTheme="majorHAnsi"/>
      </w:rPr>
      <w:fldChar w:fldCharType="separate"/>
    </w:r>
    <w:r w:rsidR="00741B73">
      <w:rPr>
        <w:rStyle w:val="Seitenzahl"/>
        <w:rFonts w:asciiTheme="majorHAnsi" w:hAnsiTheme="majorHAnsi"/>
        <w:noProof/>
      </w:rPr>
      <w:t>6</w:t>
    </w:r>
    <w:r w:rsidRPr="00884F36">
      <w:rPr>
        <w:rStyle w:val="Seitenzahl"/>
        <w:rFonts w:asciiTheme="majorHAnsi" w:hAnsiTheme="maj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D9" w:rsidRDefault="004134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69" w:rsidRDefault="00935369">
      <w:pPr>
        <w:spacing w:before="0" w:after="0" w:line="240" w:lineRule="auto"/>
      </w:pPr>
      <w:r>
        <w:separator/>
      </w:r>
    </w:p>
  </w:footnote>
  <w:footnote w:type="continuationSeparator" w:id="0">
    <w:p w:rsidR="00935369" w:rsidRDefault="009353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D9" w:rsidRDefault="004134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BF" w:rsidRPr="00A229E5" w:rsidRDefault="004B42BF" w:rsidP="00825AC6">
    <w:pPr>
      <w:pStyle w:val="Kopfzeile"/>
      <w:rPr>
        <w:rFonts w:asciiTheme="majorHAnsi" w:hAnsiTheme="majorHAnsi"/>
      </w:rPr>
    </w:pPr>
    <w:r w:rsidRPr="00A229E5">
      <w:rPr>
        <w:rFonts w:asciiTheme="majorHAnsi" w:hAnsiTheme="majorHAnsi"/>
        <w:noProof/>
        <w:lang w:eastAsia="de-DE"/>
      </w:rPr>
      <w:drawing>
        <wp:anchor distT="0" distB="0" distL="114300" distR="114300" simplePos="0" relativeHeight="251658240" behindDoc="1" locked="1" layoutInCell="1" allowOverlap="1" wp14:anchorId="5D5AB5DE" wp14:editId="7BFFF537">
          <wp:simplePos x="0" y="0"/>
          <wp:positionH relativeFrom="page">
            <wp:posOffset>4051935</wp:posOffset>
          </wp:positionH>
          <wp:positionV relativeFrom="page">
            <wp:posOffset>770890</wp:posOffset>
          </wp:positionV>
          <wp:extent cx="2921000" cy="9810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1000" cy="981075"/>
                  </a:xfrm>
                  <a:prstGeom prst="rect">
                    <a:avLst/>
                  </a:prstGeom>
                  <a:noFill/>
                  <a:ln w="9525">
                    <a:noFill/>
                    <a:miter lim="800000"/>
                    <a:headEnd/>
                    <a:tailEnd/>
                  </a:ln>
                </pic:spPr>
              </pic:pic>
            </a:graphicData>
          </a:graphic>
        </wp:anchor>
      </w:drawing>
    </w:r>
    <w:r w:rsidR="00CF2EEC">
      <w:rPr>
        <w:rFonts w:asciiTheme="majorHAnsi" w:hAnsiTheme="majorHAnsi"/>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D9" w:rsidRDefault="004134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B9ABD"/>
    <w:multiLevelType w:val="hybridMultilevel"/>
    <w:tmpl w:val="7DC19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FE70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55923B1E"/>
    <w:lvl w:ilvl="0">
      <w:start w:val="1"/>
      <w:numFmt w:val="decimal"/>
      <w:lvlText w:val="%1."/>
      <w:lvlJc w:val="left"/>
      <w:pPr>
        <w:tabs>
          <w:tab w:val="num" w:pos="1492"/>
        </w:tabs>
        <w:ind w:left="1492" w:hanging="360"/>
      </w:pPr>
    </w:lvl>
  </w:abstractNum>
  <w:abstractNum w:abstractNumId="3">
    <w:nsid w:val="FFFFFF7D"/>
    <w:multiLevelType w:val="singleLevel"/>
    <w:tmpl w:val="E71225E6"/>
    <w:lvl w:ilvl="0">
      <w:start w:val="1"/>
      <w:numFmt w:val="decimal"/>
      <w:lvlText w:val="%1."/>
      <w:lvlJc w:val="left"/>
      <w:pPr>
        <w:tabs>
          <w:tab w:val="num" w:pos="1209"/>
        </w:tabs>
        <w:ind w:left="1209" w:hanging="360"/>
      </w:pPr>
    </w:lvl>
  </w:abstractNum>
  <w:abstractNum w:abstractNumId="4">
    <w:nsid w:val="FFFFFF7E"/>
    <w:multiLevelType w:val="singleLevel"/>
    <w:tmpl w:val="AD4CE18A"/>
    <w:lvl w:ilvl="0">
      <w:start w:val="1"/>
      <w:numFmt w:val="decimal"/>
      <w:lvlText w:val="%1."/>
      <w:lvlJc w:val="left"/>
      <w:pPr>
        <w:tabs>
          <w:tab w:val="num" w:pos="926"/>
        </w:tabs>
        <w:ind w:left="926" w:hanging="360"/>
      </w:pPr>
    </w:lvl>
  </w:abstractNum>
  <w:abstractNum w:abstractNumId="5">
    <w:nsid w:val="FFFFFF7F"/>
    <w:multiLevelType w:val="singleLevel"/>
    <w:tmpl w:val="9970E6D2"/>
    <w:lvl w:ilvl="0">
      <w:start w:val="1"/>
      <w:numFmt w:val="decimal"/>
      <w:lvlText w:val="%1."/>
      <w:lvlJc w:val="left"/>
      <w:pPr>
        <w:tabs>
          <w:tab w:val="num" w:pos="643"/>
        </w:tabs>
        <w:ind w:left="643" w:hanging="360"/>
      </w:pPr>
    </w:lvl>
  </w:abstractNum>
  <w:abstractNum w:abstractNumId="6">
    <w:nsid w:val="FFFFFF80"/>
    <w:multiLevelType w:val="singleLevel"/>
    <w:tmpl w:val="83BA0516"/>
    <w:lvl w:ilvl="0">
      <w:start w:val="1"/>
      <w:numFmt w:val="bullet"/>
      <w:pStyle w:val="Aufzhlungszeichen5"/>
      <w:lvlText w:val="»"/>
      <w:lvlJc w:val="left"/>
      <w:pPr>
        <w:tabs>
          <w:tab w:val="num" w:pos="1492"/>
        </w:tabs>
        <w:ind w:left="1492" w:hanging="360"/>
      </w:pPr>
      <w:rPr>
        <w:rFonts w:ascii="Frutiger 57 Condensed" w:hAnsi="Frutiger 57 Condensed" w:hint="default"/>
      </w:rPr>
    </w:lvl>
  </w:abstractNum>
  <w:abstractNum w:abstractNumId="7">
    <w:nsid w:val="FFFFFF81"/>
    <w:multiLevelType w:val="singleLevel"/>
    <w:tmpl w:val="BBF4F41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463000D6"/>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47DC3AAE"/>
    <w:lvl w:ilvl="0">
      <w:start w:val="1"/>
      <w:numFmt w:val="bullet"/>
      <w:pStyle w:val="Aufzhlungszeichen2"/>
      <w:lvlText w:val="»"/>
      <w:lvlJc w:val="left"/>
      <w:pPr>
        <w:tabs>
          <w:tab w:val="num" w:pos="1352"/>
        </w:tabs>
        <w:ind w:left="1352" w:hanging="360"/>
      </w:pPr>
      <w:rPr>
        <w:rFonts w:ascii="Frutiger 57 Condensed" w:hAnsi="Frutiger 57 Condensed" w:hint="default"/>
      </w:rPr>
    </w:lvl>
  </w:abstractNum>
  <w:abstractNum w:abstractNumId="10">
    <w:nsid w:val="FFFFFF88"/>
    <w:multiLevelType w:val="singleLevel"/>
    <w:tmpl w:val="E528DAA6"/>
    <w:lvl w:ilvl="0">
      <w:start w:val="1"/>
      <w:numFmt w:val="decimal"/>
      <w:lvlText w:val="%1."/>
      <w:lvlJc w:val="left"/>
      <w:pPr>
        <w:tabs>
          <w:tab w:val="num" w:pos="360"/>
        </w:tabs>
        <w:ind w:left="360" w:hanging="360"/>
      </w:pPr>
    </w:lvl>
  </w:abstractNum>
  <w:abstractNum w:abstractNumId="11">
    <w:nsid w:val="FFFFFF89"/>
    <w:multiLevelType w:val="singleLevel"/>
    <w:tmpl w:val="331E9506"/>
    <w:lvl w:ilvl="0">
      <w:start w:val="1"/>
      <w:numFmt w:val="bullet"/>
      <w:pStyle w:val="Aufzhlungszeichen"/>
      <w:lvlText w:val="»"/>
      <w:lvlJc w:val="left"/>
      <w:pPr>
        <w:tabs>
          <w:tab w:val="num" w:pos="927"/>
        </w:tabs>
        <w:ind w:left="927" w:hanging="360"/>
      </w:pPr>
      <w:rPr>
        <w:rFonts w:ascii="Frutiger 57 Condensed" w:hAnsi="Frutiger 57 Condensed" w:hint="default"/>
      </w:rPr>
    </w:lvl>
  </w:abstractNum>
  <w:abstractNum w:abstractNumId="12">
    <w:nsid w:val="07A865DB"/>
    <w:multiLevelType w:val="singleLevel"/>
    <w:tmpl w:val="BB380DC6"/>
    <w:lvl w:ilvl="0">
      <w:numFmt w:val="bullet"/>
      <w:lvlText w:val="-"/>
      <w:lvlJc w:val="left"/>
      <w:pPr>
        <w:tabs>
          <w:tab w:val="num" w:pos="2490"/>
        </w:tabs>
        <w:ind w:left="2490" w:hanging="360"/>
      </w:pPr>
      <w:rPr>
        <w:rFonts w:ascii="Times New Roman" w:hAnsi="Times New Roman" w:hint="default"/>
      </w:rPr>
    </w:lvl>
  </w:abstractNum>
  <w:abstractNum w:abstractNumId="13">
    <w:nsid w:val="08C21F67"/>
    <w:multiLevelType w:val="hybridMultilevel"/>
    <w:tmpl w:val="4D24E986"/>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480F12"/>
    <w:multiLevelType w:val="hybridMultilevel"/>
    <w:tmpl w:val="AECEB6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A76100B"/>
    <w:multiLevelType w:val="hybridMultilevel"/>
    <w:tmpl w:val="30F80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0B045D09"/>
    <w:multiLevelType w:val="hybridMultilevel"/>
    <w:tmpl w:val="B7605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C359ED"/>
    <w:multiLevelType w:val="hybridMultilevel"/>
    <w:tmpl w:val="EA80EC56"/>
    <w:lvl w:ilvl="0" w:tplc="73E0FB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2EC1941"/>
    <w:multiLevelType w:val="hybridMultilevel"/>
    <w:tmpl w:val="CA9E97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51D2489"/>
    <w:multiLevelType w:val="hybridMultilevel"/>
    <w:tmpl w:val="AFB6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7432AAC"/>
    <w:multiLevelType w:val="multilevel"/>
    <w:tmpl w:val="816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8B79FC"/>
    <w:multiLevelType w:val="hybridMultilevel"/>
    <w:tmpl w:val="37727908"/>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31100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nsid w:val="2BAF0AA8"/>
    <w:multiLevelType w:val="hybridMultilevel"/>
    <w:tmpl w:val="9B709310"/>
    <w:lvl w:ilvl="0" w:tplc="FB2A0298">
      <w:start w:val="10"/>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2CD358BB"/>
    <w:multiLevelType w:val="hybridMultilevel"/>
    <w:tmpl w:val="999A19B4"/>
    <w:lvl w:ilvl="0" w:tplc="B23639C4">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D7513F7"/>
    <w:multiLevelType w:val="hybridMultilevel"/>
    <w:tmpl w:val="F852F29C"/>
    <w:lvl w:ilvl="0" w:tplc="E6981662">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0514EF4"/>
    <w:multiLevelType w:val="hybridMultilevel"/>
    <w:tmpl w:val="48041F5C"/>
    <w:lvl w:ilvl="0" w:tplc="B23639C4">
      <w:start w:val="2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3080490A"/>
    <w:multiLevelType w:val="hybridMultilevel"/>
    <w:tmpl w:val="FFCCD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C05807"/>
    <w:multiLevelType w:val="hybridMultilevel"/>
    <w:tmpl w:val="EACE6B9A"/>
    <w:lvl w:ilvl="0" w:tplc="DBC2353E">
      <w:numFmt w:val="bullet"/>
      <w:lvlText w:val="-"/>
      <w:lvlJc w:val="left"/>
      <w:pPr>
        <w:ind w:left="720" w:hanging="360"/>
      </w:pPr>
      <w:rPr>
        <w:rFonts w:ascii="Arial" w:eastAsiaTheme="minorHAnsi" w:hAnsi="Arial" w:cs="Arial"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8C34D11"/>
    <w:multiLevelType w:val="hybridMultilevel"/>
    <w:tmpl w:val="C520DB66"/>
    <w:lvl w:ilvl="0" w:tplc="0310C1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8DB6098"/>
    <w:multiLevelType w:val="hybridMultilevel"/>
    <w:tmpl w:val="CE9CCFD0"/>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C095502"/>
    <w:multiLevelType w:val="hybridMultilevel"/>
    <w:tmpl w:val="02B2B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84130AC"/>
    <w:multiLevelType w:val="hybridMultilevel"/>
    <w:tmpl w:val="4B36CD2A"/>
    <w:lvl w:ilvl="0" w:tplc="355A0D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6BC3568"/>
    <w:multiLevelType w:val="hybridMultilevel"/>
    <w:tmpl w:val="C194C762"/>
    <w:lvl w:ilvl="0" w:tplc="FF1429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CE49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A08061E"/>
    <w:multiLevelType w:val="hybridMultilevel"/>
    <w:tmpl w:val="CD88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112719"/>
    <w:multiLevelType w:val="hybridMultilevel"/>
    <w:tmpl w:val="D6C62850"/>
    <w:lvl w:ilvl="0" w:tplc="17C0871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4D160F"/>
    <w:multiLevelType w:val="multilevel"/>
    <w:tmpl w:val="B07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050D92"/>
    <w:multiLevelType w:val="multilevel"/>
    <w:tmpl w:val="91F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F0DBF"/>
    <w:multiLevelType w:val="hybridMultilevel"/>
    <w:tmpl w:val="0D0261BE"/>
    <w:lvl w:ilvl="0" w:tplc="81645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0">
    <w:nsid w:val="7AF13F5B"/>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B8A2C3D"/>
    <w:multiLevelType w:val="hybridMultilevel"/>
    <w:tmpl w:val="D88AA294"/>
    <w:lvl w:ilvl="0" w:tplc="71A413A4">
      <w:start w:val="1"/>
      <w:numFmt w:val="bullet"/>
      <w:lvlText w:val="-"/>
      <w:lvlJc w:val="left"/>
      <w:pPr>
        <w:ind w:left="144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nsid w:val="7CA808F0"/>
    <w:multiLevelType w:val="hybridMultilevel"/>
    <w:tmpl w:val="80C46A80"/>
    <w:lvl w:ilvl="0" w:tplc="51DA9646">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DCE11C8"/>
    <w:multiLevelType w:val="multilevel"/>
    <w:tmpl w:val="C47E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E0004E"/>
    <w:multiLevelType w:val="hybridMultilevel"/>
    <w:tmpl w:val="D8FCC912"/>
    <w:lvl w:ilvl="0" w:tplc="71A413A4">
      <w:start w:val="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8"/>
  </w:num>
  <w:num w:numId="6">
    <w:abstractNumId w:val="7"/>
  </w:num>
  <w:num w:numId="7">
    <w:abstractNumId w:val="6"/>
  </w:num>
  <w:num w:numId="8">
    <w:abstractNumId w:val="22"/>
  </w:num>
  <w:num w:numId="9">
    <w:abstractNumId w:val="5"/>
  </w:num>
  <w:num w:numId="10">
    <w:abstractNumId w:val="4"/>
  </w:num>
  <w:num w:numId="11">
    <w:abstractNumId w:val="3"/>
  </w:num>
  <w:num w:numId="12">
    <w:abstractNumId w:val="2"/>
  </w:num>
  <w:num w:numId="13">
    <w:abstractNumId w:val="11"/>
  </w:num>
  <w:num w:numId="14">
    <w:abstractNumId w:val="12"/>
  </w:num>
  <w:num w:numId="15">
    <w:abstractNumId w:val="31"/>
  </w:num>
  <w:num w:numId="16">
    <w:abstractNumId w:val="19"/>
  </w:num>
  <w:num w:numId="17">
    <w:abstractNumId w:val="37"/>
  </w:num>
  <w:num w:numId="18">
    <w:abstractNumId w:val="35"/>
  </w:num>
  <w:num w:numId="19">
    <w:abstractNumId w:val="40"/>
  </w:num>
  <w:num w:numId="20">
    <w:abstractNumId w:val="34"/>
  </w:num>
  <w:num w:numId="21">
    <w:abstractNumId w:val="36"/>
  </w:num>
  <w:num w:numId="22">
    <w:abstractNumId w:val="23"/>
  </w:num>
  <w:num w:numId="23">
    <w:abstractNumId w:val="17"/>
  </w:num>
  <w:num w:numId="24">
    <w:abstractNumId w:val="33"/>
  </w:num>
  <w:num w:numId="25">
    <w:abstractNumId w:val="18"/>
  </w:num>
  <w:num w:numId="26">
    <w:abstractNumId w:val="30"/>
  </w:num>
  <w:num w:numId="27">
    <w:abstractNumId w:val="42"/>
  </w:num>
  <w:num w:numId="28">
    <w:abstractNumId w:val="24"/>
  </w:num>
  <w:num w:numId="29">
    <w:abstractNumId w:val="25"/>
  </w:num>
  <w:num w:numId="30">
    <w:abstractNumId w:val="2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38"/>
  </w:num>
  <w:num w:numId="35">
    <w:abstractNumId w:val="13"/>
  </w:num>
  <w:num w:numId="36">
    <w:abstractNumId w:val="27"/>
  </w:num>
  <w:num w:numId="37">
    <w:abstractNumId w:val="44"/>
  </w:num>
  <w:num w:numId="38">
    <w:abstractNumId w:val="41"/>
  </w:num>
  <w:num w:numId="39">
    <w:abstractNumId w:val="32"/>
  </w:num>
  <w:num w:numId="40">
    <w:abstractNumId w:val="0"/>
  </w:num>
  <w:num w:numId="41">
    <w:abstractNumId w:val="28"/>
  </w:num>
  <w:num w:numId="42">
    <w:abstractNumId w:val="39"/>
  </w:num>
  <w:num w:numId="43">
    <w:abstractNumId w:val="43"/>
  </w:num>
  <w:num w:numId="44">
    <w:abstractNumId w:val="29"/>
  </w:num>
  <w:num w:numId="45">
    <w:abstractNumId w:val="14"/>
  </w:num>
  <w:num w:numId="46">
    <w:abstractNumId w:val="16"/>
  </w:num>
  <w:num w:numId="4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Nowack">
    <w15:presenceInfo w15:providerId="None" w15:userId="Peter Now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D"/>
    <w:rsid w:val="000003D5"/>
    <w:rsid w:val="00011E31"/>
    <w:rsid w:val="00014440"/>
    <w:rsid w:val="000202A7"/>
    <w:rsid w:val="00024A90"/>
    <w:rsid w:val="000335A7"/>
    <w:rsid w:val="00037832"/>
    <w:rsid w:val="000407AA"/>
    <w:rsid w:val="000424F9"/>
    <w:rsid w:val="00043407"/>
    <w:rsid w:val="00051785"/>
    <w:rsid w:val="00054BB8"/>
    <w:rsid w:val="00061E58"/>
    <w:rsid w:val="000636BA"/>
    <w:rsid w:val="0007397C"/>
    <w:rsid w:val="0007758D"/>
    <w:rsid w:val="0008445A"/>
    <w:rsid w:val="00087451"/>
    <w:rsid w:val="000930D0"/>
    <w:rsid w:val="00094E51"/>
    <w:rsid w:val="00097E6B"/>
    <w:rsid w:val="000B0697"/>
    <w:rsid w:val="000B156F"/>
    <w:rsid w:val="000B5AEB"/>
    <w:rsid w:val="000C3512"/>
    <w:rsid w:val="000C3A1C"/>
    <w:rsid w:val="000C72D2"/>
    <w:rsid w:val="000D4595"/>
    <w:rsid w:val="000D463D"/>
    <w:rsid w:val="000E1103"/>
    <w:rsid w:val="000E2E41"/>
    <w:rsid w:val="000E3A8E"/>
    <w:rsid w:val="000E403B"/>
    <w:rsid w:val="000F3117"/>
    <w:rsid w:val="000F5F34"/>
    <w:rsid w:val="00103BD0"/>
    <w:rsid w:val="00115B63"/>
    <w:rsid w:val="00117F28"/>
    <w:rsid w:val="00126AF5"/>
    <w:rsid w:val="00131B9A"/>
    <w:rsid w:val="00131E76"/>
    <w:rsid w:val="00132EC5"/>
    <w:rsid w:val="001340D2"/>
    <w:rsid w:val="00137B74"/>
    <w:rsid w:val="00141231"/>
    <w:rsid w:val="0014483B"/>
    <w:rsid w:val="00145EEA"/>
    <w:rsid w:val="00146163"/>
    <w:rsid w:val="00146FA9"/>
    <w:rsid w:val="00150F2E"/>
    <w:rsid w:val="00152D15"/>
    <w:rsid w:val="001579C9"/>
    <w:rsid w:val="00164F8E"/>
    <w:rsid w:val="0016771D"/>
    <w:rsid w:val="00170AD9"/>
    <w:rsid w:val="00175B53"/>
    <w:rsid w:val="00180BAA"/>
    <w:rsid w:val="00180FEF"/>
    <w:rsid w:val="0018386D"/>
    <w:rsid w:val="00183CE5"/>
    <w:rsid w:val="001936D6"/>
    <w:rsid w:val="001A1B6C"/>
    <w:rsid w:val="001B2639"/>
    <w:rsid w:val="001B7C2F"/>
    <w:rsid w:val="001C5F0B"/>
    <w:rsid w:val="001D6C19"/>
    <w:rsid w:val="001E1AF7"/>
    <w:rsid w:val="001E5475"/>
    <w:rsid w:val="001E715B"/>
    <w:rsid w:val="001F1868"/>
    <w:rsid w:val="001F3F72"/>
    <w:rsid w:val="001F448B"/>
    <w:rsid w:val="001F51AF"/>
    <w:rsid w:val="00201A22"/>
    <w:rsid w:val="00201FBA"/>
    <w:rsid w:val="0021032C"/>
    <w:rsid w:val="00215C4F"/>
    <w:rsid w:val="00226A4A"/>
    <w:rsid w:val="002303AD"/>
    <w:rsid w:val="00233CA7"/>
    <w:rsid w:val="002422A1"/>
    <w:rsid w:val="00253FE5"/>
    <w:rsid w:val="00255164"/>
    <w:rsid w:val="00262F0E"/>
    <w:rsid w:val="00266659"/>
    <w:rsid w:val="00272935"/>
    <w:rsid w:val="00273D25"/>
    <w:rsid w:val="00276D62"/>
    <w:rsid w:val="00280731"/>
    <w:rsid w:val="00282A92"/>
    <w:rsid w:val="0029194F"/>
    <w:rsid w:val="00292EB6"/>
    <w:rsid w:val="002946CF"/>
    <w:rsid w:val="002A63D4"/>
    <w:rsid w:val="002B23E8"/>
    <w:rsid w:val="002B2ACC"/>
    <w:rsid w:val="002B373A"/>
    <w:rsid w:val="002B734E"/>
    <w:rsid w:val="002C2B88"/>
    <w:rsid w:val="002C3333"/>
    <w:rsid w:val="002C5FE9"/>
    <w:rsid w:val="002C774A"/>
    <w:rsid w:val="002D41FA"/>
    <w:rsid w:val="002E113F"/>
    <w:rsid w:val="002E1E61"/>
    <w:rsid w:val="002E29AE"/>
    <w:rsid w:val="002E5A47"/>
    <w:rsid w:val="002E5D5A"/>
    <w:rsid w:val="002F1378"/>
    <w:rsid w:val="002F16FF"/>
    <w:rsid w:val="002F1D3F"/>
    <w:rsid w:val="002F3AEF"/>
    <w:rsid w:val="002F7A8E"/>
    <w:rsid w:val="0030153D"/>
    <w:rsid w:val="0030637C"/>
    <w:rsid w:val="003122FD"/>
    <w:rsid w:val="00314281"/>
    <w:rsid w:val="00327D0E"/>
    <w:rsid w:val="00335B22"/>
    <w:rsid w:val="0034078D"/>
    <w:rsid w:val="003500DA"/>
    <w:rsid w:val="0035141B"/>
    <w:rsid w:val="0035362B"/>
    <w:rsid w:val="00360ECA"/>
    <w:rsid w:val="003622AB"/>
    <w:rsid w:val="0036706A"/>
    <w:rsid w:val="003735C6"/>
    <w:rsid w:val="00377572"/>
    <w:rsid w:val="00383929"/>
    <w:rsid w:val="00383F8B"/>
    <w:rsid w:val="00384D7B"/>
    <w:rsid w:val="00385FD4"/>
    <w:rsid w:val="00394F1E"/>
    <w:rsid w:val="003B33F2"/>
    <w:rsid w:val="003C08DC"/>
    <w:rsid w:val="003C55F7"/>
    <w:rsid w:val="003C7C41"/>
    <w:rsid w:val="003D1371"/>
    <w:rsid w:val="003D6E11"/>
    <w:rsid w:val="003E0B3E"/>
    <w:rsid w:val="003E5E84"/>
    <w:rsid w:val="003E6230"/>
    <w:rsid w:val="003F3227"/>
    <w:rsid w:val="00403A7F"/>
    <w:rsid w:val="0040635B"/>
    <w:rsid w:val="00407BA3"/>
    <w:rsid w:val="004114D8"/>
    <w:rsid w:val="004134D9"/>
    <w:rsid w:val="0041473C"/>
    <w:rsid w:val="00415AB0"/>
    <w:rsid w:val="0041726D"/>
    <w:rsid w:val="004205A0"/>
    <w:rsid w:val="00423AC3"/>
    <w:rsid w:val="00424408"/>
    <w:rsid w:val="0043561D"/>
    <w:rsid w:val="00446160"/>
    <w:rsid w:val="00447420"/>
    <w:rsid w:val="00456448"/>
    <w:rsid w:val="00460C3B"/>
    <w:rsid w:val="00461E4E"/>
    <w:rsid w:val="004663C7"/>
    <w:rsid w:val="004852A0"/>
    <w:rsid w:val="00490199"/>
    <w:rsid w:val="004948E2"/>
    <w:rsid w:val="004A251B"/>
    <w:rsid w:val="004A3507"/>
    <w:rsid w:val="004B2959"/>
    <w:rsid w:val="004B318B"/>
    <w:rsid w:val="004B42BF"/>
    <w:rsid w:val="004C4792"/>
    <w:rsid w:val="004C5E17"/>
    <w:rsid w:val="004C7923"/>
    <w:rsid w:val="004E2C38"/>
    <w:rsid w:val="004E3AEC"/>
    <w:rsid w:val="004E5090"/>
    <w:rsid w:val="004F4F71"/>
    <w:rsid w:val="00502B86"/>
    <w:rsid w:val="0050527F"/>
    <w:rsid w:val="005126B0"/>
    <w:rsid w:val="00513E85"/>
    <w:rsid w:val="00522E12"/>
    <w:rsid w:val="005255C2"/>
    <w:rsid w:val="00530317"/>
    <w:rsid w:val="00532C92"/>
    <w:rsid w:val="00533A7A"/>
    <w:rsid w:val="00537CCE"/>
    <w:rsid w:val="00541858"/>
    <w:rsid w:val="00550AEE"/>
    <w:rsid w:val="00552556"/>
    <w:rsid w:val="00553CC0"/>
    <w:rsid w:val="00560E40"/>
    <w:rsid w:val="0056652E"/>
    <w:rsid w:val="00570AA2"/>
    <w:rsid w:val="00576D9F"/>
    <w:rsid w:val="005863D6"/>
    <w:rsid w:val="00595761"/>
    <w:rsid w:val="00597567"/>
    <w:rsid w:val="005A056B"/>
    <w:rsid w:val="005A2665"/>
    <w:rsid w:val="005A2F83"/>
    <w:rsid w:val="005A2F8D"/>
    <w:rsid w:val="005A5BE1"/>
    <w:rsid w:val="005B6709"/>
    <w:rsid w:val="005C122E"/>
    <w:rsid w:val="005D02EC"/>
    <w:rsid w:val="005D1453"/>
    <w:rsid w:val="005D40A0"/>
    <w:rsid w:val="005D7EFC"/>
    <w:rsid w:val="005E1FD3"/>
    <w:rsid w:val="005E2926"/>
    <w:rsid w:val="005E5DF8"/>
    <w:rsid w:val="005F0761"/>
    <w:rsid w:val="005F6112"/>
    <w:rsid w:val="005F7F11"/>
    <w:rsid w:val="006042EB"/>
    <w:rsid w:val="0061304D"/>
    <w:rsid w:val="00626317"/>
    <w:rsid w:val="00632361"/>
    <w:rsid w:val="00633C15"/>
    <w:rsid w:val="00642C23"/>
    <w:rsid w:val="00651EAD"/>
    <w:rsid w:val="00653799"/>
    <w:rsid w:val="00654425"/>
    <w:rsid w:val="006547B3"/>
    <w:rsid w:val="0067345E"/>
    <w:rsid w:val="00673C0D"/>
    <w:rsid w:val="00682F0C"/>
    <w:rsid w:val="00684F95"/>
    <w:rsid w:val="00687101"/>
    <w:rsid w:val="006976B0"/>
    <w:rsid w:val="006A061E"/>
    <w:rsid w:val="006A2C12"/>
    <w:rsid w:val="006A406E"/>
    <w:rsid w:val="006A4CE8"/>
    <w:rsid w:val="006A7921"/>
    <w:rsid w:val="006B0052"/>
    <w:rsid w:val="006C58B6"/>
    <w:rsid w:val="006D42B3"/>
    <w:rsid w:val="006D5AF7"/>
    <w:rsid w:val="006E22C5"/>
    <w:rsid w:val="006E3096"/>
    <w:rsid w:val="00703495"/>
    <w:rsid w:val="007058B5"/>
    <w:rsid w:val="007112E2"/>
    <w:rsid w:val="007138A1"/>
    <w:rsid w:val="00725D7A"/>
    <w:rsid w:val="007275B0"/>
    <w:rsid w:val="00727B66"/>
    <w:rsid w:val="00731674"/>
    <w:rsid w:val="00741B73"/>
    <w:rsid w:val="00743FB5"/>
    <w:rsid w:val="00745DCC"/>
    <w:rsid w:val="00746B1F"/>
    <w:rsid w:val="00750B9A"/>
    <w:rsid w:val="00755CF0"/>
    <w:rsid w:val="00755E65"/>
    <w:rsid w:val="00757066"/>
    <w:rsid w:val="0075760D"/>
    <w:rsid w:val="007605EA"/>
    <w:rsid w:val="00765BB9"/>
    <w:rsid w:val="00765F10"/>
    <w:rsid w:val="00775F6D"/>
    <w:rsid w:val="0077736A"/>
    <w:rsid w:val="007805D2"/>
    <w:rsid w:val="00780743"/>
    <w:rsid w:val="007857B8"/>
    <w:rsid w:val="007A1395"/>
    <w:rsid w:val="007A2702"/>
    <w:rsid w:val="007C0C63"/>
    <w:rsid w:val="007D2C74"/>
    <w:rsid w:val="007D2F80"/>
    <w:rsid w:val="007D698D"/>
    <w:rsid w:val="007D7364"/>
    <w:rsid w:val="007E7303"/>
    <w:rsid w:val="007F4163"/>
    <w:rsid w:val="0080177C"/>
    <w:rsid w:val="0080247D"/>
    <w:rsid w:val="00811C0C"/>
    <w:rsid w:val="00817CF8"/>
    <w:rsid w:val="00822609"/>
    <w:rsid w:val="00824398"/>
    <w:rsid w:val="00825519"/>
    <w:rsid w:val="00825AC6"/>
    <w:rsid w:val="008322D6"/>
    <w:rsid w:val="00834C5B"/>
    <w:rsid w:val="00842EA7"/>
    <w:rsid w:val="008445F6"/>
    <w:rsid w:val="0084487F"/>
    <w:rsid w:val="00847485"/>
    <w:rsid w:val="00851C53"/>
    <w:rsid w:val="00853BF5"/>
    <w:rsid w:val="0085565A"/>
    <w:rsid w:val="00855C9D"/>
    <w:rsid w:val="00861243"/>
    <w:rsid w:val="00861CC7"/>
    <w:rsid w:val="00862FCD"/>
    <w:rsid w:val="00875ABE"/>
    <w:rsid w:val="0088250D"/>
    <w:rsid w:val="00883DA6"/>
    <w:rsid w:val="00884F36"/>
    <w:rsid w:val="00890E9B"/>
    <w:rsid w:val="008958D2"/>
    <w:rsid w:val="00895AD1"/>
    <w:rsid w:val="0089676B"/>
    <w:rsid w:val="008971B2"/>
    <w:rsid w:val="0089736F"/>
    <w:rsid w:val="0089768D"/>
    <w:rsid w:val="00897804"/>
    <w:rsid w:val="008A356A"/>
    <w:rsid w:val="008A4A1D"/>
    <w:rsid w:val="008B4E53"/>
    <w:rsid w:val="008C5197"/>
    <w:rsid w:val="008C684C"/>
    <w:rsid w:val="008C7908"/>
    <w:rsid w:val="008D06AA"/>
    <w:rsid w:val="008D1066"/>
    <w:rsid w:val="008D119C"/>
    <w:rsid w:val="008D59D0"/>
    <w:rsid w:val="008D626A"/>
    <w:rsid w:val="008E0556"/>
    <w:rsid w:val="008E1E73"/>
    <w:rsid w:val="008E35D9"/>
    <w:rsid w:val="008E388C"/>
    <w:rsid w:val="008E5902"/>
    <w:rsid w:val="008E5EE5"/>
    <w:rsid w:val="008E6D9A"/>
    <w:rsid w:val="008E7C08"/>
    <w:rsid w:val="008F4343"/>
    <w:rsid w:val="00900EA2"/>
    <w:rsid w:val="009016DC"/>
    <w:rsid w:val="00903078"/>
    <w:rsid w:val="00904327"/>
    <w:rsid w:val="00904A70"/>
    <w:rsid w:val="009065ED"/>
    <w:rsid w:val="00915254"/>
    <w:rsid w:val="0091542F"/>
    <w:rsid w:val="00916C89"/>
    <w:rsid w:val="00916F82"/>
    <w:rsid w:val="00923017"/>
    <w:rsid w:val="0093119E"/>
    <w:rsid w:val="00931D35"/>
    <w:rsid w:val="0093308C"/>
    <w:rsid w:val="00935369"/>
    <w:rsid w:val="00940583"/>
    <w:rsid w:val="00943871"/>
    <w:rsid w:val="00952B17"/>
    <w:rsid w:val="00957067"/>
    <w:rsid w:val="00962E10"/>
    <w:rsid w:val="009632C3"/>
    <w:rsid w:val="00965B45"/>
    <w:rsid w:val="009708C0"/>
    <w:rsid w:val="0097147A"/>
    <w:rsid w:val="00975478"/>
    <w:rsid w:val="00976929"/>
    <w:rsid w:val="00976DCF"/>
    <w:rsid w:val="00981F08"/>
    <w:rsid w:val="00987D45"/>
    <w:rsid w:val="009A5281"/>
    <w:rsid w:val="009B25D7"/>
    <w:rsid w:val="009B4E6E"/>
    <w:rsid w:val="009C31AA"/>
    <w:rsid w:val="009C6A82"/>
    <w:rsid w:val="009C6FC4"/>
    <w:rsid w:val="009C7887"/>
    <w:rsid w:val="009E468E"/>
    <w:rsid w:val="009E727C"/>
    <w:rsid w:val="00A15BF2"/>
    <w:rsid w:val="00A15DE3"/>
    <w:rsid w:val="00A17BF1"/>
    <w:rsid w:val="00A17FD0"/>
    <w:rsid w:val="00A217A2"/>
    <w:rsid w:val="00A229E5"/>
    <w:rsid w:val="00A24152"/>
    <w:rsid w:val="00A26E9A"/>
    <w:rsid w:val="00A3288E"/>
    <w:rsid w:val="00A343F3"/>
    <w:rsid w:val="00A3779B"/>
    <w:rsid w:val="00A42D64"/>
    <w:rsid w:val="00A4324D"/>
    <w:rsid w:val="00A45246"/>
    <w:rsid w:val="00A45472"/>
    <w:rsid w:val="00A50932"/>
    <w:rsid w:val="00A53CFC"/>
    <w:rsid w:val="00A540E1"/>
    <w:rsid w:val="00A601C2"/>
    <w:rsid w:val="00A619A2"/>
    <w:rsid w:val="00A656E0"/>
    <w:rsid w:val="00A73CD3"/>
    <w:rsid w:val="00A74204"/>
    <w:rsid w:val="00A758FF"/>
    <w:rsid w:val="00A83EC4"/>
    <w:rsid w:val="00A85E27"/>
    <w:rsid w:val="00A86015"/>
    <w:rsid w:val="00A86C01"/>
    <w:rsid w:val="00A87951"/>
    <w:rsid w:val="00A908F4"/>
    <w:rsid w:val="00A976C6"/>
    <w:rsid w:val="00AA5B40"/>
    <w:rsid w:val="00AB2297"/>
    <w:rsid w:val="00AB61F6"/>
    <w:rsid w:val="00AB7C4C"/>
    <w:rsid w:val="00AC1534"/>
    <w:rsid w:val="00AC6E0C"/>
    <w:rsid w:val="00AD413F"/>
    <w:rsid w:val="00AE0E3E"/>
    <w:rsid w:val="00AE5EBC"/>
    <w:rsid w:val="00AE6C2E"/>
    <w:rsid w:val="00AF1996"/>
    <w:rsid w:val="00AF5186"/>
    <w:rsid w:val="00AF5257"/>
    <w:rsid w:val="00AF68D8"/>
    <w:rsid w:val="00B00AFD"/>
    <w:rsid w:val="00B05F4A"/>
    <w:rsid w:val="00B11303"/>
    <w:rsid w:val="00B12827"/>
    <w:rsid w:val="00B31CF0"/>
    <w:rsid w:val="00B34C86"/>
    <w:rsid w:val="00B373E0"/>
    <w:rsid w:val="00B44929"/>
    <w:rsid w:val="00B52D54"/>
    <w:rsid w:val="00B53981"/>
    <w:rsid w:val="00B65894"/>
    <w:rsid w:val="00B67490"/>
    <w:rsid w:val="00B83017"/>
    <w:rsid w:val="00B83936"/>
    <w:rsid w:val="00B91617"/>
    <w:rsid w:val="00B95AC4"/>
    <w:rsid w:val="00BB1367"/>
    <w:rsid w:val="00BB15F0"/>
    <w:rsid w:val="00BD12F4"/>
    <w:rsid w:val="00BD41C9"/>
    <w:rsid w:val="00BD427B"/>
    <w:rsid w:val="00BD57DB"/>
    <w:rsid w:val="00BE19AF"/>
    <w:rsid w:val="00BE36B9"/>
    <w:rsid w:val="00BF027D"/>
    <w:rsid w:val="00BF052C"/>
    <w:rsid w:val="00BF4F94"/>
    <w:rsid w:val="00C06C6C"/>
    <w:rsid w:val="00C0753F"/>
    <w:rsid w:val="00C11028"/>
    <w:rsid w:val="00C144FE"/>
    <w:rsid w:val="00C158B5"/>
    <w:rsid w:val="00C17A54"/>
    <w:rsid w:val="00C2116A"/>
    <w:rsid w:val="00C212FA"/>
    <w:rsid w:val="00C21D28"/>
    <w:rsid w:val="00C2207B"/>
    <w:rsid w:val="00C23834"/>
    <w:rsid w:val="00C42C6C"/>
    <w:rsid w:val="00C44E55"/>
    <w:rsid w:val="00C47EC8"/>
    <w:rsid w:val="00C5420D"/>
    <w:rsid w:val="00C54C2F"/>
    <w:rsid w:val="00C55CFB"/>
    <w:rsid w:val="00C63F9D"/>
    <w:rsid w:val="00C71F27"/>
    <w:rsid w:val="00C737D3"/>
    <w:rsid w:val="00C7483D"/>
    <w:rsid w:val="00C7535F"/>
    <w:rsid w:val="00C80A95"/>
    <w:rsid w:val="00C8288D"/>
    <w:rsid w:val="00C85501"/>
    <w:rsid w:val="00C87C8A"/>
    <w:rsid w:val="00CA4317"/>
    <w:rsid w:val="00CA6B9F"/>
    <w:rsid w:val="00CB0870"/>
    <w:rsid w:val="00CB7976"/>
    <w:rsid w:val="00CC133E"/>
    <w:rsid w:val="00CC5058"/>
    <w:rsid w:val="00CC6995"/>
    <w:rsid w:val="00CD0BA8"/>
    <w:rsid w:val="00CD3D0A"/>
    <w:rsid w:val="00CD6C45"/>
    <w:rsid w:val="00CE2907"/>
    <w:rsid w:val="00CE57AE"/>
    <w:rsid w:val="00CF2EEC"/>
    <w:rsid w:val="00CF4F51"/>
    <w:rsid w:val="00CF62A0"/>
    <w:rsid w:val="00D024EA"/>
    <w:rsid w:val="00D0608D"/>
    <w:rsid w:val="00D102B2"/>
    <w:rsid w:val="00D13180"/>
    <w:rsid w:val="00D1500B"/>
    <w:rsid w:val="00D20E33"/>
    <w:rsid w:val="00D27FAD"/>
    <w:rsid w:val="00D30D39"/>
    <w:rsid w:val="00D31FEA"/>
    <w:rsid w:val="00D4199B"/>
    <w:rsid w:val="00D4286B"/>
    <w:rsid w:val="00D50EC2"/>
    <w:rsid w:val="00D54399"/>
    <w:rsid w:val="00D55185"/>
    <w:rsid w:val="00D80560"/>
    <w:rsid w:val="00D83A5B"/>
    <w:rsid w:val="00DA50A5"/>
    <w:rsid w:val="00DA6FA3"/>
    <w:rsid w:val="00DB47DD"/>
    <w:rsid w:val="00DC0E1F"/>
    <w:rsid w:val="00DC3029"/>
    <w:rsid w:val="00DC3D30"/>
    <w:rsid w:val="00DC4074"/>
    <w:rsid w:val="00DC7D87"/>
    <w:rsid w:val="00DD4E33"/>
    <w:rsid w:val="00DE0293"/>
    <w:rsid w:val="00DE0E24"/>
    <w:rsid w:val="00DE1A38"/>
    <w:rsid w:val="00DE2EC6"/>
    <w:rsid w:val="00DE4561"/>
    <w:rsid w:val="00DE57D2"/>
    <w:rsid w:val="00DF048E"/>
    <w:rsid w:val="00DF30A7"/>
    <w:rsid w:val="00DF46E8"/>
    <w:rsid w:val="00DF57C0"/>
    <w:rsid w:val="00E03F3E"/>
    <w:rsid w:val="00E05AF7"/>
    <w:rsid w:val="00E05B4B"/>
    <w:rsid w:val="00E074C0"/>
    <w:rsid w:val="00E1415B"/>
    <w:rsid w:val="00E16D1C"/>
    <w:rsid w:val="00E31600"/>
    <w:rsid w:val="00E34F76"/>
    <w:rsid w:val="00E357CC"/>
    <w:rsid w:val="00E37B59"/>
    <w:rsid w:val="00E37E9C"/>
    <w:rsid w:val="00E40A55"/>
    <w:rsid w:val="00E43550"/>
    <w:rsid w:val="00E45F07"/>
    <w:rsid w:val="00E47CFB"/>
    <w:rsid w:val="00E520B6"/>
    <w:rsid w:val="00E52478"/>
    <w:rsid w:val="00E52B2A"/>
    <w:rsid w:val="00E53AD7"/>
    <w:rsid w:val="00E61BE7"/>
    <w:rsid w:val="00E62DDC"/>
    <w:rsid w:val="00E70C85"/>
    <w:rsid w:val="00E745BB"/>
    <w:rsid w:val="00E76A77"/>
    <w:rsid w:val="00E82AA8"/>
    <w:rsid w:val="00E87CF7"/>
    <w:rsid w:val="00E96B00"/>
    <w:rsid w:val="00EA2EA0"/>
    <w:rsid w:val="00EA411A"/>
    <w:rsid w:val="00EB09D1"/>
    <w:rsid w:val="00EB338B"/>
    <w:rsid w:val="00EB65A4"/>
    <w:rsid w:val="00EB6783"/>
    <w:rsid w:val="00EC0BA9"/>
    <w:rsid w:val="00EC0EC4"/>
    <w:rsid w:val="00EC299E"/>
    <w:rsid w:val="00ED73C3"/>
    <w:rsid w:val="00ED7885"/>
    <w:rsid w:val="00EE23F7"/>
    <w:rsid w:val="00EE3C36"/>
    <w:rsid w:val="00F056A2"/>
    <w:rsid w:val="00F05E32"/>
    <w:rsid w:val="00F106FF"/>
    <w:rsid w:val="00F17894"/>
    <w:rsid w:val="00F235C1"/>
    <w:rsid w:val="00F25A23"/>
    <w:rsid w:val="00F275EC"/>
    <w:rsid w:val="00F31D78"/>
    <w:rsid w:val="00F37E2F"/>
    <w:rsid w:val="00F430F9"/>
    <w:rsid w:val="00F53D0D"/>
    <w:rsid w:val="00F552B6"/>
    <w:rsid w:val="00F60366"/>
    <w:rsid w:val="00F75F5B"/>
    <w:rsid w:val="00F87A8C"/>
    <w:rsid w:val="00F9661C"/>
    <w:rsid w:val="00F96E7E"/>
    <w:rsid w:val="00FA4967"/>
    <w:rsid w:val="00FB3D6E"/>
    <w:rsid w:val="00FB5480"/>
    <w:rsid w:val="00FB57C3"/>
    <w:rsid w:val="00FB637D"/>
    <w:rsid w:val="00FC4267"/>
    <w:rsid w:val="00FC5C34"/>
    <w:rsid w:val="00FC5F91"/>
    <w:rsid w:val="00FC6099"/>
    <w:rsid w:val="00FD0237"/>
    <w:rsid w:val="00FD09C9"/>
    <w:rsid w:val="00FD0EDE"/>
    <w:rsid w:val="00FD2B0C"/>
    <w:rsid w:val="00FE27D2"/>
    <w:rsid w:val="00FE494B"/>
    <w:rsid w:val="00FE496B"/>
    <w:rsid w:val="00FE5651"/>
    <w:rsid w:val="00FF011D"/>
    <w:rsid w:val="00FF0860"/>
    <w:rsid w:val="00FF10AA"/>
    <w:rsid w:val="00FF4069"/>
    <w:rsid w:val="00FF4B91"/>
    <w:rsid w:val="00FF6E5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 w:type="character" w:customStyle="1" w:styleId="A34">
    <w:name w:val="A34"/>
    <w:uiPriority w:val="99"/>
    <w:rsid w:val="00883DA6"/>
    <w:rPr>
      <w:rFonts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 w:type="character" w:customStyle="1" w:styleId="A34">
    <w:name w:val="A34"/>
    <w:uiPriority w:val="99"/>
    <w:rsid w:val="00883DA6"/>
    <w:rPr>
      <w:rFonts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375">
      <w:bodyDiv w:val="1"/>
      <w:marLeft w:val="0"/>
      <w:marRight w:val="0"/>
      <w:marTop w:val="0"/>
      <w:marBottom w:val="0"/>
      <w:divBdr>
        <w:top w:val="none" w:sz="0" w:space="0" w:color="auto"/>
        <w:left w:val="none" w:sz="0" w:space="0" w:color="auto"/>
        <w:bottom w:val="none" w:sz="0" w:space="0" w:color="auto"/>
        <w:right w:val="none" w:sz="0" w:space="0" w:color="auto"/>
      </w:divBdr>
    </w:div>
    <w:div w:id="87629002">
      <w:bodyDiv w:val="1"/>
      <w:marLeft w:val="0"/>
      <w:marRight w:val="0"/>
      <w:marTop w:val="0"/>
      <w:marBottom w:val="0"/>
      <w:divBdr>
        <w:top w:val="none" w:sz="0" w:space="0" w:color="auto"/>
        <w:left w:val="none" w:sz="0" w:space="0" w:color="auto"/>
        <w:bottom w:val="none" w:sz="0" w:space="0" w:color="auto"/>
        <w:right w:val="none" w:sz="0" w:space="0" w:color="auto"/>
      </w:divBdr>
    </w:div>
    <w:div w:id="236794800">
      <w:bodyDiv w:val="1"/>
      <w:marLeft w:val="0"/>
      <w:marRight w:val="0"/>
      <w:marTop w:val="0"/>
      <w:marBottom w:val="0"/>
      <w:divBdr>
        <w:top w:val="none" w:sz="0" w:space="0" w:color="auto"/>
        <w:left w:val="none" w:sz="0" w:space="0" w:color="auto"/>
        <w:bottom w:val="none" w:sz="0" w:space="0" w:color="auto"/>
        <w:right w:val="none" w:sz="0" w:space="0" w:color="auto"/>
      </w:divBdr>
    </w:div>
    <w:div w:id="240795454">
      <w:bodyDiv w:val="1"/>
      <w:marLeft w:val="0"/>
      <w:marRight w:val="0"/>
      <w:marTop w:val="0"/>
      <w:marBottom w:val="0"/>
      <w:divBdr>
        <w:top w:val="none" w:sz="0" w:space="0" w:color="auto"/>
        <w:left w:val="none" w:sz="0" w:space="0" w:color="auto"/>
        <w:bottom w:val="none" w:sz="0" w:space="0" w:color="auto"/>
        <w:right w:val="none" w:sz="0" w:space="0" w:color="auto"/>
      </w:divBdr>
    </w:div>
    <w:div w:id="249966113">
      <w:bodyDiv w:val="1"/>
      <w:marLeft w:val="0"/>
      <w:marRight w:val="0"/>
      <w:marTop w:val="0"/>
      <w:marBottom w:val="0"/>
      <w:divBdr>
        <w:top w:val="none" w:sz="0" w:space="0" w:color="auto"/>
        <w:left w:val="none" w:sz="0" w:space="0" w:color="auto"/>
        <w:bottom w:val="none" w:sz="0" w:space="0" w:color="auto"/>
        <w:right w:val="none" w:sz="0" w:space="0" w:color="auto"/>
      </w:divBdr>
    </w:div>
    <w:div w:id="280767275">
      <w:bodyDiv w:val="1"/>
      <w:marLeft w:val="0"/>
      <w:marRight w:val="0"/>
      <w:marTop w:val="0"/>
      <w:marBottom w:val="0"/>
      <w:divBdr>
        <w:top w:val="none" w:sz="0" w:space="0" w:color="auto"/>
        <w:left w:val="none" w:sz="0" w:space="0" w:color="auto"/>
        <w:bottom w:val="none" w:sz="0" w:space="0" w:color="auto"/>
        <w:right w:val="none" w:sz="0" w:space="0" w:color="auto"/>
      </w:divBdr>
      <w:divsChild>
        <w:div w:id="460272130">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885746905">
          <w:marLeft w:val="0"/>
          <w:marRight w:val="0"/>
          <w:marTop w:val="0"/>
          <w:marBottom w:val="0"/>
          <w:divBdr>
            <w:top w:val="none" w:sz="0" w:space="0" w:color="auto"/>
            <w:left w:val="none" w:sz="0" w:space="0" w:color="auto"/>
            <w:bottom w:val="none" w:sz="0" w:space="0" w:color="auto"/>
            <w:right w:val="none" w:sz="0" w:space="0" w:color="auto"/>
          </w:divBdr>
        </w:div>
        <w:div w:id="1090933194">
          <w:marLeft w:val="0"/>
          <w:marRight w:val="0"/>
          <w:marTop w:val="0"/>
          <w:marBottom w:val="0"/>
          <w:divBdr>
            <w:top w:val="none" w:sz="0" w:space="0" w:color="auto"/>
            <w:left w:val="none" w:sz="0" w:space="0" w:color="auto"/>
            <w:bottom w:val="none" w:sz="0" w:space="0" w:color="auto"/>
            <w:right w:val="none" w:sz="0" w:space="0" w:color="auto"/>
          </w:divBdr>
        </w:div>
        <w:div w:id="1680690222">
          <w:marLeft w:val="0"/>
          <w:marRight w:val="0"/>
          <w:marTop w:val="0"/>
          <w:marBottom w:val="0"/>
          <w:divBdr>
            <w:top w:val="none" w:sz="0" w:space="0" w:color="auto"/>
            <w:left w:val="none" w:sz="0" w:space="0" w:color="auto"/>
            <w:bottom w:val="none" w:sz="0" w:space="0" w:color="auto"/>
            <w:right w:val="none" w:sz="0" w:space="0" w:color="auto"/>
          </w:divBdr>
        </w:div>
        <w:div w:id="615869255">
          <w:marLeft w:val="0"/>
          <w:marRight w:val="0"/>
          <w:marTop w:val="0"/>
          <w:marBottom w:val="0"/>
          <w:divBdr>
            <w:top w:val="none" w:sz="0" w:space="0" w:color="auto"/>
            <w:left w:val="none" w:sz="0" w:space="0" w:color="auto"/>
            <w:bottom w:val="none" w:sz="0" w:space="0" w:color="auto"/>
            <w:right w:val="none" w:sz="0" w:space="0" w:color="auto"/>
          </w:divBdr>
        </w:div>
        <w:div w:id="695422092">
          <w:marLeft w:val="0"/>
          <w:marRight w:val="0"/>
          <w:marTop w:val="0"/>
          <w:marBottom w:val="0"/>
          <w:divBdr>
            <w:top w:val="none" w:sz="0" w:space="0" w:color="auto"/>
            <w:left w:val="none" w:sz="0" w:space="0" w:color="auto"/>
            <w:bottom w:val="none" w:sz="0" w:space="0" w:color="auto"/>
            <w:right w:val="none" w:sz="0" w:space="0" w:color="auto"/>
          </w:divBdr>
        </w:div>
        <w:div w:id="952440598">
          <w:marLeft w:val="0"/>
          <w:marRight w:val="0"/>
          <w:marTop w:val="0"/>
          <w:marBottom w:val="0"/>
          <w:divBdr>
            <w:top w:val="none" w:sz="0" w:space="0" w:color="auto"/>
            <w:left w:val="none" w:sz="0" w:space="0" w:color="auto"/>
            <w:bottom w:val="none" w:sz="0" w:space="0" w:color="auto"/>
            <w:right w:val="none" w:sz="0" w:space="0" w:color="auto"/>
          </w:divBdr>
        </w:div>
        <w:div w:id="959530120">
          <w:marLeft w:val="0"/>
          <w:marRight w:val="0"/>
          <w:marTop w:val="0"/>
          <w:marBottom w:val="0"/>
          <w:divBdr>
            <w:top w:val="none" w:sz="0" w:space="0" w:color="auto"/>
            <w:left w:val="none" w:sz="0" w:space="0" w:color="auto"/>
            <w:bottom w:val="none" w:sz="0" w:space="0" w:color="auto"/>
            <w:right w:val="none" w:sz="0" w:space="0" w:color="auto"/>
          </w:divBdr>
        </w:div>
        <w:div w:id="525288244">
          <w:marLeft w:val="0"/>
          <w:marRight w:val="0"/>
          <w:marTop w:val="0"/>
          <w:marBottom w:val="0"/>
          <w:divBdr>
            <w:top w:val="none" w:sz="0" w:space="0" w:color="auto"/>
            <w:left w:val="none" w:sz="0" w:space="0" w:color="auto"/>
            <w:bottom w:val="none" w:sz="0" w:space="0" w:color="auto"/>
            <w:right w:val="none" w:sz="0" w:space="0" w:color="auto"/>
          </w:divBdr>
        </w:div>
        <w:div w:id="994794149">
          <w:marLeft w:val="0"/>
          <w:marRight w:val="0"/>
          <w:marTop w:val="0"/>
          <w:marBottom w:val="0"/>
          <w:divBdr>
            <w:top w:val="none" w:sz="0" w:space="0" w:color="auto"/>
            <w:left w:val="none" w:sz="0" w:space="0" w:color="auto"/>
            <w:bottom w:val="none" w:sz="0" w:space="0" w:color="auto"/>
            <w:right w:val="none" w:sz="0" w:space="0" w:color="auto"/>
          </w:divBdr>
        </w:div>
        <w:div w:id="2095711052">
          <w:marLeft w:val="0"/>
          <w:marRight w:val="0"/>
          <w:marTop w:val="0"/>
          <w:marBottom w:val="0"/>
          <w:divBdr>
            <w:top w:val="none" w:sz="0" w:space="0" w:color="auto"/>
            <w:left w:val="none" w:sz="0" w:space="0" w:color="auto"/>
            <w:bottom w:val="none" w:sz="0" w:space="0" w:color="auto"/>
            <w:right w:val="none" w:sz="0" w:space="0" w:color="auto"/>
          </w:divBdr>
        </w:div>
        <w:div w:id="151526890">
          <w:marLeft w:val="0"/>
          <w:marRight w:val="0"/>
          <w:marTop w:val="0"/>
          <w:marBottom w:val="0"/>
          <w:divBdr>
            <w:top w:val="none" w:sz="0" w:space="0" w:color="auto"/>
            <w:left w:val="none" w:sz="0" w:space="0" w:color="auto"/>
            <w:bottom w:val="none" w:sz="0" w:space="0" w:color="auto"/>
            <w:right w:val="none" w:sz="0" w:space="0" w:color="auto"/>
          </w:divBdr>
        </w:div>
        <w:div w:id="415716027">
          <w:marLeft w:val="0"/>
          <w:marRight w:val="0"/>
          <w:marTop w:val="0"/>
          <w:marBottom w:val="0"/>
          <w:divBdr>
            <w:top w:val="none" w:sz="0" w:space="0" w:color="auto"/>
            <w:left w:val="none" w:sz="0" w:space="0" w:color="auto"/>
            <w:bottom w:val="none" w:sz="0" w:space="0" w:color="auto"/>
            <w:right w:val="none" w:sz="0" w:space="0" w:color="auto"/>
          </w:divBdr>
        </w:div>
        <w:div w:id="1661421463">
          <w:marLeft w:val="0"/>
          <w:marRight w:val="0"/>
          <w:marTop w:val="0"/>
          <w:marBottom w:val="0"/>
          <w:divBdr>
            <w:top w:val="none" w:sz="0" w:space="0" w:color="auto"/>
            <w:left w:val="none" w:sz="0" w:space="0" w:color="auto"/>
            <w:bottom w:val="none" w:sz="0" w:space="0" w:color="auto"/>
            <w:right w:val="none" w:sz="0" w:space="0" w:color="auto"/>
          </w:divBdr>
        </w:div>
        <w:div w:id="73090690">
          <w:marLeft w:val="0"/>
          <w:marRight w:val="0"/>
          <w:marTop w:val="0"/>
          <w:marBottom w:val="0"/>
          <w:divBdr>
            <w:top w:val="none" w:sz="0" w:space="0" w:color="auto"/>
            <w:left w:val="none" w:sz="0" w:space="0" w:color="auto"/>
            <w:bottom w:val="none" w:sz="0" w:space="0" w:color="auto"/>
            <w:right w:val="none" w:sz="0" w:space="0" w:color="auto"/>
          </w:divBdr>
        </w:div>
        <w:div w:id="84689955">
          <w:marLeft w:val="0"/>
          <w:marRight w:val="0"/>
          <w:marTop w:val="0"/>
          <w:marBottom w:val="0"/>
          <w:divBdr>
            <w:top w:val="none" w:sz="0" w:space="0" w:color="auto"/>
            <w:left w:val="none" w:sz="0" w:space="0" w:color="auto"/>
            <w:bottom w:val="none" w:sz="0" w:space="0" w:color="auto"/>
            <w:right w:val="none" w:sz="0" w:space="0" w:color="auto"/>
          </w:divBdr>
        </w:div>
        <w:div w:id="272250511">
          <w:marLeft w:val="0"/>
          <w:marRight w:val="0"/>
          <w:marTop w:val="0"/>
          <w:marBottom w:val="0"/>
          <w:divBdr>
            <w:top w:val="none" w:sz="0" w:space="0" w:color="auto"/>
            <w:left w:val="none" w:sz="0" w:space="0" w:color="auto"/>
            <w:bottom w:val="none" w:sz="0" w:space="0" w:color="auto"/>
            <w:right w:val="none" w:sz="0" w:space="0" w:color="auto"/>
          </w:divBdr>
        </w:div>
        <w:div w:id="523251275">
          <w:marLeft w:val="0"/>
          <w:marRight w:val="0"/>
          <w:marTop w:val="0"/>
          <w:marBottom w:val="0"/>
          <w:divBdr>
            <w:top w:val="none" w:sz="0" w:space="0" w:color="auto"/>
            <w:left w:val="none" w:sz="0" w:space="0" w:color="auto"/>
            <w:bottom w:val="none" w:sz="0" w:space="0" w:color="auto"/>
            <w:right w:val="none" w:sz="0" w:space="0" w:color="auto"/>
          </w:divBdr>
        </w:div>
        <w:div w:id="58067017">
          <w:marLeft w:val="0"/>
          <w:marRight w:val="0"/>
          <w:marTop w:val="0"/>
          <w:marBottom w:val="0"/>
          <w:divBdr>
            <w:top w:val="none" w:sz="0" w:space="0" w:color="auto"/>
            <w:left w:val="none" w:sz="0" w:space="0" w:color="auto"/>
            <w:bottom w:val="none" w:sz="0" w:space="0" w:color="auto"/>
            <w:right w:val="none" w:sz="0" w:space="0" w:color="auto"/>
          </w:divBdr>
        </w:div>
        <w:div w:id="1940605735">
          <w:marLeft w:val="0"/>
          <w:marRight w:val="0"/>
          <w:marTop w:val="0"/>
          <w:marBottom w:val="0"/>
          <w:divBdr>
            <w:top w:val="none" w:sz="0" w:space="0" w:color="auto"/>
            <w:left w:val="none" w:sz="0" w:space="0" w:color="auto"/>
            <w:bottom w:val="none" w:sz="0" w:space="0" w:color="auto"/>
            <w:right w:val="none" w:sz="0" w:space="0" w:color="auto"/>
          </w:divBdr>
        </w:div>
        <w:div w:id="958030317">
          <w:marLeft w:val="0"/>
          <w:marRight w:val="0"/>
          <w:marTop w:val="0"/>
          <w:marBottom w:val="0"/>
          <w:divBdr>
            <w:top w:val="none" w:sz="0" w:space="0" w:color="auto"/>
            <w:left w:val="none" w:sz="0" w:space="0" w:color="auto"/>
            <w:bottom w:val="none" w:sz="0" w:space="0" w:color="auto"/>
            <w:right w:val="none" w:sz="0" w:space="0" w:color="auto"/>
          </w:divBdr>
        </w:div>
        <w:div w:id="1488133283">
          <w:marLeft w:val="0"/>
          <w:marRight w:val="0"/>
          <w:marTop w:val="0"/>
          <w:marBottom w:val="0"/>
          <w:divBdr>
            <w:top w:val="none" w:sz="0" w:space="0" w:color="auto"/>
            <w:left w:val="none" w:sz="0" w:space="0" w:color="auto"/>
            <w:bottom w:val="none" w:sz="0" w:space="0" w:color="auto"/>
            <w:right w:val="none" w:sz="0" w:space="0" w:color="auto"/>
          </w:divBdr>
        </w:div>
        <w:div w:id="530724292">
          <w:marLeft w:val="0"/>
          <w:marRight w:val="0"/>
          <w:marTop w:val="0"/>
          <w:marBottom w:val="0"/>
          <w:divBdr>
            <w:top w:val="none" w:sz="0" w:space="0" w:color="auto"/>
            <w:left w:val="none" w:sz="0" w:space="0" w:color="auto"/>
            <w:bottom w:val="none" w:sz="0" w:space="0" w:color="auto"/>
            <w:right w:val="none" w:sz="0" w:space="0" w:color="auto"/>
          </w:divBdr>
        </w:div>
        <w:div w:id="711883391">
          <w:marLeft w:val="0"/>
          <w:marRight w:val="0"/>
          <w:marTop w:val="0"/>
          <w:marBottom w:val="0"/>
          <w:divBdr>
            <w:top w:val="none" w:sz="0" w:space="0" w:color="auto"/>
            <w:left w:val="none" w:sz="0" w:space="0" w:color="auto"/>
            <w:bottom w:val="none" w:sz="0" w:space="0" w:color="auto"/>
            <w:right w:val="none" w:sz="0" w:space="0" w:color="auto"/>
          </w:divBdr>
        </w:div>
      </w:divsChild>
    </w:div>
    <w:div w:id="396630591">
      <w:bodyDiv w:val="1"/>
      <w:marLeft w:val="0"/>
      <w:marRight w:val="0"/>
      <w:marTop w:val="0"/>
      <w:marBottom w:val="0"/>
      <w:divBdr>
        <w:top w:val="none" w:sz="0" w:space="0" w:color="auto"/>
        <w:left w:val="none" w:sz="0" w:space="0" w:color="auto"/>
        <w:bottom w:val="none" w:sz="0" w:space="0" w:color="auto"/>
        <w:right w:val="none" w:sz="0" w:space="0" w:color="auto"/>
      </w:divBdr>
    </w:div>
    <w:div w:id="448546069">
      <w:bodyDiv w:val="1"/>
      <w:marLeft w:val="0"/>
      <w:marRight w:val="0"/>
      <w:marTop w:val="0"/>
      <w:marBottom w:val="0"/>
      <w:divBdr>
        <w:top w:val="none" w:sz="0" w:space="0" w:color="auto"/>
        <w:left w:val="none" w:sz="0" w:space="0" w:color="auto"/>
        <w:bottom w:val="none" w:sz="0" w:space="0" w:color="auto"/>
        <w:right w:val="none" w:sz="0" w:space="0" w:color="auto"/>
      </w:divBdr>
    </w:div>
    <w:div w:id="501510604">
      <w:bodyDiv w:val="1"/>
      <w:marLeft w:val="0"/>
      <w:marRight w:val="0"/>
      <w:marTop w:val="0"/>
      <w:marBottom w:val="0"/>
      <w:divBdr>
        <w:top w:val="none" w:sz="0" w:space="0" w:color="auto"/>
        <w:left w:val="none" w:sz="0" w:space="0" w:color="auto"/>
        <w:bottom w:val="none" w:sz="0" w:space="0" w:color="auto"/>
        <w:right w:val="none" w:sz="0" w:space="0" w:color="auto"/>
      </w:divBdr>
      <w:divsChild>
        <w:div w:id="309945535">
          <w:marLeft w:val="0"/>
          <w:marRight w:val="0"/>
          <w:marTop w:val="0"/>
          <w:marBottom w:val="0"/>
          <w:divBdr>
            <w:top w:val="none" w:sz="0" w:space="0" w:color="auto"/>
            <w:left w:val="none" w:sz="0" w:space="0" w:color="auto"/>
            <w:bottom w:val="none" w:sz="0" w:space="0" w:color="auto"/>
            <w:right w:val="none" w:sz="0" w:space="0" w:color="auto"/>
          </w:divBdr>
        </w:div>
        <w:div w:id="518810863">
          <w:marLeft w:val="0"/>
          <w:marRight w:val="0"/>
          <w:marTop w:val="0"/>
          <w:marBottom w:val="0"/>
          <w:divBdr>
            <w:top w:val="none" w:sz="0" w:space="0" w:color="auto"/>
            <w:left w:val="none" w:sz="0" w:space="0" w:color="auto"/>
            <w:bottom w:val="none" w:sz="0" w:space="0" w:color="auto"/>
            <w:right w:val="none" w:sz="0" w:space="0" w:color="auto"/>
          </w:divBdr>
        </w:div>
        <w:div w:id="927076774">
          <w:marLeft w:val="0"/>
          <w:marRight w:val="0"/>
          <w:marTop w:val="0"/>
          <w:marBottom w:val="0"/>
          <w:divBdr>
            <w:top w:val="none" w:sz="0" w:space="0" w:color="auto"/>
            <w:left w:val="none" w:sz="0" w:space="0" w:color="auto"/>
            <w:bottom w:val="none" w:sz="0" w:space="0" w:color="auto"/>
            <w:right w:val="none" w:sz="0" w:space="0" w:color="auto"/>
          </w:divBdr>
        </w:div>
        <w:div w:id="326710683">
          <w:marLeft w:val="0"/>
          <w:marRight w:val="0"/>
          <w:marTop w:val="0"/>
          <w:marBottom w:val="0"/>
          <w:divBdr>
            <w:top w:val="none" w:sz="0" w:space="0" w:color="auto"/>
            <w:left w:val="none" w:sz="0" w:space="0" w:color="auto"/>
            <w:bottom w:val="none" w:sz="0" w:space="0" w:color="auto"/>
            <w:right w:val="none" w:sz="0" w:space="0" w:color="auto"/>
          </w:divBdr>
        </w:div>
        <w:div w:id="128744562">
          <w:marLeft w:val="0"/>
          <w:marRight w:val="0"/>
          <w:marTop w:val="0"/>
          <w:marBottom w:val="0"/>
          <w:divBdr>
            <w:top w:val="none" w:sz="0" w:space="0" w:color="auto"/>
            <w:left w:val="none" w:sz="0" w:space="0" w:color="auto"/>
            <w:bottom w:val="none" w:sz="0" w:space="0" w:color="auto"/>
            <w:right w:val="none" w:sz="0" w:space="0" w:color="auto"/>
          </w:divBdr>
        </w:div>
        <w:div w:id="1023674381">
          <w:marLeft w:val="0"/>
          <w:marRight w:val="0"/>
          <w:marTop w:val="0"/>
          <w:marBottom w:val="0"/>
          <w:divBdr>
            <w:top w:val="none" w:sz="0" w:space="0" w:color="auto"/>
            <w:left w:val="none" w:sz="0" w:space="0" w:color="auto"/>
            <w:bottom w:val="none" w:sz="0" w:space="0" w:color="auto"/>
            <w:right w:val="none" w:sz="0" w:space="0" w:color="auto"/>
          </w:divBdr>
        </w:div>
        <w:div w:id="1627658262">
          <w:marLeft w:val="0"/>
          <w:marRight w:val="0"/>
          <w:marTop w:val="0"/>
          <w:marBottom w:val="0"/>
          <w:divBdr>
            <w:top w:val="none" w:sz="0" w:space="0" w:color="auto"/>
            <w:left w:val="none" w:sz="0" w:space="0" w:color="auto"/>
            <w:bottom w:val="none" w:sz="0" w:space="0" w:color="auto"/>
            <w:right w:val="none" w:sz="0" w:space="0" w:color="auto"/>
          </w:divBdr>
        </w:div>
        <w:div w:id="161166367">
          <w:marLeft w:val="0"/>
          <w:marRight w:val="0"/>
          <w:marTop w:val="0"/>
          <w:marBottom w:val="0"/>
          <w:divBdr>
            <w:top w:val="none" w:sz="0" w:space="0" w:color="auto"/>
            <w:left w:val="none" w:sz="0" w:space="0" w:color="auto"/>
            <w:bottom w:val="none" w:sz="0" w:space="0" w:color="auto"/>
            <w:right w:val="none" w:sz="0" w:space="0" w:color="auto"/>
          </w:divBdr>
        </w:div>
        <w:div w:id="667831266">
          <w:marLeft w:val="0"/>
          <w:marRight w:val="0"/>
          <w:marTop w:val="0"/>
          <w:marBottom w:val="0"/>
          <w:divBdr>
            <w:top w:val="none" w:sz="0" w:space="0" w:color="auto"/>
            <w:left w:val="none" w:sz="0" w:space="0" w:color="auto"/>
            <w:bottom w:val="none" w:sz="0" w:space="0" w:color="auto"/>
            <w:right w:val="none" w:sz="0" w:space="0" w:color="auto"/>
          </w:divBdr>
        </w:div>
        <w:div w:id="905728857">
          <w:marLeft w:val="0"/>
          <w:marRight w:val="0"/>
          <w:marTop w:val="0"/>
          <w:marBottom w:val="0"/>
          <w:divBdr>
            <w:top w:val="none" w:sz="0" w:space="0" w:color="auto"/>
            <w:left w:val="none" w:sz="0" w:space="0" w:color="auto"/>
            <w:bottom w:val="none" w:sz="0" w:space="0" w:color="auto"/>
            <w:right w:val="none" w:sz="0" w:space="0" w:color="auto"/>
          </w:divBdr>
        </w:div>
        <w:div w:id="465047344">
          <w:marLeft w:val="0"/>
          <w:marRight w:val="0"/>
          <w:marTop w:val="0"/>
          <w:marBottom w:val="0"/>
          <w:divBdr>
            <w:top w:val="none" w:sz="0" w:space="0" w:color="auto"/>
            <w:left w:val="none" w:sz="0" w:space="0" w:color="auto"/>
            <w:bottom w:val="none" w:sz="0" w:space="0" w:color="auto"/>
            <w:right w:val="none" w:sz="0" w:space="0" w:color="auto"/>
          </w:divBdr>
        </w:div>
        <w:div w:id="688601762">
          <w:marLeft w:val="0"/>
          <w:marRight w:val="0"/>
          <w:marTop w:val="0"/>
          <w:marBottom w:val="0"/>
          <w:divBdr>
            <w:top w:val="none" w:sz="0" w:space="0" w:color="auto"/>
            <w:left w:val="none" w:sz="0" w:space="0" w:color="auto"/>
            <w:bottom w:val="none" w:sz="0" w:space="0" w:color="auto"/>
            <w:right w:val="none" w:sz="0" w:space="0" w:color="auto"/>
          </w:divBdr>
        </w:div>
        <w:div w:id="1706834858">
          <w:marLeft w:val="0"/>
          <w:marRight w:val="0"/>
          <w:marTop w:val="0"/>
          <w:marBottom w:val="0"/>
          <w:divBdr>
            <w:top w:val="none" w:sz="0" w:space="0" w:color="auto"/>
            <w:left w:val="none" w:sz="0" w:space="0" w:color="auto"/>
            <w:bottom w:val="none" w:sz="0" w:space="0" w:color="auto"/>
            <w:right w:val="none" w:sz="0" w:space="0" w:color="auto"/>
          </w:divBdr>
        </w:div>
        <w:div w:id="2143234288">
          <w:marLeft w:val="0"/>
          <w:marRight w:val="0"/>
          <w:marTop w:val="0"/>
          <w:marBottom w:val="0"/>
          <w:divBdr>
            <w:top w:val="none" w:sz="0" w:space="0" w:color="auto"/>
            <w:left w:val="none" w:sz="0" w:space="0" w:color="auto"/>
            <w:bottom w:val="none" w:sz="0" w:space="0" w:color="auto"/>
            <w:right w:val="none" w:sz="0" w:space="0" w:color="auto"/>
          </w:divBdr>
        </w:div>
        <w:div w:id="521431820">
          <w:marLeft w:val="0"/>
          <w:marRight w:val="0"/>
          <w:marTop w:val="0"/>
          <w:marBottom w:val="0"/>
          <w:divBdr>
            <w:top w:val="none" w:sz="0" w:space="0" w:color="auto"/>
            <w:left w:val="none" w:sz="0" w:space="0" w:color="auto"/>
            <w:bottom w:val="none" w:sz="0" w:space="0" w:color="auto"/>
            <w:right w:val="none" w:sz="0" w:space="0" w:color="auto"/>
          </w:divBdr>
        </w:div>
        <w:div w:id="1172836955">
          <w:marLeft w:val="0"/>
          <w:marRight w:val="0"/>
          <w:marTop w:val="0"/>
          <w:marBottom w:val="0"/>
          <w:divBdr>
            <w:top w:val="none" w:sz="0" w:space="0" w:color="auto"/>
            <w:left w:val="none" w:sz="0" w:space="0" w:color="auto"/>
            <w:bottom w:val="none" w:sz="0" w:space="0" w:color="auto"/>
            <w:right w:val="none" w:sz="0" w:space="0" w:color="auto"/>
          </w:divBdr>
        </w:div>
        <w:div w:id="1200627585">
          <w:marLeft w:val="0"/>
          <w:marRight w:val="0"/>
          <w:marTop w:val="0"/>
          <w:marBottom w:val="0"/>
          <w:divBdr>
            <w:top w:val="none" w:sz="0" w:space="0" w:color="auto"/>
            <w:left w:val="none" w:sz="0" w:space="0" w:color="auto"/>
            <w:bottom w:val="none" w:sz="0" w:space="0" w:color="auto"/>
            <w:right w:val="none" w:sz="0" w:space="0" w:color="auto"/>
          </w:divBdr>
        </w:div>
        <w:div w:id="826045990">
          <w:marLeft w:val="0"/>
          <w:marRight w:val="0"/>
          <w:marTop w:val="0"/>
          <w:marBottom w:val="0"/>
          <w:divBdr>
            <w:top w:val="none" w:sz="0" w:space="0" w:color="auto"/>
            <w:left w:val="none" w:sz="0" w:space="0" w:color="auto"/>
            <w:bottom w:val="none" w:sz="0" w:space="0" w:color="auto"/>
            <w:right w:val="none" w:sz="0" w:space="0" w:color="auto"/>
          </w:divBdr>
        </w:div>
        <w:div w:id="836384881">
          <w:marLeft w:val="0"/>
          <w:marRight w:val="0"/>
          <w:marTop w:val="0"/>
          <w:marBottom w:val="0"/>
          <w:divBdr>
            <w:top w:val="none" w:sz="0" w:space="0" w:color="auto"/>
            <w:left w:val="none" w:sz="0" w:space="0" w:color="auto"/>
            <w:bottom w:val="none" w:sz="0" w:space="0" w:color="auto"/>
            <w:right w:val="none" w:sz="0" w:space="0" w:color="auto"/>
          </w:divBdr>
        </w:div>
        <w:div w:id="1360625349">
          <w:marLeft w:val="0"/>
          <w:marRight w:val="0"/>
          <w:marTop w:val="0"/>
          <w:marBottom w:val="0"/>
          <w:divBdr>
            <w:top w:val="none" w:sz="0" w:space="0" w:color="auto"/>
            <w:left w:val="none" w:sz="0" w:space="0" w:color="auto"/>
            <w:bottom w:val="none" w:sz="0" w:space="0" w:color="auto"/>
            <w:right w:val="none" w:sz="0" w:space="0" w:color="auto"/>
          </w:divBdr>
        </w:div>
        <w:div w:id="1716656680">
          <w:marLeft w:val="0"/>
          <w:marRight w:val="0"/>
          <w:marTop w:val="0"/>
          <w:marBottom w:val="0"/>
          <w:divBdr>
            <w:top w:val="none" w:sz="0" w:space="0" w:color="auto"/>
            <w:left w:val="none" w:sz="0" w:space="0" w:color="auto"/>
            <w:bottom w:val="none" w:sz="0" w:space="0" w:color="auto"/>
            <w:right w:val="none" w:sz="0" w:space="0" w:color="auto"/>
          </w:divBdr>
        </w:div>
        <w:div w:id="1952198502">
          <w:marLeft w:val="0"/>
          <w:marRight w:val="0"/>
          <w:marTop w:val="0"/>
          <w:marBottom w:val="0"/>
          <w:divBdr>
            <w:top w:val="none" w:sz="0" w:space="0" w:color="auto"/>
            <w:left w:val="none" w:sz="0" w:space="0" w:color="auto"/>
            <w:bottom w:val="none" w:sz="0" w:space="0" w:color="auto"/>
            <w:right w:val="none" w:sz="0" w:space="0" w:color="auto"/>
          </w:divBdr>
        </w:div>
        <w:div w:id="2016685740">
          <w:marLeft w:val="0"/>
          <w:marRight w:val="0"/>
          <w:marTop w:val="0"/>
          <w:marBottom w:val="0"/>
          <w:divBdr>
            <w:top w:val="none" w:sz="0" w:space="0" w:color="auto"/>
            <w:left w:val="none" w:sz="0" w:space="0" w:color="auto"/>
            <w:bottom w:val="none" w:sz="0" w:space="0" w:color="auto"/>
            <w:right w:val="none" w:sz="0" w:space="0" w:color="auto"/>
          </w:divBdr>
        </w:div>
      </w:divsChild>
    </w:div>
    <w:div w:id="520166520">
      <w:bodyDiv w:val="1"/>
      <w:marLeft w:val="0"/>
      <w:marRight w:val="0"/>
      <w:marTop w:val="0"/>
      <w:marBottom w:val="0"/>
      <w:divBdr>
        <w:top w:val="none" w:sz="0" w:space="0" w:color="auto"/>
        <w:left w:val="none" w:sz="0" w:space="0" w:color="auto"/>
        <w:bottom w:val="none" w:sz="0" w:space="0" w:color="auto"/>
        <w:right w:val="none" w:sz="0" w:space="0" w:color="auto"/>
      </w:divBdr>
      <w:divsChild>
        <w:div w:id="282809477">
          <w:marLeft w:val="0"/>
          <w:marRight w:val="0"/>
          <w:marTop w:val="0"/>
          <w:marBottom w:val="0"/>
          <w:divBdr>
            <w:top w:val="none" w:sz="0" w:space="0" w:color="auto"/>
            <w:left w:val="none" w:sz="0" w:space="0" w:color="auto"/>
            <w:bottom w:val="none" w:sz="0" w:space="0" w:color="auto"/>
            <w:right w:val="none" w:sz="0" w:space="0" w:color="auto"/>
          </w:divBdr>
          <w:divsChild>
            <w:div w:id="2943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9218">
      <w:bodyDiv w:val="1"/>
      <w:marLeft w:val="0"/>
      <w:marRight w:val="0"/>
      <w:marTop w:val="0"/>
      <w:marBottom w:val="0"/>
      <w:divBdr>
        <w:top w:val="none" w:sz="0" w:space="0" w:color="auto"/>
        <w:left w:val="none" w:sz="0" w:space="0" w:color="auto"/>
        <w:bottom w:val="none" w:sz="0" w:space="0" w:color="auto"/>
        <w:right w:val="none" w:sz="0" w:space="0" w:color="auto"/>
      </w:divBdr>
    </w:div>
    <w:div w:id="606691820">
      <w:bodyDiv w:val="1"/>
      <w:marLeft w:val="0"/>
      <w:marRight w:val="0"/>
      <w:marTop w:val="0"/>
      <w:marBottom w:val="0"/>
      <w:divBdr>
        <w:top w:val="none" w:sz="0" w:space="0" w:color="auto"/>
        <w:left w:val="none" w:sz="0" w:space="0" w:color="auto"/>
        <w:bottom w:val="none" w:sz="0" w:space="0" w:color="auto"/>
        <w:right w:val="none" w:sz="0" w:space="0" w:color="auto"/>
      </w:divBdr>
    </w:div>
    <w:div w:id="770131428">
      <w:bodyDiv w:val="1"/>
      <w:marLeft w:val="0"/>
      <w:marRight w:val="0"/>
      <w:marTop w:val="0"/>
      <w:marBottom w:val="0"/>
      <w:divBdr>
        <w:top w:val="none" w:sz="0" w:space="0" w:color="auto"/>
        <w:left w:val="none" w:sz="0" w:space="0" w:color="auto"/>
        <w:bottom w:val="none" w:sz="0" w:space="0" w:color="auto"/>
        <w:right w:val="none" w:sz="0" w:space="0" w:color="auto"/>
      </w:divBdr>
    </w:div>
    <w:div w:id="829446521">
      <w:bodyDiv w:val="1"/>
      <w:marLeft w:val="0"/>
      <w:marRight w:val="0"/>
      <w:marTop w:val="0"/>
      <w:marBottom w:val="0"/>
      <w:divBdr>
        <w:top w:val="none" w:sz="0" w:space="0" w:color="auto"/>
        <w:left w:val="none" w:sz="0" w:space="0" w:color="auto"/>
        <w:bottom w:val="none" w:sz="0" w:space="0" w:color="auto"/>
        <w:right w:val="none" w:sz="0" w:space="0" w:color="auto"/>
      </w:divBdr>
    </w:div>
    <w:div w:id="1232886353">
      <w:bodyDiv w:val="1"/>
      <w:marLeft w:val="0"/>
      <w:marRight w:val="0"/>
      <w:marTop w:val="0"/>
      <w:marBottom w:val="0"/>
      <w:divBdr>
        <w:top w:val="none" w:sz="0" w:space="0" w:color="auto"/>
        <w:left w:val="none" w:sz="0" w:space="0" w:color="auto"/>
        <w:bottom w:val="none" w:sz="0" w:space="0" w:color="auto"/>
        <w:right w:val="none" w:sz="0" w:space="0" w:color="auto"/>
      </w:divBdr>
    </w:div>
    <w:div w:id="1305355727">
      <w:bodyDiv w:val="1"/>
      <w:marLeft w:val="0"/>
      <w:marRight w:val="0"/>
      <w:marTop w:val="0"/>
      <w:marBottom w:val="0"/>
      <w:divBdr>
        <w:top w:val="none" w:sz="0" w:space="0" w:color="auto"/>
        <w:left w:val="none" w:sz="0" w:space="0" w:color="auto"/>
        <w:bottom w:val="none" w:sz="0" w:space="0" w:color="auto"/>
        <w:right w:val="none" w:sz="0" w:space="0" w:color="auto"/>
      </w:divBdr>
    </w:div>
    <w:div w:id="1365011551">
      <w:bodyDiv w:val="1"/>
      <w:marLeft w:val="0"/>
      <w:marRight w:val="0"/>
      <w:marTop w:val="0"/>
      <w:marBottom w:val="0"/>
      <w:divBdr>
        <w:top w:val="none" w:sz="0" w:space="0" w:color="auto"/>
        <w:left w:val="none" w:sz="0" w:space="0" w:color="auto"/>
        <w:bottom w:val="none" w:sz="0" w:space="0" w:color="auto"/>
        <w:right w:val="none" w:sz="0" w:space="0" w:color="auto"/>
      </w:divBdr>
    </w:div>
    <w:div w:id="1394353481">
      <w:bodyDiv w:val="1"/>
      <w:marLeft w:val="0"/>
      <w:marRight w:val="0"/>
      <w:marTop w:val="0"/>
      <w:marBottom w:val="0"/>
      <w:divBdr>
        <w:top w:val="none" w:sz="0" w:space="0" w:color="auto"/>
        <w:left w:val="none" w:sz="0" w:space="0" w:color="auto"/>
        <w:bottom w:val="none" w:sz="0" w:space="0" w:color="auto"/>
        <w:right w:val="none" w:sz="0" w:space="0" w:color="auto"/>
      </w:divBdr>
    </w:div>
    <w:div w:id="1588728033">
      <w:bodyDiv w:val="1"/>
      <w:marLeft w:val="0"/>
      <w:marRight w:val="0"/>
      <w:marTop w:val="0"/>
      <w:marBottom w:val="0"/>
      <w:divBdr>
        <w:top w:val="none" w:sz="0" w:space="0" w:color="auto"/>
        <w:left w:val="none" w:sz="0" w:space="0" w:color="auto"/>
        <w:bottom w:val="none" w:sz="0" w:space="0" w:color="auto"/>
        <w:right w:val="none" w:sz="0" w:space="0" w:color="auto"/>
      </w:divBdr>
    </w:div>
    <w:div w:id="1593857510">
      <w:bodyDiv w:val="1"/>
      <w:marLeft w:val="0"/>
      <w:marRight w:val="0"/>
      <w:marTop w:val="0"/>
      <w:marBottom w:val="0"/>
      <w:divBdr>
        <w:top w:val="none" w:sz="0" w:space="0" w:color="auto"/>
        <w:left w:val="none" w:sz="0" w:space="0" w:color="auto"/>
        <w:bottom w:val="none" w:sz="0" w:space="0" w:color="auto"/>
        <w:right w:val="none" w:sz="0" w:space="0" w:color="auto"/>
      </w:divBdr>
    </w:div>
    <w:div w:id="1610577266">
      <w:bodyDiv w:val="1"/>
      <w:marLeft w:val="0"/>
      <w:marRight w:val="0"/>
      <w:marTop w:val="0"/>
      <w:marBottom w:val="0"/>
      <w:divBdr>
        <w:top w:val="none" w:sz="0" w:space="0" w:color="auto"/>
        <w:left w:val="none" w:sz="0" w:space="0" w:color="auto"/>
        <w:bottom w:val="none" w:sz="0" w:space="0" w:color="auto"/>
        <w:right w:val="none" w:sz="0" w:space="0" w:color="auto"/>
      </w:divBdr>
      <w:divsChild>
        <w:div w:id="734738565">
          <w:marLeft w:val="0"/>
          <w:marRight w:val="0"/>
          <w:marTop w:val="0"/>
          <w:marBottom w:val="0"/>
          <w:divBdr>
            <w:top w:val="none" w:sz="0" w:space="0" w:color="auto"/>
            <w:left w:val="none" w:sz="0" w:space="0" w:color="auto"/>
            <w:bottom w:val="none" w:sz="0" w:space="0" w:color="auto"/>
            <w:right w:val="none" w:sz="0" w:space="0" w:color="auto"/>
          </w:divBdr>
        </w:div>
      </w:divsChild>
    </w:div>
    <w:div w:id="1629431513">
      <w:bodyDiv w:val="1"/>
      <w:marLeft w:val="0"/>
      <w:marRight w:val="0"/>
      <w:marTop w:val="0"/>
      <w:marBottom w:val="0"/>
      <w:divBdr>
        <w:top w:val="none" w:sz="0" w:space="0" w:color="auto"/>
        <w:left w:val="none" w:sz="0" w:space="0" w:color="auto"/>
        <w:bottom w:val="none" w:sz="0" w:space="0" w:color="auto"/>
        <w:right w:val="none" w:sz="0" w:space="0" w:color="auto"/>
      </w:divBdr>
    </w:div>
    <w:div w:id="1661694061">
      <w:bodyDiv w:val="1"/>
      <w:marLeft w:val="0"/>
      <w:marRight w:val="0"/>
      <w:marTop w:val="0"/>
      <w:marBottom w:val="0"/>
      <w:divBdr>
        <w:top w:val="none" w:sz="0" w:space="0" w:color="auto"/>
        <w:left w:val="none" w:sz="0" w:space="0" w:color="auto"/>
        <w:bottom w:val="none" w:sz="0" w:space="0" w:color="auto"/>
        <w:right w:val="none" w:sz="0" w:space="0" w:color="auto"/>
      </w:divBdr>
    </w:div>
    <w:div w:id="1698776433">
      <w:bodyDiv w:val="1"/>
      <w:marLeft w:val="0"/>
      <w:marRight w:val="0"/>
      <w:marTop w:val="0"/>
      <w:marBottom w:val="0"/>
      <w:divBdr>
        <w:top w:val="none" w:sz="0" w:space="0" w:color="auto"/>
        <w:left w:val="none" w:sz="0" w:space="0" w:color="auto"/>
        <w:bottom w:val="none" w:sz="0" w:space="0" w:color="auto"/>
        <w:right w:val="none" w:sz="0" w:space="0" w:color="auto"/>
      </w:divBdr>
      <w:divsChild>
        <w:div w:id="507061845">
          <w:marLeft w:val="0"/>
          <w:marRight w:val="0"/>
          <w:marTop w:val="0"/>
          <w:marBottom w:val="0"/>
          <w:divBdr>
            <w:top w:val="none" w:sz="0" w:space="0" w:color="auto"/>
            <w:left w:val="none" w:sz="0" w:space="0" w:color="auto"/>
            <w:bottom w:val="none" w:sz="0" w:space="0" w:color="auto"/>
            <w:right w:val="none" w:sz="0" w:space="0" w:color="auto"/>
          </w:divBdr>
          <w:divsChild>
            <w:div w:id="462433297">
              <w:marLeft w:val="0"/>
              <w:marRight w:val="0"/>
              <w:marTop w:val="0"/>
              <w:marBottom w:val="0"/>
              <w:divBdr>
                <w:top w:val="none" w:sz="0" w:space="0" w:color="auto"/>
                <w:left w:val="none" w:sz="0" w:space="0" w:color="auto"/>
                <w:bottom w:val="none" w:sz="0" w:space="0" w:color="auto"/>
                <w:right w:val="none" w:sz="0" w:space="0" w:color="auto"/>
              </w:divBdr>
              <w:divsChild>
                <w:div w:id="806892559">
                  <w:marLeft w:val="0"/>
                  <w:marRight w:val="0"/>
                  <w:marTop w:val="0"/>
                  <w:marBottom w:val="0"/>
                  <w:divBdr>
                    <w:top w:val="none" w:sz="0" w:space="0" w:color="auto"/>
                    <w:left w:val="none" w:sz="0" w:space="0" w:color="auto"/>
                    <w:bottom w:val="none" w:sz="0" w:space="0" w:color="auto"/>
                    <w:right w:val="none" w:sz="0" w:space="0" w:color="auto"/>
                  </w:divBdr>
                </w:div>
                <w:div w:id="835147890">
                  <w:marLeft w:val="0"/>
                  <w:marRight w:val="0"/>
                  <w:marTop w:val="0"/>
                  <w:marBottom w:val="0"/>
                  <w:divBdr>
                    <w:top w:val="none" w:sz="0" w:space="0" w:color="auto"/>
                    <w:left w:val="none" w:sz="0" w:space="0" w:color="auto"/>
                    <w:bottom w:val="none" w:sz="0" w:space="0" w:color="auto"/>
                    <w:right w:val="none" w:sz="0" w:space="0" w:color="auto"/>
                  </w:divBdr>
                </w:div>
                <w:div w:id="968631613">
                  <w:marLeft w:val="0"/>
                  <w:marRight w:val="0"/>
                  <w:marTop w:val="0"/>
                  <w:marBottom w:val="0"/>
                  <w:divBdr>
                    <w:top w:val="none" w:sz="0" w:space="0" w:color="auto"/>
                    <w:left w:val="none" w:sz="0" w:space="0" w:color="auto"/>
                    <w:bottom w:val="none" w:sz="0" w:space="0" w:color="auto"/>
                    <w:right w:val="none" w:sz="0" w:space="0" w:color="auto"/>
                  </w:divBdr>
                </w:div>
                <w:div w:id="5017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281">
          <w:marLeft w:val="0"/>
          <w:marRight w:val="0"/>
          <w:marTop w:val="0"/>
          <w:marBottom w:val="0"/>
          <w:divBdr>
            <w:top w:val="none" w:sz="0" w:space="0" w:color="auto"/>
            <w:left w:val="none" w:sz="0" w:space="0" w:color="auto"/>
            <w:bottom w:val="none" w:sz="0" w:space="0" w:color="auto"/>
            <w:right w:val="none" w:sz="0" w:space="0" w:color="auto"/>
          </w:divBdr>
          <w:divsChild>
            <w:div w:id="458837032">
              <w:marLeft w:val="0"/>
              <w:marRight w:val="0"/>
              <w:marTop w:val="0"/>
              <w:marBottom w:val="0"/>
              <w:divBdr>
                <w:top w:val="none" w:sz="0" w:space="0" w:color="auto"/>
                <w:left w:val="none" w:sz="0" w:space="0" w:color="auto"/>
                <w:bottom w:val="none" w:sz="0" w:space="0" w:color="auto"/>
                <w:right w:val="none" w:sz="0" w:space="0" w:color="auto"/>
              </w:divBdr>
              <w:divsChild>
                <w:div w:id="222958624">
                  <w:marLeft w:val="0"/>
                  <w:marRight w:val="0"/>
                  <w:marTop w:val="0"/>
                  <w:marBottom w:val="0"/>
                  <w:divBdr>
                    <w:top w:val="none" w:sz="0" w:space="0" w:color="auto"/>
                    <w:left w:val="none" w:sz="0" w:space="0" w:color="auto"/>
                    <w:bottom w:val="none" w:sz="0" w:space="0" w:color="auto"/>
                    <w:right w:val="none" w:sz="0" w:space="0" w:color="auto"/>
                  </w:divBdr>
                  <w:divsChild>
                    <w:div w:id="134371972">
                      <w:marLeft w:val="0"/>
                      <w:marRight w:val="0"/>
                      <w:marTop w:val="0"/>
                      <w:marBottom w:val="0"/>
                      <w:divBdr>
                        <w:top w:val="none" w:sz="0" w:space="0" w:color="auto"/>
                        <w:left w:val="none" w:sz="0" w:space="0" w:color="auto"/>
                        <w:bottom w:val="none" w:sz="0" w:space="0" w:color="auto"/>
                        <w:right w:val="none" w:sz="0" w:space="0" w:color="auto"/>
                      </w:divBdr>
                      <w:divsChild>
                        <w:div w:id="1912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1879">
          <w:marLeft w:val="75"/>
          <w:marRight w:val="75"/>
          <w:marTop w:val="0"/>
          <w:marBottom w:val="0"/>
          <w:divBdr>
            <w:top w:val="none" w:sz="0" w:space="0" w:color="auto"/>
            <w:left w:val="none" w:sz="0" w:space="0" w:color="auto"/>
            <w:bottom w:val="none" w:sz="0" w:space="0" w:color="auto"/>
            <w:right w:val="none" w:sz="0" w:space="0" w:color="auto"/>
          </w:divBdr>
        </w:div>
        <w:div w:id="1125393817">
          <w:marLeft w:val="0"/>
          <w:marRight w:val="0"/>
          <w:marTop w:val="0"/>
          <w:marBottom w:val="0"/>
          <w:divBdr>
            <w:top w:val="none" w:sz="0" w:space="0" w:color="auto"/>
            <w:left w:val="none" w:sz="0" w:space="0" w:color="auto"/>
            <w:bottom w:val="none" w:sz="0" w:space="0" w:color="auto"/>
            <w:right w:val="none" w:sz="0" w:space="0" w:color="auto"/>
          </w:divBdr>
        </w:div>
      </w:divsChild>
    </w:div>
    <w:div w:id="1737242993">
      <w:bodyDiv w:val="1"/>
      <w:marLeft w:val="0"/>
      <w:marRight w:val="0"/>
      <w:marTop w:val="0"/>
      <w:marBottom w:val="0"/>
      <w:divBdr>
        <w:top w:val="none" w:sz="0" w:space="0" w:color="auto"/>
        <w:left w:val="none" w:sz="0" w:space="0" w:color="auto"/>
        <w:bottom w:val="none" w:sz="0" w:space="0" w:color="auto"/>
        <w:right w:val="none" w:sz="0" w:space="0" w:color="auto"/>
      </w:divBdr>
      <w:divsChild>
        <w:div w:id="1734110852">
          <w:marLeft w:val="0"/>
          <w:marRight w:val="0"/>
          <w:marTop w:val="0"/>
          <w:marBottom w:val="0"/>
          <w:divBdr>
            <w:top w:val="none" w:sz="0" w:space="0" w:color="auto"/>
            <w:left w:val="none" w:sz="0" w:space="0" w:color="auto"/>
            <w:bottom w:val="none" w:sz="0" w:space="0" w:color="auto"/>
            <w:right w:val="none" w:sz="0" w:space="0" w:color="auto"/>
          </w:divBdr>
        </w:div>
      </w:divsChild>
    </w:div>
    <w:div w:id="1807577437">
      <w:bodyDiv w:val="1"/>
      <w:marLeft w:val="0"/>
      <w:marRight w:val="0"/>
      <w:marTop w:val="0"/>
      <w:marBottom w:val="0"/>
      <w:divBdr>
        <w:top w:val="none" w:sz="0" w:space="0" w:color="auto"/>
        <w:left w:val="none" w:sz="0" w:space="0" w:color="auto"/>
        <w:bottom w:val="none" w:sz="0" w:space="0" w:color="auto"/>
        <w:right w:val="none" w:sz="0" w:space="0" w:color="auto"/>
      </w:divBdr>
      <w:divsChild>
        <w:div w:id="537593556">
          <w:marLeft w:val="0"/>
          <w:marRight w:val="0"/>
          <w:marTop w:val="0"/>
          <w:marBottom w:val="0"/>
          <w:divBdr>
            <w:top w:val="none" w:sz="0" w:space="0" w:color="auto"/>
            <w:left w:val="none" w:sz="0" w:space="0" w:color="auto"/>
            <w:bottom w:val="none" w:sz="0" w:space="0" w:color="auto"/>
            <w:right w:val="none" w:sz="0" w:space="0" w:color="auto"/>
          </w:divBdr>
        </w:div>
      </w:divsChild>
    </w:div>
    <w:div w:id="1891333639">
      <w:bodyDiv w:val="1"/>
      <w:marLeft w:val="0"/>
      <w:marRight w:val="0"/>
      <w:marTop w:val="0"/>
      <w:marBottom w:val="0"/>
      <w:divBdr>
        <w:top w:val="none" w:sz="0" w:space="0" w:color="auto"/>
        <w:left w:val="none" w:sz="0" w:space="0" w:color="auto"/>
        <w:bottom w:val="none" w:sz="0" w:space="0" w:color="auto"/>
        <w:right w:val="none" w:sz="0" w:space="0" w:color="auto"/>
      </w:divBdr>
    </w:div>
    <w:div w:id="1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987393485">
          <w:marLeft w:val="0"/>
          <w:marRight w:val="0"/>
          <w:marTop w:val="0"/>
          <w:marBottom w:val="0"/>
          <w:divBdr>
            <w:top w:val="none" w:sz="0" w:space="0" w:color="auto"/>
            <w:left w:val="none" w:sz="0" w:space="0" w:color="auto"/>
            <w:bottom w:val="none" w:sz="0" w:space="0" w:color="auto"/>
            <w:right w:val="none" w:sz="0" w:space="0" w:color="auto"/>
          </w:divBdr>
        </w:div>
      </w:divsChild>
    </w:div>
    <w:div w:id="2003043833">
      <w:bodyDiv w:val="1"/>
      <w:marLeft w:val="0"/>
      <w:marRight w:val="0"/>
      <w:marTop w:val="0"/>
      <w:marBottom w:val="0"/>
      <w:divBdr>
        <w:top w:val="none" w:sz="0" w:space="0" w:color="auto"/>
        <w:left w:val="none" w:sz="0" w:space="0" w:color="auto"/>
        <w:bottom w:val="none" w:sz="0" w:space="0" w:color="auto"/>
        <w:right w:val="none" w:sz="0" w:space="0" w:color="auto"/>
      </w:divBdr>
      <w:divsChild>
        <w:div w:id="206183486">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728260010">
          <w:marLeft w:val="0"/>
          <w:marRight w:val="0"/>
          <w:marTop w:val="0"/>
          <w:marBottom w:val="0"/>
          <w:divBdr>
            <w:top w:val="none" w:sz="0" w:space="0" w:color="auto"/>
            <w:left w:val="none" w:sz="0" w:space="0" w:color="auto"/>
            <w:bottom w:val="none" w:sz="0" w:space="0" w:color="auto"/>
            <w:right w:val="none" w:sz="0" w:space="0" w:color="auto"/>
          </w:divBdr>
          <w:divsChild>
            <w:div w:id="1674064287">
              <w:marLeft w:val="0"/>
              <w:marRight w:val="0"/>
              <w:marTop w:val="0"/>
              <w:marBottom w:val="0"/>
              <w:divBdr>
                <w:top w:val="none" w:sz="0" w:space="0" w:color="auto"/>
                <w:left w:val="none" w:sz="0" w:space="0" w:color="auto"/>
                <w:bottom w:val="none" w:sz="0" w:space="0" w:color="auto"/>
                <w:right w:val="none" w:sz="0" w:space="0" w:color="auto"/>
              </w:divBdr>
              <w:divsChild>
                <w:div w:id="404645584">
                  <w:marLeft w:val="0"/>
                  <w:marRight w:val="0"/>
                  <w:marTop w:val="0"/>
                  <w:marBottom w:val="0"/>
                  <w:divBdr>
                    <w:top w:val="none" w:sz="0" w:space="0" w:color="auto"/>
                    <w:left w:val="single" w:sz="6" w:space="8" w:color="002E5F"/>
                    <w:bottom w:val="none" w:sz="0" w:space="0" w:color="auto"/>
                    <w:right w:val="single" w:sz="6" w:space="15" w:color="EEEEEE"/>
                  </w:divBdr>
                  <w:divsChild>
                    <w:div w:id="1989436070">
                      <w:marLeft w:val="0"/>
                      <w:marRight w:val="0"/>
                      <w:marTop w:val="0"/>
                      <w:marBottom w:val="0"/>
                      <w:divBdr>
                        <w:top w:val="none" w:sz="0" w:space="0" w:color="auto"/>
                        <w:left w:val="none" w:sz="0" w:space="0" w:color="auto"/>
                        <w:bottom w:val="none" w:sz="0" w:space="0" w:color="auto"/>
                        <w:right w:val="none" w:sz="0" w:space="0" w:color="auto"/>
                      </w:divBdr>
                      <w:divsChild>
                        <w:div w:id="19801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00949">
      <w:bodyDiv w:val="1"/>
      <w:marLeft w:val="0"/>
      <w:marRight w:val="0"/>
      <w:marTop w:val="0"/>
      <w:marBottom w:val="0"/>
      <w:divBdr>
        <w:top w:val="none" w:sz="0" w:space="0" w:color="auto"/>
        <w:left w:val="none" w:sz="0" w:space="0" w:color="auto"/>
        <w:bottom w:val="none" w:sz="0" w:space="0" w:color="auto"/>
        <w:right w:val="none" w:sz="0" w:space="0" w:color="auto"/>
      </w:divBdr>
      <w:divsChild>
        <w:div w:id="582299117">
          <w:marLeft w:val="0"/>
          <w:marRight w:val="0"/>
          <w:marTop w:val="0"/>
          <w:marBottom w:val="0"/>
          <w:divBdr>
            <w:top w:val="none" w:sz="0" w:space="0" w:color="auto"/>
            <w:left w:val="none" w:sz="0" w:space="0" w:color="auto"/>
            <w:bottom w:val="none" w:sz="0" w:space="0" w:color="auto"/>
            <w:right w:val="none" w:sz="0" w:space="0" w:color="auto"/>
          </w:divBdr>
        </w:div>
        <w:div w:id="1919974771">
          <w:marLeft w:val="0"/>
          <w:marRight w:val="0"/>
          <w:marTop w:val="0"/>
          <w:marBottom w:val="0"/>
          <w:divBdr>
            <w:top w:val="none" w:sz="0" w:space="0" w:color="auto"/>
            <w:left w:val="none" w:sz="0" w:space="0" w:color="auto"/>
            <w:bottom w:val="none" w:sz="0" w:space="0" w:color="auto"/>
            <w:right w:val="none" w:sz="0" w:space="0" w:color="auto"/>
          </w:divBdr>
        </w:div>
        <w:div w:id="1551185566">
          <w:marLeft w:val="0"/>
          <w:marRight w:val="0"/>
          <w:marTop w:val="0"/>
          <w:marBottom w:val="0"/>
          <w:divBdr>
            <w:top w:val="none" w:sz="0" w:space="0" w:color="auto"/>
            <w:left w:val="none" w:sz="0" w:space="0" w:color="auto"/>
            <w:bottom w:val="none" w:sz="0" w:space="0" w:color="auto"/>
            <w:right w:val="none" w:sz="0" w:space="0" w:color="auto"/>
          </w:divBdr>
        </w:div>
        <w:div w:id="1420179297">
          <w:marLeft w:val="0"/>
          <w:marRight w:val="0"/>
          <w:marTop w:val="0"/>
          <w:marBottom w:val="0"/>
          <w:divBdr>
            <w:top w:val="none" w:sz="0" w:space="0" w:color="auto"/>
            <w:left w:val="none" w:sz="0" w:space="0" w:color="auto"/>
            <w:bottom w:val="none" w:sz="0" w:space="0" w:color="auto"/>
            <w:right w:val="none" w:sz="0" w:space="0" w:color="auto"/>
          </w:divBdr>
        </w:div>
        <w:div w:id="575094615">
          <w:marLeft w:val="0"/>
          <w:marRight w:val="0"/>
          <w:marTop w:val="0"/>
          <w:marBottom w:val="0"/>
          <w:divBdr>
            <w:top w:val="none" w:sz="0" w:space="0" w:color="auto"/>
            <w:left w:val="none" w:sz="0" w:space="0" w:color="auto"/>
            <w:bottom w:val="none" w:sz="0" w:space="0" w:color="auto"/>
            <w:right w:val="none" w:sz="0" w:space="0" w:color="auto"/>
          </w:divBdr>
        </w:div>
        <w:div w:id="44453492">
          <w:marLeft w:val="0"/>
          <w:marRight w:val="0"/>
          <w:marTop w:val="0"/>
          <w:marBottom w:val="0"/>
          <w:divBdr>
            <w:top w:val="none" w:sz="0" w:space="0" w:color="auto"/>
            <w:left w:val="none" w:sz="0" w:space="0" w:color="auto"/>
            <w:bottom w:val="none" w:sz="0" w:space="0" w:color="auto"/>
            <w:right w:val="none" w:sz="0" w:space="0" w:color="auto"/>
          </w:divBdr>
        </w:div>
        <w:div w:id="1611080949">
          <w:marLeft w:val="0"/>
          <w:marRight w:val="0"/>
          <w:marTop w:val="0"/>
          <w:marBottom w:val="0"/>
          <w:divBdr>
            <w:top w:val="none" w:sz="0" w:space="0" w:color="auto"/>
            <w:left w:val="none" w:sz="0" w:space="0" w:color="auto"/>
            <w:bottom w:val="none" w:sz="0" w:space="0" w:color="auto"/>
            <w:right w:val="none" w:sz="0" w:space="0" w:color="auto"/>
          </w:divBdr>
        </w:div>
        <w:div w:id="1477919032">
          <w:marLeft w:val="0"/>
          <w:marRight w:val="0"/>
          <w:marTop w:val="0"/>
          <w:marBottom w:val="0"/>
          <w:divBdr>
            <w:top w:val="none" w:sz="0" w:space="0" w:color="auto"/>
            <w:left w:val="none" w:sz="0" w:space="0" w:color="auto"/>
            <w:bottom w:val="none" w:sz="0" w:space="0" w:color="auto"/>
            <w:right w:val="none" w:sz="0" w:space="0" w:color="auto"/>
          </w:divBdr>
        </w:div>
        <w:div w:id="544022195">
          <w:marLeft w:val="0"/>
          <w:marRight w:val="0"/>
          <w:marTop w:val="0"/>
          <w:marBottom w:val="0"/>
          <w:divBdr>
            <w:top w:val="none" w:sz="0" w:space="0" w:color="auto"/>
            <w:left w:val="none" w:sz="0" w:space="0" w:color="auto"/>
            <w:bottom w:val="none" w:sz="0" w:space="0" w:color="auto"/>
            <w:right w:val="none" w:sz="0" w:space="0" w:color="auto"/>
          </w:divBdr>
        </w:div>
        <w:div w:id="930235208">
          <w:marLeft w:val="0"/>
          <w:marRight w:val="0"/>
          <w:marTop w:val="0"/>
          <w:marBottom w:val="0"/>
          <w:divBdr>
            <w:top w:val="none" w:sz="0" w:space="0" w:color="auto"/>
            <w:left w:val="none" w:sz="0" w:space="0" w:color="auto"/>
            <w:bottom w:val="none" w:sz="0" w:space="0" w:color="auto"/>
            <w:right w:val="none" w:sz="0" w:space="0" w:color="auto"/>
          </w:divBdr>
        </w:div>
        <w:div w:id="1226918931">
          <w:marLeft w:val="0"/>
          <w:marRight w:val="0"/>
          <w:marTop w:val="0"/>
          <w:marBottom w:val="0"/>
          <w:divBdr>
            <w:top w:val="none" w:sz="0" w:space="0" w:color="auto"/>
            <w:left w:val="none" w:sz="0" w:space="0" w:color="auto"/>
            <w:bottom w:val="none" w:sz="0" w:space="0" w:color="auto"/>
            <w:right w:val="none" w:sz="0" w:space="0" w:color="auto"/>
          </w:divBdr>
        </w:div>
        <w:div w:id="531068107">
          <w:marLeft w:val="0"/>
          <w:marRight w:val="0"/>
          <w:marTop w:val="0"/>
          <w:marBottom w:val="0"/>
          <w:divBdr>
            <w:top w:val="none" w:sz="0" w:space="0" w:color="auto"/>
            <w:left w:val="none" w:sz="0" w:space="0" w:color="auto"/>
            <w:bottom w:val="none" w:sz="0" w:space="0" w:color="auto"/>
            <w:right w:val="none" w:sz="0" w:space="0" w:color="auto"/>
          </w:divBdr>
        </w:div>
        <w:div w:id="1274286598">
          <w:marLeft w:val="0"/>
          <w:marRight w:val="0"/>
          <w:marTop w:val="0"/>
          <w:marBottom w:val="0"/>
          <w:divBdr>
            <w:top w:val="none" w:sz="0" w:space="0" w:color="auto"/>
            <w:left w:val="none" w:sz="0" w:space="0" w:color="auto"/>
            <w:bottom w:val="none" w:sz="0" w:space="0" w:color="auto"/>
            <w:right w:val="none" w:sz="0" w:space="0" w:color="auto"/>
          </w:divBdr>
        </w:div>
        <w:div w:id="249775339">
          <w:marLeft w:val="0"/>
          <w:marRight w:val="0"/>
          <w:marTop w:val="0"/>
          <w:marBottom w:val="0"/>
          <w:divBdr>
            <w:top w:val="none" w:sz="0" w:space="0" w:color="auto"/>
            <w:left w:val="none" w:sz="0" w:space="0" w:color="auto"/>
            <w:bottom w:val="none" w:sz="0" w:space="0" w:color="auto"/>
            <w:right w:val="none" w:sz="0" w:space="0" w:color="auto"/>
          </w:divBdr>
        </w:div>
        <w:div w:id="116264939">
          <w:marLeft w:val="0"/>
          <w:marRight w:val="0"/>
          <w:marTop w:val="0"/>
          <w:marBottom w:val="0"/>
          <w:divBdr>
            <w:top w:val="none" w:sz="0" w:space="0" w:color="auto"/>
            <w:left w:val="none" w:sz="0" w:space="0" w:color="auto"/>
            <w:bottom w:val="none" w:sz="0" w:space="0" w:color="auto"/>
            <w:right w:val="none" w:sz="0" w:space="0" w:color="auto"/>
          </w:divBdr>
        </w:div>
        <w:div w:id="733818001">
          <w:marLeft w:val="0"/>
          <w:marRight w:val="0"/>
          <w:marTop w:val="0"/>
          <w:marBottom w:val="0"/>
          <w:divBdr>
            <w:top w:val="none" w:sz="0" w:space="0" w:color="auto"/>
            <w:left w:val="none" w:sz="0" w:space="0" w:color="auto"/>
            <w:bottom w:val="none" w:sz="0" w:space="0" w:color="auto"/>
            <w:right w:val="none" w:sz="0" w:space="0" w:color="auto"/>
          </w:divBdr>
        </w:div>
        <w:div w:id="1193418475">
          <w:marLeft w:val="0"/>
          <w:marRight w:val="0"/>
          <w:marTop w:val="0"/>
          <w:marBottom w:val="0"/>
          <w:divBdr>
            <w:top w:val="none" w:sz="0" w:space="0" w:color="auto"/>
            <w:left w:val="none" w:sz="0" w:space="0" w:color="auto"/>
            <w:bottom w:val="none" w:sz="0" w:space="0" w:color="auto"/>
            <w:right w:val="none" w:sz="0" w:space="0" w:color="auto"/>
          </w:divBdr>
        </w:div>
        <w:div w:id="897857902">
          <w:marLeft w:val="0"/>
          <w:marRight w:val="0"/>
          <w:marTop w:val="0"/>
          <w:marBottom w:val="0"/>
          <w:divBdr>
            <w:top w:val="none" w:sz="0" w:space="0" w:color="auto"/>
            <w:left w:val="none" w:sz="0" w:space="0" w:color="auto"/>
            <w:bottom w:val="none" w:sz="0" w:space="0" w:color="auto"/>
            <w:right w:val="none" w:sz="0" w:space="0" w:color="auto"/>
          </w:divBdr>
        </w:div>
        <w:div w:id="1541866482">
          <w:marLeft w:val="0"/>
          <w:marRight w:val="0"/>
          <w:marTop w:val="0"/>
          <w:marBottom w:val="0"/>
          <w:divBdr>
            <w:top w:val="none" w:sz="0" w:space="0" w:color="auto"/>
            <w:left w:val="none" w:sz="0" w:space="0" w:color="auto"/>
            <w:bottom w:val="none" w:sz="0" w:space="0" w:color="auto"/>
            <w:right w:val="none" w:sz="0" w:space="0" w:color="auto"/>
          </w:divBdr>
        </w:div>
        <w:div w:id="1940792959">
          <w:marLeft w:val="0"/>
          <w:marRight w:val="0"/>
          <w:marTop w:val="0"/>
          <w:marBottom w:val="0"/>
          <w:divBdr>
            <w:top w:val="none" w:sz="0" w:space="0" w:color="auto"/>
            <w:left w:val="none" w:sz="0" w:space="0" w:color="auto"/>
            <w:bottom w:val="none" w:sz="0" w:space="0" w:color="auto"/>
            <w:right w:val="none" w:sz="0" w:space="0" w:color="auto"/>
          </w:divBdr>
        </w:div>
        <w:div w:id="2046976244">
          <w:marLeft w:val="0"/>
          <w:marRight w:val="0"/>
          <w:marTop w:val="0"/>
          <w:marBottom w:val="0"/>
          <w:divBdr>
            <w:top w:val="none" w:sz="0" w:space="0" w:color="auto"/>
            <w:left w:val="none" w:sz="0" w:space="0" w:color="auto"/>
            <w:bottom w:val="none" w:sz="0" w:space="0" w:color="auto"/>
            <w:right w:val="none" w:sz="0" w:space="0" w:color="auto"/>
          </w:divBdr>
        </w:div>
        <w:div w:id="391077459">
          <w:marLeft w:val="0"/>
          <w:marRight w:val="0"/>
          <w:marTop w:val="0"/>
          <w:marBottom w:val="0"/>
          <w:divBdr>
            <w:top w:val="none" w:sz="0" w:space="0" w:color="auto"/>
            <w:left w:val="none" w:sz="0" w:space="0" w:color="auto"/>
            <w:bottom w:val="none" w:sz="0" w:space="0" w:color="auto"/>
            <w:right w:val="none" w:sz="0" w:space="0" w:color="auto"/>
          </w:divBdr>
        </w:div>
        <w:div w:id="961961527">
          <w:marLeft w:val="0"/>
          <w:marRight w:val="0"/>
          <w:marTop w:val="0"/>
          <w:marBottom w:val="0"/>
          <w:divBdr>
            <w:top w:val="none" w:sz="0" w:space="0" w:color="auto"/>
            <w:left w:val="none" w:sz="0" w:space="0" w:color="auto"/>
            <w:bottom w:val="none" w:sz="0" w:space="0" w:color="auto"/>
            <w:right w:val="none" w:sz="0" w:space="0" w:color="auto"/>
          </w:divBdr>
        </w:div>
        <w:div w:id="247273627">
          <w:marLeft w:val="0"/>
          <w:marRight w:val="0"/>
          <w:marTop w:val="0"/>
          <w:marBottom w:val="0"/>
          <w:divBdr>
            <w:top w:val="none" w:sz="0" w:space="0" w:color="auto"/>
            <w:left w:val="none" w:sz="0" w:space="0" w:color="auto"/>
            <w:bottom w:val="none" w:sz="0" w:space="0" w:color="auto"/>
            <w:right w:val="none" w:sz="0" w:space="0" w:color="auto"/>
          </w:divBdr>
        </w:div>
      </w:divsChild>
    </w:div>
    <w:div w:id="2028092684">
      <w:bodyDiv w:val="1"/>
      <w:marLeft w:val="0"/>
      <w:marRight w:val="0"/>
      <w:marTop w:val="0"/>
      <w:marBottom w:val="0"/>
      <w:divBdr>
        <w:top w:val="none" w:sz="0" w:space="0" w:color="auto"/>
        <w:left w:val="none" w:sz="0" w:space="0" w:color="auto"/>
        <w:bottom w:val="none" w:sz="0" w:space="0" w:color="auto"/>
        <w:right w:val="none" w:sz="0" w:space="0" w:color="auto"/>
      </w:divBdr>
      <w:divsChild>
        <w:div w:id="2002585607">
          <w:marLeft w:val="0"/>
          <w:marRight w:val="0"/>
          <w:marTop w:val="0"/>
          <w:marBottom w:val="0"/>
          <w:divBdr>
            <w:top w:val="none" w:sz="0" w:space="0" w:color="auto"/>
            <w:left w:val="none" w:sz="0" w:space="0" w:color="auto"/>
            <w:bottom w:val="none" w:sz="0" w:space="0" w:color="auto"/>
            <w:right w:val="none" w:sz="0" w:space="0" w:color="auto"/>
          </w:divBdr>
        </w:div>
      </w:divsChild>
    </w:div>
    <w:div w:id="2037077863">
      <w:bodyDiv w:val="1"/>
      <w:marLeft w:val="0"/>
      <w:marRight w:val="0"/>
      <w:marTop w:val="0"/>
      <w:marBottom w:val="0"/>
      <w:divBdr>
        <w:top w:val="none" w:sz="0" w:space="0" w:color="auto"/>
        <w:left w:val="none" w:sz="0" w:space="0" w:color="auto"/>
        <w:bottom w:val="none" w:sz="0" w:space="0" w:color="auto"/>
        <w:right w:val="none" w:sz="0" w:space="0" w:color="auto"/>
      </w:divBdr>
      <w:divsChild>
        <w:div w:id="1478109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wisskron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bachmann@werbeagentur-nowack.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sskron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urban.braun@krono.com" TargetMode="External"/><Relationship Id="rId23" Type="http://schemas.openxmlformats.org/officeDocument/2006/relationships/footer" Target="footer3.xml"/><Relationship Id="rId10" Type="http://schemas.openxmlformats.org/officeDocument/2006/relationships/hyperlink" Target="http://www.krono.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wisskrono.com" TargetMode="External"/><Relationship Id="rId22" Type="http://schemas.openxmlformats.org/officeDocument/2006/relationships/header" Target="header3.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924B-CC40-41D3-9782-A1E0C8AE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6011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Kronoply</vt:lpstr>
      <vt:lpstr>PM Kronoply - Dach+Holz 2012</vt:lpstr>
    </vt:vector>
  </TitlesOfParts>
  <Company/>
  <LinksUpToDate>false</LinksUpToDate>
  <CharactersWithSpaces>6951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Kronoply</dc:title>
  <dc:creator>Kronoply GmbH</dc:creator>
  <cp:lastModifiedBy>UB</cp:lastModifiedBy>
  <cp:revision>10</cp:revision>
  <cp:lastPrinted>2016-04-11T14:36:00Z</cp:lastPrinted>
  <dcterms:created xsi:type="dcterms:W3CDTF">2016-01-06T08:48:00Z</dcterms:created>
  <dcterms:modified xsi:type="dcterms:W3CDTF">2016-04-11T14:37:00Z</dcterms:modified>
</cp:coreProperties>
</file>